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514E" w14:textId="658F866A" w:rsidR="007211FB" w:rsidRDefault="007211FB" w:rsidP="007211FB">
      <w:pPr>
        <w:jc w:val="center"/>
        <w:rPr>
          <w:rFonts w:ascii="Interstate-Regular" w:hAnsi="Interstate-Regular"/>
          <w:b/>
          <w:sz w:val="28"/>
          <w:szCs w:val="28"/>
        </w:rPr>
      </w:pPr>
      <w:r w:rsidRPr="001B4AD8">
        <w:rPr>
          <w:rFonts w:ascii="Interstate-Regular" w:hAnsi="Interstate-Regular"/>
          <w:b/>
          <w:sz w:val="28"/>
          <w:szCs w:val="28"/>
        </w:rPr>
        <w:t xml:space="preserve">MoDOT </w:t>
      </w:r>
      <w:r>
        <w:rPr>
          <w:rFonts w:ascii="Interstate-Regular" w:hAnsi="Interstate-Regular"/>
          <w:b/>
          <w:sz w:val="28"/>
          <w:szCs w:val="28"/>
        </w:rPr>
        <w:t xml:space="preserve">Traffic Impact </w:t>
      </w:r>
      <w:r w:rsidR="00D50709">
        <w:rPr>
          <w:rFonts w:ascii="Interstate-Regular" w:hAnsi="Interstate-Regular"/>
          <w:b/>
          <w:sz w:val="28"/>
          <w:szCs w:val="28"/>
        </w:rPr>
        <w:t>S</w:t>
      </w:r>
      <w:r>
        <w:rPr>
          <w:rFonts w:ascii="Interstate-Regular" w:hAnsi="Interstate-Regular"/>
          <w:b/>
          <w:sz w:val="28"/>
          <w:szCs w:val="28"/>
        </w:rPr>
        <w:t>tudy Report Template</w:t>
      </w:r>
    </w:p>
    <w:p w14:paraId="660421BC" w14:textId="77777777" w:rsidR="007211FB" w:rsidRPr="001B4AD8" w:rsidRDefault="007211FB" w:rsidP="007211FB">
      <w:pPr>
        <w:jc w:val="center"/>
        <w:rPr>
          <w:rFonts w:ascii="Interstate-Regular" w:hAnsi="Interstate-Regular"/>
          <w:b/>
          <w:sz w:val="28"/>
          <w:szCs w:val="28"/>
        </w:rPr>
      </w:pPr>
    </w:p>
    <w:p w14:paraId="26AF0304" w14:textId="6151D819" w:rsidR="007211FB" w:rsidRDefault="00F666D6" w:rsidP="007211FB">
      <w:pPr>
        <w:jc w:val="center"/>
        <w:rPr>
          <w:sz w:val="24"/>
          <w:szCs w:val="24"/>
        </w:rPr>
      </w:pPr>
      <w:r>
        <w:rPr>
          <w:sz w:val="24"/>
          <w:szCs w:val="24"/>
        </w:rPr>
        <w:t>June</w:t>
      </w:r>
      <w:r w:rsidR="007211FB" w:rsidRPr="008B73A0">
        <w:rPr>
          <w:sz w:val="24"/>
          <w:szCs w:val="24"/>
        </w:rPr>
        <w:t xml:space="preserve"> 2020</w:t>
      </w:r>
    </w:p>
    <w:p w14:paraId="58ED540B" w14:textId="77777777" w:rsidR="007211FB" w:rsidRPr="008B73A0" w:rsidRDefault="007211FB" w:rsidP="007211FB">
      <w:pPr>
        <w:jc w:val="center"/>
        <w:rPr>
          <w:sz w:val="24"/>
          <w:szCs w:val="24"/>
        </w:rPr>
      </w:pPr>
    </w:p>
    <w:p w14:paraId="10B3FB9F" w14:textId="1BDC2A8D" w:rsidR="00756B99" w:rsidRDefault="00756B99" w:rsidP="00F666D6">
      <w:pPr>
        <w:jc w:val="both"/>
      </w:pPr>
      <w:r w:rsidRPr="008B73A0">
        <w:t xml:space="preserve">The Missouri Department of Transportation (MoDOT) </w:t>
      </w:r>
      <w:commentRangeStart w:id="0"/>
      <w:r w:rsidRPr="008B73A0">
        <w:t>will</w:t>
      </w:r>
      <w:commentRangeEnd w:id="0"/>
      <w:r w:rsidR="002C327D">
        <w:rPr>
          <w:rStyle w:val="CommentReference"/>
        </w:rPr>
        <w:commentReference w:id="0"/>
      </w:r>
      <w:r w:rsidRPr="008B73A0">
        <w:t xml:space="preserve"> require a </w:t>
      </w:r>
      <w:r w:rsidR="00D50709">
        <w:t>Traffic Impact Study (TIS) report for all traffic impact studies.</w:t>
      </w:r>
      <w:r w:rsidRPr="008B73A0">
        <w:t xml:space="preserve"> A </w:t>
      </w:r>
      <w:r w:rsidR="00D50709">
        <w:t>TIS</w:t>
      </w:r>
      <w:r w:rsidRPr="008B73A0">
        <w:t xml:space="preserve"> </w:t>
      </w:r>
      <w:r w:rsidR="00D50709">
        <w:t>r</w:t>
      </w:r>
      <w:r w:rsidRPr="008B73A0">
        <w:t xml:space="preserve">eport </w:t>
      </w:r>
      <w:r w:rsidR="000B015B">
        <w:t xml:space="preserve">is meant to summarize the procedure and findings of traffic impact studies and to recommend adjustments to the transportation network that will be needed to handle the traffic generated by the construction of new developments. </w:t>
      </w:r>
    </w:p>
    <w:p w14:paraId="55980BCF" w14:textId="77777777" w:rsidR="007211FB" w:rsidRPr="008B73A0" w:rsidRDefault="007211FB" w:rsidP="00E15360"/>
    <w:p w14:paraId="63C8BA5B" w14:textId="6859132D" w:rsidR="00756B99" w:rsidRDefault="00756B99" w:rsidP="00F666D6">
      <w:pPr>
        <w:jc w:val="both"/>
      </w:pPr>
      <w:r w:rsidRPr="008B73A0">
        <w:t xml:space="preserve">This template is meant to aid consultants and other parties submitting work to MoDOT in their production of </w:t>
      </w:r>
      <w:r w:rsidR="00D50709">
        <w:t>TIS</w:t>
      </w:r>
      <w:r w:rsidRPr="008B73A0">
        <w:t xml:space="preserve"> Reports. Written below are several guidelines which should be considered when using this template:</w:t>
      </w:r>
    </w:p>
    <w:p w14:paraId="7A1E63EA" w14:textId="77777777" w:rsidR="00C53D31" w:rsidRPr="008B73A0" w:rsidRDefault="00C53D31" w:rsidP="00E15360"/>
    <w:p w14:paraId="26A22CB9" w14:textId="77777777" w:rsidR="00756B99" w:rsidRPr="008B73A0" w:rsidRDefault="00756B99" w:rsidP="00F22933">
      <w:pPr>
        <w:pStyle w:val="ListParagraph"/>
        <w:numPr>
          <w:ilvl w:val="0"/>
          <w:numId w:val="1"/>
        </w:numPr>
        <w:jc w:val="both"/>
      </w:pPr>
      <w:r w:rsidRPr="008B73A0">
        <w:rPr>
          <w:i/>
        </w:rPr>
        <w:t>Do not delete any sections in the template</w:t>
      </w:r>
      <w:r w:rsidRPr="008B73A0">
        <w:t xml:space="preserve">. Instead, if a section does not apply to </w:t>
      </w:r>
      <w:r w:rsidR="00015E59" w:rsidRPr="008B73A0">
        <w:t>a given project</w:t>
      </w:r>
      <w:r w:rsidRPr="008B73A0">
        <w:t xml:space="preserve">, </w:t>
      </w:r>
      <w:r w:rsidR="00015E59" w:rsidRPr="008B73A0">
        <w:t xml:space="preserve">write “N/A” and give a brief explanation for why that section does not apply. </w:t>
      </w:r>
    </w:p>
    <w:p w14:paraId="369A6BC1" w14:textId="77777777" w:rsidR="00015E59" w:rsidRPr="008B73A0" w:rsidRDefault="00015E59" w:rsidP="00F22933">
      <w:pPr>
        <w:pStyle w:val="ListParagraph"/>
        <w:numPr>
          <w:ilvl w:val="0"/>
          <w:numId w:val="1"/>
        </w:numPr>
        <w:jc w:val="both"/>
      </w:pPr>
      <w:r w:rsidRPr="008B73A0">
        <w:rPr>
          <w:color w:val="2E74B5" w:themeColor="accent5" w:themeShade="BF"/>
        </w:rPr>
        <w:t>Blue text</w:t>
      </w:r>
      <w:r w:rsidRPr="008B73A0">
        <w:t xml:space="preserve"> represents i</w:t>
      </w:r>
      <w:r w:rsidR="004C4970">
        <w:t>nformation</w:t>
      </w:r>
      <w:r w:rsidRPr="008B73A0">
        <w:t xml:space="preserve"> which should be replaced with project specific information. </w:t>
      </w:r>
    </w:p>
    <w:p w14:paraId="5D24ADF1" w14:textId="77777777" w:rsidR="008C49C5" w:rsidRDefault="006A6692" w:rsidP="00F22933">
      <w:pPr>
        <w:pStyle w:val="ListParagraph"/>
        <w:numPr>
          <w:ilvl w:val="0"/>
          <w:numId w:val="1"/>
        </w:numPr>
        <w:jc w:val="both"/>
      </w:pPr>
      <w:r w:rsidRPr="008B73A0">
        <w:rPr>
          <w:color w:val="FF0000"/>
          <w14:textFill>
            <w14:solidFill>
              <w14:srgbClr w14:val="FF0000">
                <w14:lumMod w14:val="75000"/>
              </w14:srgbClr>
            </w14:solidFill>
          </w14:textFill>
        </w:rPr>
        <w:t>Red text</w:t>
      </w:r>
      <w:r w:rsidRPr="008B73A0">
        <w:t xml:space="preserve"> </w:t>
      </w:r>
      <w:r w:rsidR="00750A22" w:rsidRPr="008B73A0">
        <w:t>represents information which has been included in the template to better explain what each section of the report should include. This text should be deleted before submitting the report to MoDOT.</w:t>
      </w:r>
    </w:p>
    <w:p w14:paraId="6331E6CB" w14:textId="5016A6CD" w:rsidR="0056041E" w:rsidRPr="008C49C5" w:rsidRDefault="008C49C5" w:rsidP="00F22933">
      <w:pPr>
        <w:pStyle w:val="ListParagraph"/>
        <w:numPr>
          <w:ilvl w:val="0"/>
          <w:numId w:val="1"/>
        </w:numPr>
        <w:jc w:val="both"/>
      </w:pPr>
      <w:r w:rsidRPr="00371726">
        <w:rPr>
          <w:color w:val="385623" w:themeColor="accent6" w:themeShade="80"/>
        </w:rPr>
        <w:t xml:space="preserve">Green text </w:t>
      </w:r>
      <w:r w:rsidR="00ED303C">
        <w:t>discusses</w:t>
      </w:r>
      <w:r w:rsidRPr="00371726">
        <w:t xml:space="preserve"> content, usually </w:t>
      </w:r>
      <w:r w:rsidR="004337BC">
        <w:t>figures, which MoDOT recommends including in certain sections of the report</w:t>
      </w:r>
      <w:r w:rsidRPr="00371726">
        <w:t>.</w:t>
      </w:r>
      <w:r w:rsidR="004337BC">
        <w:t xml:space="preserve"> </w:t>
      </w:r>
      <w:r w:rsidR="00AE393F">
        <w:t>MoDOT does not require any specific figures to be included in all reports because all studies are unique and require varying levels of visual aids, but writers should seriously consider these recommendations</w:t>
      </w:r>
      <w:r w:rsidR="00ED303C">
        <w:t>.</w:t>
      </w:r>
    </w:p>
    <w:p w14:paraId="0C6FD756" w14:textId="7F56117A" w:rsidR="000A1604" w:rsidRPr="0056041E" w:rsidRDefault="000A1604" w:rsidP="00F22933">
      <w:pPr>
        <w:pStyle w:val="ListParagraph"/>
        <w:numPr>
          <w:ilvl w:val="0"/>
          <w:numId w:val="1"/>
        </w:numPr>
        <w:jc w:val="both"/>
      </w:pPr>
      <w:r>
        <w:t>Because each repo</w:t>
      </w:r>
      <w:r w:rsidR="00125030">
        <w:t>r</w:t>
      </w:r>
      <w:r>
        <w:t xml:space="preserve">t will have a unique number of </w:t>
      </w:r>
      <w:r w:rsidR="00ED303C">
        <w:t>figures and tables</w:t>
      </w:r>
      <w:r>
        <w:t xml:space="preserve">, the List of Figures and List of Tables below the Table of Contents has been left for the writer of the report to format. </w:t>
      </w:r>
    </w:p>
    <w:p w14:paraId="39A4ACB3" w14:textId="77777777" w:rsidR="00015E59" w:rsidRDefault="00015E59" w:rsidP="00F22933">
      <w:pPr>
        <w:pStyle w:val="ListParagraph"/>
        <w:numPr>
          <w:ilvl w:val="0"/>
          <w:numId w:val="1"/>
        </w:numPr>
        <w:jc w:val="both"/>
      </w:pPr>
      <w:r w:rsidRPr="008B73A0">
        <w:t xml:space="preserve">Do not alter the format of the template before submitting to MoDOT. </w:t>
      </w:r>
    </w:p>
    <w:p w14:paraId="7D821A2D" w14:textId="77777777" w:rsidR="0056041E" w:rsidRPr="0056041E" w:rsidRDefault="0056041E" w:rsidP="00E15360">
      <w:pPr>
        <w:pStyle w:val="ListParagraph"/>
      </w:pPr>
    </w:p>
    <w:p w14:paraId="0649727A" w14:textId="77777777" w:rsidR="004C3CBE" w:rsidRPr="004C3CBE" w:rsidRDefault="004C3CBE" w:rsidP="00E15360"/>
    <w:p w14:paraId="4AB953D0" w14:textId="77777777" w:rsidR="008C49C5" w:rsidRDefault="008C49C5" w:rsidP="00E15360">
      <w:r>
        <w:br w:type="page"/>
      </w:r>
    </w:p>
    <w:p w14:paraId="42D133D2" w14:textId="77777777" w:rsidR="000A1604" w:rsidRDefault="000A1604" w:rsidP="00E15360"/>
    <w:p w14:paraId="6EBDD049" w14:textId="77777777" w:rsidR="000A1604" w:rsidRDefault="000A1604" w:rsidP="00E15360"/>
    <w:p w14:paraId="02EC67ED" w14:textId="77777777" w:rsidR="000A1604" w:rsidRDefault="000A1604" w:rsidP="00E15360"/>
    <w:p w14:paraId="425B95B0" w14:textId="77777777" w:rsidR="000A1604" w:rsidRDefault="000A1604" w:rsidP="00E15360"/>
    <w:p w14:paraId="4E8A4952" w14:textId="77777777" w:rsidR="000A1604" w:rsidRDefault="000A1604" w:rsidP="00E15360"/>
    <w:p w14:paraId="2A2BAB1A" w14:textId="77777777" w:rsidR="000A1604" w:rsidRDefault="000A1604" w:rsidP="00E15360"/>
    <w:p w14:paraId="684FD5E4" w14:textId="77777777" w:rsidR="000A1604" w:rsidRDefault="000A1604" w:rsidP="00E15360"/>
    <w:p w14:paraId="59CD76AD" w14:textId="1A4BFE7E" w:rsidR="00E43C78" w:rsidRPr="00E15360" w:rsidRDefault="00E43C78" w:rsidP="00E15360">
      <w:pPr>
        <w:jc w:val="center"/>
        <w:rPr>
          <w:rFonts w:ascii="Interstate-Regular" w:hAnsi="Interstate-Regular"/>
          <w:i/>
          <w:iCs/>
          <w:color w:val="4472C4"/>
          <w:sz w:val="28"/>
          <w:szCs w:val="28"/>
        </w:rPr>
      </w:pPr>
      <w:r w:rsidRPr="00E15360">
        <w:rPr>
          <w:rFonts w:ascii="Interstate-Regular" w:hAnsi="Interstate-Regular"/>
          <w:i/>
          <w:iCs/>
          <w:color w:val="4472C4"/>
          <w:sz w:val="28"/>
          <w:szCs w:val="28"/>
        </w:rPr>
        <w:t>Title of Traffic Study</w:t>
      </w:r>
    </w:p>
    <w:p w14:paraId="706EE6DC" w14:textId="77777777" w:rsidR="00E15360" w:rsidRPr="00E15360" w:rsidRDefault="00E15360" w:rsidP="00E15360">
      <w:pPr>
        <w:jc w:val="center"/>
        <w:rPr>
          <w:rFonts w:ascii="Interstate-Regular" w:hAnsi="Interstate-Regular"/>
          <w:i/>
          <w:iCs/>
          <w:sz w:val="32"/>
          <w:szCs w:val="32"/>
        </w:rPr>
      </w:pPr>
    </w:p>
    <w:p w14:paraId="3A4EA570" w14:textId="77777777" w:rsidR="00E43C78" w:rsidRDefault="00E43C78" w:rsidP="00E15360"/>
    <w:p w14:paraId="762D8450" w14:textId="77777777" w:rsidR="000A1604" w:rsidRPr="00802747" w:rsidRDefault="000A1604" w:rsidP="00E15360"/>
    <w:p w14:paraId="4B39EDF8" w14:textId="77777777" w:rsidR="00E43C78" w:rsidRPr="00E15360" w:rsidRDefault="00E43C78" w:rsidP="00E15360">
      <w:pPr>
        <w:jc w:val="center"/>
        <w:rPr>
          <w:rFonts w:ascii="Interstate-Regular" w:hAnsi="Interstate-Regular"/>
          <w:sz w:val="36"/>
          <w:szCs w:val="36"/>
        </w:rPr>
      </w:pPr>
      <w:r w:rsidRPr="00E15360">
        <w:rPr>
          <w:rFonts w:ascii="Interstate-Regular" w:hAnsi="Interstate-Regular"/>
          <w:color w:val="4472C4" w:themeColor="accent1"/>
          <w:sz w:val="36"/>
          <w:szCs w:val="36"/>
        </w:rPr>
        <w:t>Draft/Final</w:t>
      </w:r>
      <w:r w:rsidR="006A6692" w:rsidRPr="00E15360">
        <w:rPr>
          <w:rFonts w:ascii="Interstate-Regular" w:hAnsi="Interstate-Regular"/>
          <w:color w:val="4472C4" w:themeColor="accent1"/>
          <w:sz w:val="36"/>
          <w:szCs w:val="36"/>
        </w:rPr>
        <w:t>/</w:t>
      </w:r>
      <w:r w:rsidR="006A6692" w:rsidRPr="00E15360">
        <w:rPr>
          <w:rFonts w:ascii="Interstate-Regular" w:hAnsi="Interstate-Regular"/>
          <w:color w:val="4472C4"/>
          <w:sz w:val="36"/>
          <w:szCs w:val="36"/>
        </w:rPr>
        <w:t>Revised</w:t>
      </w:r>
      <w:r w:rsidRPr="00E15360">
        <w:rPr>
          <w:rFonts w:ascii="Interstate-Regular" w:hAnsi="Interstate-Regular"/>
          <w:sz w:val="36"/>
          <w:szCs w:val="36"/>
        </w:rPr>
        <w:t xml:space="preserve"> </w:t>
      </w:r>
      <w:r w:rsidR="00E15360" w:rsidRPr="00E15360">
        <w:rPr>
          <w:rFonts w:ascii="Interstate-Regular" w:hAnsi="Interstate-Regular"/>
          <w:sz w:val="36"/>
          <w:szCs w:val="36"/>
        </w:rPr>
        <w:t>Traffic Impact Study</w:t>
      </w:r>
      <w:r w:rsidRPr="00E15360">
        <w:rPr>
          <w:rFonts w:ascii="Interstate-Regular" w:hAnsi="Interstate-Regular"/>
          <w:sz w:val="36"/>
          <w:szCs w:val="36"/>
        </w:rPr>
        <w:t xml:space="preserve"> Report</w:t>
      </w:r>
    </w:p>
    <w:p w14:paraId="086B1525" w14:textId="77777777" w:rsidR="00E43C78" w:rsidRDefault="00E43C78" w:rsidP="00E15360"/>
    <w:p w14:paraId="0F16DBF3" w14:textId="77777777" w:rsidR="001B4AD8" w:rsidRPr="001B4AD8" w:rsidRDefault="001B4AD8" w:rsidP="001B4AD8">
      <w:pPr>
        <w:pStyle w:val="HNTBBody"/>
        <w:jc w:val="center"/>
        <w:rPr>
          <w:rFonts w:ascii="Interstate-Regular" w:hAnsi="Interstate-Regular"/>
          <w:color w:val="4472C4" w:themeColor="accent1"/>
          <w:sz w:val="24"/>
          <w:szCs w:val="24"/>
        </w:rPr>
      </w:pPr>
      <w:r w:rsidRPr="001B4AD8">
        <w:rPr>
          <w:rFonts w:ascii="Interstate-Regular" w:hAnsi="Interstate-Regular"/>
          <w:color w:val="4472C4" w:themeColor="accent1"/>
          <w:sz w:val="24"/>
          <w:szCs w:val="24"/>
        </w:rPr>
        <w:t>Date of Completion</w:t>
      </w:r>
    </w:p>
    <w:p w14:paraId="7B00B2E5" w14:textId="77777777" w:rsidR="001B4AD8" w:rsidRDefault="001B4AD8" w:rsidP="00E15360"/>
    <w:p w14:paraId="64DBEF2E" w14:textId="77777777" w:rsidR="001B4AD8" w:rsidRPr="00802747" w:rsidRDefault="001B4AD8" w:rsidP="00E15360"/>
    <w:p w14:paraId="64739871" w14:textId="77777777" w:rsidR="00015E59" w:rsidRPr="00E15360" w:rsidRDefault="00015E59" w:rsidP="00E15360">
      <w:pPr>
        <w:ind w:left="2160" w:firstLine="720"/>
        <w:rPr>
          <w:rFonts w:ascii="Interstate-Light" w:hAnsi="Interstate-Light"/>
          <w:sz w:val="24"/>
          <w:szCs w:val="24"/>
        </w:rPr>
      </w:pPr>
      <w:r w:rsidRPr="00E15360">
        <w:rPr>
          <w:rFonts w:ascii="Interstate-Light" w:hAnsi="Interstate-Light"/>
          <w:sz w:val="24"/>
          <w:szCs w:val="24"/>
        </w:rPr>
        <w:t>Prepared for:</w:t>
      </w:r>
    </w:p>
    <w:p w14:paraId="41AC13FF" w14:textId="77777777" w:rsidR="00015E59" w:rsidRPr="00802747" w:rsidRDefault="00015E59" w:rsidP="00E15360">
      <w:pPr>
        <w:rPr>
          <w:sz w:val="24"/>
          <w:szCs w:val="24"/>
        </w:rPr>
      </w:pPr>
      <w:r w:rsidRPr="00802747">
        <w:rPr>
          <w:noProof/>
        </w:rPr>
        <w:drawing>
          <wp:anchor distT="0" distB="0" distL="114300" distR="114300" simplePos="0" relativeHeight="251659264" behindDoc="0" locked="0" layoutInCell="1" allowOverlap="1" wp14:anchorId="1C85E5A3" wp14:editId="57C76D6A">
            <wp:simplePos x="0" y="0"/>
            <wp:positionH relativeFrom="margin">
              <wp:align>left</wp:align>
            </wp:positionH>
            <wp:positionV relativeFrom="paragraph">
              <wp:posOffset>267804</wp:posOffset>
            </wp:positionV>
            <wp:extent cx="1516380" cy="848995"/>
            <wp:effectExtent l="0" t="0" r="7620" b="8255"/>
            <wp:wrapThrough wrapText="bothSides">
              <wp:wrapPolygon edited="0">
                <wp:start x="0" y="0"/>
                <wp:lineTo x="0" y="21325"/>
                <wp:lineTo x="21437" y="21325"/>
                <wp:lineTo x="2143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6380" cy="848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7FB87" w14:textId="77777777" w:rsidR="00015E59" w:rsidRPr="00802747" w:rsidRDefault="00015E59" w:rsidP="00015E59">
      <w:pPr>
        <w:pStyle w:val="HNTBSmallTitle"/>
        <w:rPr>
          <w:rFonts w:ascii="Interstate-Light" w:hAnsi="Interstate-Light" w:cs="Arial"/>
          <w:szCs w:val="24"/>
        </w:rPr>
      </w:pPr>
      <w:r w:rsidRPr="00802747">
        <w:rPr>
          <w:rFonts w:cs="Arial"/>
          <w:szCs w:val="24"/>
        </w:rPr>
        <w:tab/>
      </w:r>
      <w:r w:rsidRPr="00802747">
        <w:rPr>
          <w:rFonts w:ascii="Interstate-Light" w:hAnsi="Interstate-Light" w:cs="Arial"/>
          <w:szCs w:val="24"/>
        </w:rPr>
        <w:t>Missouri Department of Transportation</w:t>
      </w:r>
    </w:p>
    <w:p w14:paraId="58C90E02"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t>105 W. Capitol Avenue</w:t>
      </w:r>
    </w:p>
    <w:p w14:paraId="342B43C3"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t>Jefferson City, MO 65102</w:t>
      </w:r>
    </w:p>
    <w:p w14:paraId="7AD35765" w14:textId="77777777" w:rsidR="00015E59" w:rsidRPr="00802747" w:rsidRDefault="00015E59" w:rsidP="00015E59">
      <w:pPr>
        <w:pStyle w:val="HNTBBody"/>
        <w:rPr>
          <w:rFonts w:ascii="Interstate-Regular" w:hAnsi="Interstate-Regular"/>
          <w:sz w:val="24"/>
          <w:szCs w:val="24"/>
        </w:rPr>
      </w:pPr>
    </w:p>
    <w:p w14:paraId="18CCA971" w14:textId="77777777" w:rsidR="00015E59" w:rsidRPr="00802747" w:rsidRDefault="00015E59" w:rsidP="00015E59">
      <w:pPr>
        <w:pStyle w:val="HNTBBody"/>
        <w:rPr>
          <w:rFonts w:ascii="Interstate-Regular" w:hAnsi="Interstate-Regular"/>
          <w:sz w:val="24"/>
          <w:szCs w:val="24"/>
        </w:rPr>
      </w:pPr>
    </w:p>
    <w:p w14:paraId="7E8D0F51" w14:textId="77777777" w:rsidR="00015E59" w:rsidRPr="00802747" w:rsidRDefault="001B4AD8" w:rsidP="00015E59">
      <w:pPr>
        <w:pStyle w:val="HNTBBody"/>
        <w:rPr>
          <w:rFonts w:ascii="Interstate-Light" w:hAnsi="Interstate-Light"/>
          <w:sz w:val="24"/>
          <w:szCs w:val="24"/>
        </w:rPr>
      </w:pP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Pr>
          <w:rFonts w:ascii="Interstate-Light" w:hAnsi="Interstate-Light"/>
          <w:sz w:val="24"/>
          <w:szCs w:val="24"/>
        </w:rPr>
        <w:tab/>
      </w:r>
      <w:r w:rsidR="00015E59" w:rsidRPr="00802747">
        <w:rPr>
          <w:rFonts w:ascii="Interstate-Light" w:hAnsi="Interstate-Light"/>
          <w:sz w:val="24"/>
          <w:szCs w:val="24"/>
        </w:rPr>
        <w:t>Prepared by:</w:t>
      </w:r>
    </w:p>
    <w:p w14:paraId="04918A45" w14:textId="77777777" w:rsidR="00015E59" w:rsidRPr="00802747" w:rsidRDefault="00015E59" w:rsidP="00015E59">
      <w:pPr>
        <w:pStyle w:val="HNTBBody"/>
        <w:rPr>
          <w:rFonts w:ascii="Interstate-Regular" w:hAnsi="Interstate-Regular"/>
          <w:sz w:val="24"/>
          <w:szCs w:val="24"/>
        </w:rPr>
      </w:pPr>
    </w:p>
    <w:p w14:paraId="5E7225A6" w14:textId="77777777" w:rsidR="00015E59" w:rsidRPr="00802747" w:rsidRDefault="004C4970" w:rsidP="00015E59">
      <w:pPr>
        <w:pStyle w:val="HNTBBody"/>
        <w:rPr>
          <w:rFonts w:ascii="Interstate-Light" w:hAnsi="Interstate-Light"/>
          <w:color w:val="4472C4" w:themeColor="accent1"/>
          <w:sz w:val="24"/>
          <w:szCs w:val="24"/>
        </w:rPr>
      </w:pPr>
      <w:r>
        <w:rPr>
          <w:rFonts w:ascii="Interstate-Regular" w:eastAsia="Times New Roman" w:hAnsi="Interstate-Regular" w:cs="Times New Roman"/>
          <w:noProof/>
          <w:color w:val="124C77"/>
          <w:spacing w:val="-15"/>
          <w:sz w:val="96"/>
          <w:szCs w:val="96"/>
        </w:rPr>
        <mc:AlternateContent>
          <mc:Choice Requires="wps">
            <w:drawing>
              <wp:anchor distT="0" distB="0" distL="114300" distR="114300" simplePos="0" relativeHeight="251661312" behindDoc="0" locked="0" layoutInCell="1" allowOverlap="1" wp14:anchorId="18BD5520" wp14:editId="32776965">
                <wp:simplePos x="0" y="0"/>
                <wp:positionH relativeFrom="margin">
                  <wp:align>left</wp:align>
                </wp:positionH>
                <wp:positionV relativeFrom="paragraph">
                  <wp:posOffset>5583</wp:posOffset>
                </wp:positionV>
                <wp:extent cx="1525870" cy="819033"/>
                <wp:effectExtent l="0" t="0" r="17780" b="19685"/>
                <wp:wrapNone/>
                <wp:docPr id="2" name="Text Box 2"/>
                <wp:cNvGraphicFramePr/>
                <a:graphic xmlns:a="http://schemas.openxmlformats.org/drawingml/2006/main">
                  <a:graphicData uri="http://schemas.microsoft.com/office/word/2010/wordprocessingShape">
                    <wps:wsp>
                      <wps:cNvSpPr txBox="1"/>
                      <wps:spPr>
                        <a:xfrm>
                          <a:off x="0" y="0"/>
                          <a:ext cx="1525870" cy="819033"/>
                        </a:xfrm>
                        <a:prstGeom prst="rect">
                          <a:avLst/>
                        </a:prstGeom>
                        <a:solidFill>
                          <a:schemeClr val="accent1"/>
                        </a:solidFill>
                        <a:ln w="6350">
                          <a:solidFill>
                            <a:prstClr val="black"/>
                          </a:solidFill>
                        </a:ln>
                      </wps:spPr>
                      <wps:txbx>
                        <w:txbxContent>
                          <w:p w14:paraId="22EE9721" w14:textId="77777777" w:rsidR="009D43A2" w:rsidRDefault="009D43A2" w:rsidP="00E15360"/>
                          <w:p w14:paraId="362885C9" w14:textId="77777777" w:rsidR="009D43A2" w:rsidRPr="000A1604" w:rsidRDefault="009D43A2" w:rsidP="00E15360">
                            <w:r w:rsidRPr="000A1604">
                              <w:t>PLACE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BD5520" id="_x0000_t202" coordsize="21600,21600" o:spt="202" path="m,l,21600r21600,l21600,xe">
                <v:stroke joinstyle="miter"/>
                <v:path gradientshapeok="t" o:connecttype="rect"/>
              </v:shapetype>
              <v:shape id="Text Box 2" o:spid="_x0000_s1026" type="#_x0000_t202" style="position:absolute;left:0;text-align:left;margin-left:0;margin-top:.45pt;width:120.15pt;height:64.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" fillcolor="#4472c4 [3204]" strokeweight=".5pt">
                <v:textbox>
                  <w:txbxContent>
                    <w:p w14:paraId="22EE9721" w14:textId="77777777" w:rsidR="009D43A2" w:rsidRDefault="009D43A2" w:rsidP="00E15360"/>
                    <w:p w14:paraId="362885C9" w14:textId="77777777" w:rsidR="009D43A2" w:rsidRPr="000A1604" w:rsidRDefault="009D43A2" w:rsidP="00E15360">
                      <w:r w:rsidRPr="000A1604">
                        <w:t>PLACE LOGO HERE</w:t>
                      </w:r>
                    </w:p>
                  </w:txbxContent>
                </v:textbox>
                <w10:wrap anchorx="margin"/>
              </v:shape>
            </w:pict>
          </mc:Fallback>
        </mc:AlternateContent>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Regular" w:hAnsi="Interstate-Regular"/>
          <w:sz w:val="24"/>
          <w:szCs w:val="24"/>
        </w:rPr>
        <w:tab/>
      </w:r>
      <w:r w:rsidR="00015E59" w:rsidRPr="00802747">
        <w:rPr>
          <w:rFonts w:ascii="Interstate-Light" w:hAnsi="Interstate-Light"/>
          <w:color w:val="4472C4" w:themeColor="accent1"/>
          <w:sz w:val="24"/>
          <w:szCs w:val="24"/>
        </w:rPr>
        <w:t>Name of Firm</w:t>
      </w:r>
      <w:r w:rsidR="00E43C78" w:rsidRPr="00802747">
        <w:rPr>
          <w:rFonts w:ascii="Interstate-Light" w:hAnsi="Interstate-Light"/>
          <w:color w:val="4472C4" w:themeColor="accent1"/>
          <w:sz w:val="24"/>
          <w:szCs w:val="24"/>
        </w:rPr>
        <w:t xml:space="preserve"> </w:t>
      </w:r>
    </w:p>
    <w:p w14:paraId="5C1B2E11" w14:textId="77777777" w:rsidR="00E43C78" w:rsidRPr="00802747" w:rsidRDefault="00E43C78" w:rsidP="00015E59">
      <w:pPr>
        <w:pStyle w:val="HNTBBody"/>
        <w:rPr>
          <w:rFonts w:ascii="Interstate-Light" w:hAnsi="Interstate-Light"/>
          <w:color w:val="4472C4" w:themeColor="accent1"/>
          <w:sz w:val="24"/>
          <w:szCs w:val="24"/>
        </w:rPr>
      </w:pP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t>Street Address</w:t>
      </w:r>
    </w:p>
    <w:p w14:paraId="19C31712" w14:textId="77777777" w:rsidR="00E43C78" w:rsidRPr="00802747" w:rsidRDefault="00E43C78" w:rsidP="00015E59">
      <w:pPr>
        <w:pStyle w:val="HNTBBody"/>
        <w:rPr>
          <w:rFonts w:ascii="Interstate-Light" w:hAnsi="Interstate-Light"/>
          <w:color w:val="4472C4" w:themeColor="accent1"/>
          <w:sz w:val="24"/>
          <w:szCs w:val="24"/>
        </w:rPr>
      </w:pP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r>
      <w:r w:rsidRPr="00802747">
        <w:rPr>
          <w:rFonts w:ascii="Interstate-Light" w:hAnsi="Interstate-Light"/>
          <w:color w:val="4472C4" w:themeColor="accent1"/>
          <w:sz w:val="24"/>
          <w:szCs w:val="24"/>
        </w:rPr>
        <w:tab/>
        <w:t>City, State Zip Code</w:t>
      </w:r>
    </w:p>
    <w:p w14:paraId="6C58DFA8"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p>
    <w:p w14:paraId="2889333C" w14:textId="77777777" w:rsidR="00015E59" w:rsidRPr="00802747" w:rsidRDefault="00015E59" w:rsidP="00015E59">
      <w:pPr>
        <w:pStyle w:val="HNTBBody"/>
        <w:rPr>
          <w:rFonts w:ascii="Interstate-Light" w:hAnsi="Interstate-Light"/>
          <w:sz w:val="24"/>
          <w:szCs w:val="24"/>
        </w:rPr>
      </w:pP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r w:rsidRPr="00802747">
        <w:rPr>
          <w:rFonts w:ascii="Interstate-Light" w:hAnsi="Interstate-Light"/>
          <w:sz w:val="24"/>
          <w:szCs w:val="24"/>
        </w:rPr>
        <w:tab/>
      </w:r>
    </w:p>
    <w:p w14:paraId="327F3A5F" w14:textId="77777777" w:rsidR="00EB5249" w:rsidRDefault="00EB5249" w:rsidP="00E15360">
      <w:pPr>
        <w:sectPr w:rsidR="00EB5249">
          <w:pgSz w:w="12240" w:h="15840"/>
          <w:pgMar w:top="1440" w:right="1440" w:bottom="1440" w:left="1440" w:header="720" w:footer="720" w:gutter="0"/>
          <w:cols w:space="720"/>
          <w:docGrid w:linePitch="360"/>
        </w:sectPr>
      </w:pPr>
    </w:p>
    <w:p w14:paraId="55EF237B" w14:textId="1CCB9C62" w:rsidR="00EB5249" w:rsidRPr="00E15360" w:rsidRDefault="00E15360" w:rsidP="00E15360">
      <w:pPr>
        <w:jc w:val="center"/>
        <w:rPr>
          <w:rFonts w:ascii="Interstate-Bold" w:hAnsi="Interstate-Bold"/>
          <w:sz w:val="32"/>
          <w:szCs w:val="32"/>
        </w:rPr>
      </w:pPr>
      <w:commentRangeStart w:id="1"/>
      <w:commentRangeStart w:id="2"/>
      <w:r w:rsidRPr="00E15360">
        <w:rPr>
          <w:rFonts w:ascii="Interstate-Bold" w:hAnsi="Interstate-Bold"/>
          <w:sz w:val="32"/>
          <w:szCs w:val="32"/>
        </w:rPr>
        <w:lastRenderedPageBreak/>
        <w:t>Table of Contents</w:t>
      </w:r>
      <w:commentRangeEnd w:id="1"/>
      <w:r w:rsidR="00343395">
        <w:rPr>
          <w:rStyle w:val="CommentReference"/>
        </w:rPr>
        <w:commentReference w:id="1"/>
      </w:r>
      <w:commentRangeEnd w:id="2"/>
      <w:r w:rsidR="002C327D">
        <w:rPr>
          <w:rStyle w:val="CommentReference"/>
        </w:rPr>
        <w:commentReference w:id="2"/>
      </w:r>
    </w:p>
    <w:p w14:paraId="013F2F3A" w14:textId="77777777" w:rsidR="00E15360" w:rsidRPr="00B230A7" w:rsidRDefault="00E15360" w:rsidP="00E15360">
      <w:pPr>
        <w:jc w:val="center"/>
      </w:pPr>
    </w:p>
    <w:p w14:paraId="77980A4B" w14:textId="688AF6BD" w:rsidR="00A35D7C" w:rsidRDefault="00A0108D">
      <w:pPr>
        <w:pStyle w:val="TOC1"/>
        <w:rPr>
          <w:rFonts w:asciiTheme="minorHAnsi" w:eastAsiaTheme="minorEastAsia" w:hAnsiTheme="minorHAnsi" w:cstheme="minorBidi"/>
          <w:szCs w:val="22"/>
        </w:rPr>
      </w:pPr>
      <w:r>
        <w:rPr>
          <w:sz w:val="28"/>
          <w:szCs w:val="24"/>
        </w:rPr>
        <w:fldChar w:fldCharType="begin"/>
      </w:r>
      <w:r>
        <w:rPr>
          <w:sz w:val="28"/>
          <w:szCs w:val="24"/>
        </w:rPr>
        <w:instrText xml:space="preserve"> TOC \o "1-3" \h \z \u </w:instrText>
      </w:r>
      <w:r>
        <w:rPr>
          <w:sz w:val="28"/>
          <w:szCs w:val="24"/>
        </w:rPr>
        <w:fldChar w:fldCharType="separate"/>
      </w:r>
      <w:hyperlink w:anchor="_Toc42564351" w:history="1">
        <w:r w:rsidR="00A35D7C" w:rsidRPr="00F30E35">
          <w:rPr>
            <w:rStyle w:val="Hyperlink"/>
          </w:rPr>
          <w:t>1</w:t>
        </w:r>
        <w:r w:rsidR="00A35D7C">
          <w:rPr>
            <w:rFonts w:asciiTheme="minorHAnsi" w:eastAsiaTheme="minorEastAsia" w:hAnsiTheme="minorHAnsi" w:cstheme="minorBidi"/>
            <w:szCs w:val="22"/>
          </w:rPr>
          <w:tab/>
        </w:r>
        <w:r w:rsidR="00A35D7C" w:rsidRPr="00F30E35">
          <w:rPr>
            <w:rStyle w:val="Hyperlink"/>
          </w:rPr>
          <w:t>Executive Summary</w:t>
        </w:r>
        <w:r w:rsidR="00A35D7C">
          <w:rPr>
            <w:webHidden/>
          </w:rPr>
          <w:tab/>
        </w:r>
        <w:r w:rsidR="00A35D7C">
          <w:rPr>
            <w:webHidden/>
          </w:rPr>
          <w:fldChar w:fldCharType="begin"/>
        </w:r>
        <w:r w:rsidR="00A35D7C">
          <w:rPr>
            <w:webHidden/>
          </w:rPr>
          <w:instrText xml:space="preserve"> PAGEREF _Toc42564351 \h </w:instrText>
        </w:r>
        <w:r w:rsidR="00A35D7C">
          <w:rPr>
            <w:webHidden/>
          </w:rPr>
        </w:r>
        <w:r w:rsidR="00A35D7C">
          <w:rPr>
            <w:webHidden/>
          </w:rPr>
          <w:fldChar w:fldCharType="separate"/>
        </w:r>
        <w:r w:rsidR="00A35D7C">
          <w:rPr>
            <w:webHidden/>
          </w:rPr>
          <w:t>3</w:t>
        </w:r>
        <w:r w:rsidR="00A35D7C">
          <w:rPr>
            <w:webHidden/>
          </w:rPr>
          <w:fldChar w:fldCharType="end"/>
        </w:r>
      </w:hyperlink>
    </w:p>
    <w:p w14:paraId="1ECFE25F" w14:textId="454A26E4" w:rsidR="00A35D7C" w:rsidRDefault="00FD5D82">
      <w:pPr>
        <w:pStyle w:val="TOC1"/>
        <w:rPr>
          <w:rFonts w:asciiTheme="minorHAnsi" w:eastAsiaTheme="minorEastAsia" w:hAnsiTheme="minorHAnsi" w:cstheme="minorBidi"/>
          <w:szCs w:val="22"/>
        </w:rPr>
      </w:pPr>
      <w:hyperlink w:anchor="_Toc42564352" w:history="1">
        <w:r w:rsidR="00A35D7C" w:rsidRPr="00F30E35">
          <w:rPr>
            <w:rStyle w:val="Hyperlink"/>
          </w:rPr>
          <w:t>2</w:t>
        </w:r>
        <w:r w:rsidR="00A35D7C">
          <w:rPr>
            <w:rFonts w:asciiTheme="minorHAnsi" w:eastAsiaTheme="minorEastAsia" w:hAnsiTheme="minorHAnsi" w:cstheme="minorBidi"/>
            <w:szCs w:val="22"/>
          </w:rPr>
          <w:tab/>
        </w:r>
        <w:r w:rsidR="00A35D7C" w:rsidRPr="00F30E35">
          <w:rPr>
            <w:rStyle w:val="Hyperlink"/>
          </w:rPr>
          <w:t>Introduction</w:t>
        </w:r>
        <w:r w:rsidR="00A35D7C">
          <w:rPr>
            <w:webHidden/>
          </w:rPr>
          <w:tab/>
        </w:r>
        <w:r w:rsidR="00A35D7C">
          <w:rPr>
            <w:webHidden/>
          </w:rPr>
          <w:fldChar w:fldCharType="begin"/>
        </w:r>
        <w:r w:rsidR="00A35D7C">
          <w:rPr>
            <w:webHidden/>
          </w:rPr>
          <w:instrText xml:space="preserve"> PAGEREF _Toc42564352 \h </w:instrText>
        </w:r>
        <w:r w:rsidR="00A35D7C">
          <w:rPr>
            <w:webHidden/>
          </w:rPr>
        </w:r>
        <w:r w:rsidR="00A35D7C">
          <w:rPr>
            <w:webHidden/>
          </w:rPr>
          <w:fldChar w:fldCharType="separate"/>
        </w:r>
        <w:r w:rsidR="00A35D7C">
          <w:rPr>
            <w:webHidden/>
          </w:rPr>
          <w:t>4</w:t>
        </w:r>
        <w:r w:rsidR="00A35D7C">
          <w:rPr>
            <w:webHidden/>
          </w:rPr>
          <w:fldChar w:fldCharType="end"/>
        </w:r>
      </w:hyperlink>
    </w:p>
    <w:p w14:paraId="282C2B8F" w14:textId="1DC2BB17" w:rsidR="00A35D7C" w:rsidRDefault="00FD5D82">
      <w:pPr>
        <w:pStyle w:val="TOC1"/>
        <w:rPr>
          <w:rFonts w:asciiTheme="minorHAnsi" w:eastAsiaTheme="minorEastAsia" w:hAnsiTheme="minorHAnsi" w:cstheme="minorBidi"/>
          <w:szCs w:val="22"/>
        </w:rPr>
      </w:pPr>
      <w:hyperlink w:anchor="_Toc42564353" w:history="1">
        <w:r w:rsidR="00A35D7C" w:rsidRPr="00F30E35">
          <w:rPr>
            <w:rStyle w:val="Hyperlink"/>
          </w:rPr>
          <w:t>3</w:t>
        </w:r>
        <w:r w:rsidR="00A35D7C">
          <w:rPr>
            <w:rFonts w:asciiTheme="minorHAnsi" w:eastAsiaTheme="minorEastAsia" w:hAnsiTheme="minorHAnsi" w:cstheme="minorBidi"/>
            <w:szCs w:val="22"/>
          </w:rPr>
          <w:tab/>
        </w:r>
        <w:r w:rsidR="00A35D7C" w:rsidRPr="00F30E35">
          <w:rPr>
            <w:rStyle w:val="Hyperlink"/>
          </w:rPr>
          <w:t>Proposed Development</w:t>
        </w:r>
        <w:r w:rsidR="00A35D7C">
          <w:rPr>
            <w:webHidden/>
          </w:rPr>
          <w:tab/>
        </w:r>
        <w:r w:rsidR="00A35D7C">
          <w:rPr>
            <w:webHidden/>
          </w:rPr>
          <w:fldChar w:fldCharType="begin"/>
        </w:r>
        <w:r w:rsidR="00A35D7C">
          <w:rPr>
            <w:webHidden/>
          </w:rPr>
          <w:instrText xml:space="preserve"> PAGEREF _Toc42564353 \h </w:instrText>
        </w:r>
        <w:r w:rsidR="00A35D7C">
          <w:rPr>
            <w:webHidden/>
          </w:rPr>
        </w:r>
        <w:r w:rsidR="00A35D7C">
          <w:rPr>
            <w:webHidden/>
          </w:rPr>
          <w:fldChar w:fldCharType="separate"/>
        </w:r>
        <w:r w:rsidR="00A35D7C">
          <w:rPr>
            <w:webHidden/>
          </w:rPr>
          <w:t>5</w:t>
        </w:r>
        <w:r w:rsidR="00A35D7C">
          <w:rPr>
            <w:webHidden/>
          </w:rPr>
          <w:fldChar w:fldCharType="end"/>
        </w:r>
      </w:hyperlink>
    </w:p>
    <w:p w14:paraId="418FC6A5" w14:textId="7A3B7249" w:rsidR="00A35D7C" w:rsidRDefault="00FD5D82">
      <w:pPr>
        <w:pStyle w:val="TOC2"/>
        <w:rPr>
          <w:rFonts w:asciiTheme="minorHAnsi" w:eastAsiaTheme="minorEastAsia" w:hAnsiTheme="minorHAnsi" w:cstheme="minorBidi"/>
          <w:noProof/>
        </w:rPr>
      </w:pPr>
      <w:hyperlink w:anchor="_Toc42564354" w:history="1">
        <w:r w:rsidR="00A35D7C" w:rsidRPr="00F30E35">
          <w:rPr>
            <w:rStyle w:val="Hyperlink"/>
            <w:noProof/>
          </w:rPr>
          <w:t>3.1</w:t>
        </w:r>
        <w:r w:rsidR="00A35D7C">
          <w:rPr>
            <w:rFonts w:asciiTheme="minorHAnsi" w:eastAsiaTheme="minorEastAsia" w:hAnsiTheme="minorHAnsi" w:cstheme="minorBidi"/>
            <w:noProof/>
          </w:rPr>
          <w:tab/>
        </w:r>
        <w:r w:rsidR="00A35D7C" w:rsidRPr="00F30E35">
          <w:rPr>
            <w:rStyle w:val="Hyperlink"/>
            <w:noProof/>
          </w:rPr>
          <w:t>Study Area</w:t>
        </w:r>
        <w:r w:rsidR="00A35D7C">
          <w:rPr>
            <w:noProof/>
            <w:webHidden/>
          </w:rPr>
          <w:tab/>
        </w:r>
        <w:r w:rsidR="00A35D7C">
          <w:rPr>
            <w:noProof/>
            <w:webHidden/>
          </w:rPr>
          <w:fldChar w:fldCharType="begin"/>
        </w:r>
        <w:r w:rsidR="00A35D7C">
          <w:rPr>
            <w:noProof/>
            <w:webHidden/>
          </w:rPr>
          <w:instrText xml:space="preserve"> PAGEREF _Toc42564354 \h </w:instrText>
        </w:r>
        <w:r w:rsidR="00A35D7C">
          <w:rPr>
            <w:noProof/>
            <w:webHidden/>
          </w:rPr>
        </w:r>
        <w:r w:rsidR="00A35D7C">
          <w:rPr>
            <w:noProof/>
            <w:webHidden/>
          </w:rPr>
          <w:fldChar w:fldCharType="separate"/>
        </w:r>
        <w:r w:rsidR="00A35D7C">
          <w:rPr>
            <w:noProof/>
            <w:webHidden/>
          </w:rPr>
          <w:t>5</w:t>
        </w:r>
        <w:r w:rsidR="00A35D7C">
          <w:rPr>
            <w:noProof/>
            <w:webHidden/>
          </w:rPr>
          <w:fldChar w:fldCharType="end"/>
        </w:r>
      </w:hyperlink>
    </w:p>
    <w:p w14:paraId="43C47C89" w14:textId="0D580A41" w:rsidR="00A35D7C" w:rsidRDefault="00FD5D82">
      <w:pPr>
        <w:pStyle w:val="TOC2"/>
        <w:rPr>
          <w:rFonts w:asciiTheme="minorHAnsi" w:eastAsiaTheme="minorEastAsia" w:hAnsiTheme="minorHAnsi" w:cstheme="minorBidi"/>
          <w:noProof/>
        </w:rPr>
      </w:pPr>
      <w:hyperlink w:anchor="_Toc42564355" w:history="1">
        <w:r w:rsidR="00A35D7C" w:rsidRPr="00F30E35">
          <w:rPr>
            <w:rStyle w:val="Hyperlink"/>
            <w:noProof/>
          </w:rPr>
          <w:t>3.2</w:t>
        </w:r>
        <w:r w:rsidR="00A35D7C">
          <w:rPr>
            <w:rFonts w:asciiTheme="minorHAnsi" w:eastAsiaTheme="minorEastAsia" w:hAnsiTheme="minorHAnsi" w:cstheme="minorBidi"/>
            <w:noProof/>
          </w:rPr>
          <w:tab/>
        </w:r>
        <w:r w:rsidR="00A35D7C" w:rsidRPr="00F30E35">
          <w:rPr>
            <w:rStyle w:val="Hyperlink"/>
            <w:noProof/>
          </w:rPr>
          <w:t>On-Site Development</w:t>
        </w:r>
        <w:r w:rsidR="00A35D7C">
          <w:rPr>
            <w:noProof/>
            <w:webHidden/>
          </w:rPr>
          <w:tab/>
        </w:r>
        <w:r w:rsidR="00A35D7C">
          <w:rPr>
            <w:noProof/>
            <w:webHidden/>
          </w:rPr>
          <w:fldChar w:fldCharType="begin"/>
        </w:r>
        <w:r w:rsidR="00A35D7C">
          <w:rPr>
            <w:noProof/>
            <w:webHidden/>
          </w:rPr>
          <w:instrText xml:space="preserve"> PAGEREF _Toc42564355 \h </w:instrText>
        </w:r>
        <w:r w:rsidR="00A35D7C">
          <w:rPr>
            <w:noProof/>
            <w:webHidden/>
          </w:rPr>
        </w:r>
        <w:r w:rsidR="00A35D7C">
          <w:rPr>
            <w:noProof/>
            <w:webHidden/>
          </w:rPr>
          <w:fldChar w:fldCharType="separate"/>
        </w:r>
        <w:r w:rsidR="00A35D7C">
          <w:rPr>
            <w:noProof/>
            <w:webHidden/>
          </w:rPr>
          <w:t>5</w:t>
        </w:r>
        <w:r w:rsidR="00A35D7C">
          <w:rPr>
            <w:noProof/>
            <w:webHidden/>
          </w:rPr>
          <w:fldChar w:fldCharType="end"/>
        </w:r>
      </w:hyperlink>
    </w:p>
    <w:p w14:paraId="63EA7061" w14:textId="60AF4A1E" w:rsidR="00A35D7C" w:rsidRDefault="00FD5D82">
      <w:pPr>
        <w:pStyle w:val="TOC2"/>
        <w:rPr>
          <w:rFonts w:asciiTheme="minorHAnsi" w:eastAsiaTheme="minorEastAsia" w:hAnsiTheme="minorHAnsi" w:cstheme="minorBidi"/>
          <w:noProof/>
        </w:rPr>
      </w:pPr>
      <w:hyperlink w:anchor="_Toc42564356" w:history="1">
        <w:r w:rsidR="00A35D7C" w:rsidRPr="00F30E35">
          <w:rPr>
            <w:rStyle w:val="Hyperlink"/>
            <w:noProof/>
          </w:rPr>
          <w:t>3.3</w:t>
        </w:r>
        <w:r w:rsidR="00A35D7C">
          <w:rPr>
            <w:rFonts w:asciiTheme="minorHAnsi" w:eastAsiaTheme="minorEastAsia" w:hAnsiTheme="minorHAnsi" w:cstheme="minorBidi"/>
            <w:noProof/>
          </w:rPr>
          <w:tab/>
        </w:r>
        <w:r w:rsidR="00A35D7C" w:rsidRPr="00F30E35">
          <w:rPr>
            <w:rStyle w:val="Hyperlink"/>
            <w:noProof/>
          </w:rPr>
          <w:t>Off-Site Land Uses</w:t>
        </w:r>
        <w:r w:rsidR="00A35D7C">
          <w:rPr>
            <w:noProof/>
            <w:webHidden/>
          </w:rPr>
          <w:tab/>
        </w:r>
        <w:r w:rsidR="00A35D7C">
          <w:rPr>
            <w:noProof/>
            <w:webHidden/>
          </w:rPr>
          <w:fldChar w:fldCharType="begin"/>
        </w:r>
        <w:r w:rsidR="00A35D7C">
          <w:rPr>
            <w:noProof/>
            <w:webHidden/>
          </w:rPr>
          <w:instrText xml:space="preserve"> PAGEREF _Toc42564356 \h </w:instrText>
        </w:r>
        <w:r w:rsidR="00A35D7C">
          <w:rPr>
            <w:noProof/>
            <w:webHidden/>
          </w:rPr>
        </w:r>
        <w:r w:rsidR="00A35D7C">
          <w:rPr>
            <w:noProof/>
            <w:webHidden/>
          </w:rPr>
          <w:fldChar w:fldCharType="separate"/>
        </w:r>
        <w:r w:rsidR="00A35D7C">
          <w:rPr>
            <w:noProof/>
            <w:webHidden/>
          </w:rPr>
          <w:t>5</w:t>
        </w:r>
        <w:r w:rsidR="00A35D7C">
          <w:rPr>
            <w:noProof/>
            <w:webHidden/>
          </w:rPr>
          <w:fldChar w:fldCharType="end"/>
        </w:r>
      </w:hyperlink>
    </w:p>
    <w:p w14:paraId="33E6268F" w14:textId="0E2586D6" w:rsidR="00A35D7C" w:rsidRDefault="00FD5D82">
      <w:pPr>
        <w:pStyle w:val="TOC2"/>
        <w:rPr>
          <w:rFonts w:asciiTheme="minorHAnsi" w:eastAsiaTheme="minorEastAsia" w:hAnsiTheme="minorHAnsi" w:cstheme="minorBidi"/>
          <w:noProof/>
        </w:rPr>
      </w:pPr>
      <w:hyperlink w:anchor="_Toc42564357" w:history="1">
        <w:r w:rsidR="00A35D7C" w:rsidRPr="00F30E35">
          <w:rPr>
            <w:rStyle w:val="Hyperlink"/>
            <w:noProof/>
          </w:rPr>
          <w:t>3.4</w:t>
        </w:r>
        <w:r w:rsidR="00A35D7C">
          <w:rPr>
            <w:rFonts w:asciiTheme="minorHAnsi" w:eastAsiaTheme="minorEastAsia" w:hAnsiTheme="minorHAnsi" w:cstheme="minorBidi"/>
            <w:noProof/>
          </w:rPr>
          <w:tab/>
        </w:r>
        <w:r w:rsidR="00A35D7C" w:rsidRPr="00F30E35">
          <w:rPr>
            <w:rStyle w:val="Hyperlink"/>
            <w:noProof/>
          </w:rPr>
          <w:t>Site Accessibility</w:t>
        </w:r>
        <w:r w:rsidR="00A35D7C">
          <w:rPr>
            <w:noProof/>
            <w:webHidden/>
          </w:rPr>
          <w:tab/>
        </w:r>
        <w:r w:rsidR="00A35D7C">
          <w:rPr>
            <w:noProof/>
            <w:webHidden/>
          </w:rPr>
          <w:fldChar w:fldCharType="begin"/>
        </w:r>
        <w:r w:rsidR="00A35D7C">
          <w:rPr>
            <w:noProof/>
            <w:webHidden/>
          </w:rPr>
          <w:instrText xml:space="preserve"> PAGEREF _Toc42564357 \h </w:instrText>
        </w:r>
        <w:r w:rsidR="00A35D7C">
          <w:rPr>
            <w:noProof/>
            <w:webHidden/>
          </w:rPr>
        </w:r>
        <w:r w:rsidR="00A35D7C">
          <w:rPr>
            <w:noProof/>
            <w:webHidden/>
          </w:rPr>
          <w:fldChar w:fldCharType="separate"/>
        </w:r>
        <w:r w:rsidR="00A35D7C">
          <w:rPr>
            <w:noProof/>
            <w:webHidden/>
          </w:rPr>
          <w:t>5</w:t>
        </w:r>
        <w:r w:rsidR="00A35D7C">
          <w:rPr>
            <w:noProof/>
            <w:webHidden/>
          </w:rPr>
          <w:fldChar w:fldCharType="end"/>
        </w:r>
      </w:hyperlink>
    </w:p>
    <w:p w14:paraId="1F621651" w14:textId="30E4E3AD" w:rsidR="00A35D7C" w:rsidRDefault="00FD5D82">
      <w:pPr>
        <w:pStyle w:val="TOC1"/>
        <w:rPr>
          <w:rFonts w:asciiTheme="minorHAnsi" w:eastAsiaTheme="minorEastAsia" w:hAnsiTheme="minorHAnsi" w:cstheme="minorBidi"/>
          <w:szCs w:val="22"/>
        </w:rPr>
      </w:pPr>
      <w:hyperlink w:anchor="_Toc42564358" w:history="1">
        <w:r w:rsidR="00A35D7C" w:rsidRPr="00F30E35">
          <w:rPr>
            <w:rStyle w:val="Hyperlink"/>
          </w:rPr>
          <w:t>4</w:t>
        </w:r>
        <w:r w:rsidR="00A35D7C">
          <w:rPr>
            <w:rFonts w:asciiTheme="minorHAnsi" w:eastAsiaTheme="minorEastAsia" w:hAnsiTheme="minorHAnsi" w:cstheme="minorBidi"/>
            <w:szCs w:val="22"/>
          </w:rPr>
          <w:tab/>
        </w:r>
        <w:r w:rsidR="00A35D7C" w:rsidRPr="00F30E35">
          <w:rPr>
            <w:rStyle w:val="Hyperlink"/>
          </w:rPr>
          <w:t>Existing Conditions</w:t>
        </w:r>
        <w:r w:rsidR="00A35D7C">
          <w:rPr>
            <w:webHidden/>
          </w:rPr>
          <w:tab/>
        </w:r>
        <w:r w:rsidR="00A35D7C">
          <w:rPr>
            <w:webHidden/>
          </w:rPr>
          <w:fldChar w:fldCharType="begin"/>
        </w:r>
        <w:r w:rsidR="00A35D7C">
          <w:rPr>
            <w:webHidden/>
          </w:rPr>
          <w:instrText xml:space="preserve"> PAGEREF _Toc42564358 \h </w:instrText>
        </w:r>
        <w:r w:rsidR="00A35D7C">
          <w:rPr>
            <w:webHidden/>
          </w:rPr>
        </w:r>
        <w:r w:rsidR="00A35D7C">
          <w:rPr>
            <w:webHidden/>
          </w:rPr>
          <w:fldChar w:fldCharType="separate"/>
        </w:r>
        <w:r w:rsidR="00A35D7C">
          <w:rPr>
            <w:webHidden/>
          </w:rPr>
          <w:t>7</w:t>
        </w:r>
        <w:r w:rsidR="00A35D7C">
          <w:rPr>
            <w:webHidden/>
          </w:rPr>
          <w:fldChar w:fldCharType="end"/>
        </w:r>
      </w:hyperlink>
    </w:p>
    <w:p w14:paraId="10FED727" w14:textId="621D0D3E" w:rsidR="00A35D7C" w:rsidRDefault="00FD5D82">
      <w:pPr>
        <w:pStyle w:val="TOC2"/>
        <w:rPr>
          <w:rFonts w:asciiTheme="minorHAnsi" w:eastAsiaTheme="minorEastAsia" w:hAnsiTheme="minorHAnsi" w:cstheme="minorBidi"/>
          <w:noProof/>
        </w:rPr>
      </w:pPr>
      <w:hyperlink w:anchor="_Toc42564359" w:history="1">
        <w:r w:rsidR="00A35D7C" w:rsidRPr="00F30E35">
          <w:rPr>
            <w:rStyle w:val="Hyperlink"/>
            <w:noProof/>
          </w:rPr>
          <w:t>4.1</w:t>
        </w:r>
        <w:r w:rsidR="00A35D7C">
          <w:rPr>
            <w:rFonts w:asciiTheme="minorHAnsi" w:eastAsiaTheme="minorEastAsia" w:hAnsiTheme="minorHAnsi" w:cstheme="minorBidi"/>
            <w:noProof/>
          </w:rPr>
          <w:tab/>
        </w:r>
        <w:r w:rsidR="00A35D7C" w:rsidRPr="00F30E35">
          <w:rPr>
            <w:rStyle w:val="Hyperlink"/>
            <w:noProof/>
          </w:rPr>
          <w:t>Physical Characteristics</w:t>
        </w:r>
        <w:r w:rsidR="00A35D7C">
          <w:rPr>
            <w:noProof/>
            <w:webHidden/>
          </w:rPr>
          <w:tab/>
        </w:r>
        <w:r w:rsidR="00A35D7C">
          <w:rPr>
            <w:noProof/>
            <w:webHidden/>
          </w:rPr>
          <w:fldChar w:fldCharType="begin"/>
        </w:r>
        <w:r w:rsidR="00A35D7C">
          <w:rPr>
            <w:noProof/>
            <w:webHidden/>
          </w:rPr>
          <w:instrText xml:space="preserve"> PAGEREF _Toc42564359 \h </w:instrText>
        </w:r>
        <w:r w:rsidR="00A35D7C">
          <w:rPr>
            <w:noProof/>
            <w:webHidden/>
          </w:rPr>
        </w:r>
        <w:r w:rsidR="00A35D7C">
          <w:rPr>
            <w:noProof/>
            <w:webHidden/>
          </w:rPr>
          <w:fldChar w:fldCharType="separate"/>
        </w:r>
        <w:r w:rsidR="00A35D7C">
          <w:rPr>
            <w:noProof/>
            <w:webHidden/>
          </w:rPr>
          <w:t>7</w:t>
        </w:r>
        <w:r w:rsidR="00A35D7C">
          <w:rPr>
            <w:noProof/>
            <w:webHidden/>
          </w:rPr>
          <w:fldChar w:fldCharType="end"/>
        </w:r>
      </w:hyperlink>
    </w:p>
    <w:p w14:paraId="1B90AFB6" w14:textId="6D2909C7" w:rsidR="00A35D7C" w:rsidRDefault="00FD5D82">
      <w:pPr>
        <w:pStyle w:val="TOC2"/>
        <w:rPr>
          <w:rFonts w:asciiTheme="minorHAnsi" w:eastAsiaTheme="minorEastAsia" w:hAnsiTheme="minorHAnsi" w:cstheme="minorBidi"/>
          <w:noProof/>
        </w:rPr>
      </w:pPr>
      <w:hyperlink w:anchor="_Toc42564360" w:history="1">
        <w:r w:rsidR="00A35D7C" w:rsidRPr="00F30E35">
          <w:rPr>
            <w:rStyle w:val="Hyperlink"/>
            <w:noProof/>
          </w:rPr>
          <w:t>4.2</w:t>
        </w:r>
        <w:r w:rsidR="00A35D7C">
          <w:rPr>
            <w:rFonts w:asciiTheme="minorHAnsi" w:eastAsiaTheme="minorEastAsia" w:hAnsiTheme="minorHAnsi" w:cstheme="minorBidi"/>
            <w:noProof/>
          </w:rPr>
          <w:tab/>
        </w:r>
        <w:r w:rsidR="00A35D7C" w:rsidRPr="00F30E35">
          <w:rPr>
            <w:rStyle w:val="Hyperlink"/>
            <w:noProof/>
          </w:rPr>
          <w:t>Data Sources</w:t>
        </w:r>
        <w:r w:rsidR="00A35D7C">
          <w:rPr>
            <w:noProof/>
            <w:webHidden/>
          </w:rPr>
          <w:tab/>
        </w:r>
        <w:r w:rsidR="00A35D7C">
          <w:rPr>
            <w:noProof/>
            <w:webHidden/>
          </w:rPr>
          <w:fldChar w:fldCharType="begin"/>
        </w:r>
        <w:r w:rsidR="00A35D7C">
          <w:rPr>
            <w:noProof/>
            <w:webHidden/>
          </w:rPr>
          <w:instrText xml:space="preserve"> PAGEREF _Toc42564360 \h </w:instrText>
        </w:r>
        <w:r w:rsidR="00A35D7C">
          <w:rPr>
            <w:noProof/>
            <w:webHidden/>
          </w:rPr>
        </w:r>
        <w:r w:rsidR="00A35D7C">
          <w:rPr>
            <w:noProof/>
            <w:webHidden/>
          </w:rPr>
          <w:fldChar w:fldCharType="separate"/>
        </w:r>
        <w:r w:rsidR="00A35D7C">
          <w:rPr>
            <w:noProof/>
            <w:webHidden/>
          </w:rPr>
          <w:t>7</w:t>
        </w:r>
        <w:r w:rsidR="00A35D7C">
          <w:rPr>
            <w:noProof/>
            <w:webHidden/>
          </w:rPr>
          <w:fldChar w:fldCharType="end"/>
        </w:r>
      </w:hyperlink>
    </w:p>
    <w:p w14:paraId="18B1A9F8" w14:textId="06DF2958" w:rsidR="00A35D7C" w:rsidRDefault="00FD5D82">
      <w:pPr>
        <w:pStyle w:val="TOC2"/>
        <w:rPr>
          <w:rFonts w:asciiTheme="minorHAnsi" w:eastAsiaTheme="minorEastAsia" w:hAnsiTheme="minorHAnsi" w:cstheme="minorBidi"/>
          <w:noProof/>
        </w:rPr>
      </w:pPr>
      <w:hyperlink w:anchor="_Toc42564361" w:history="1">
        <w:r w:rsidR="00A35D7C" w:rsidRPr="00F30E35">
          <w:rPr>
            <w:rStyle w:val="Hyperlink"/>
            <w:noProof/>
          </w:rPr>
          <w:t>4.3</w:t>
        </w:r>
        <w:r w:rsidR="00A35D7C">
          <w:rPr>
            <w:rFonts w:asciiTheme="minorHAnsi" w:eastAsiaTheme="minorEastAsia" w:hAnsiTheme="minorHAnsi" w:cstheme="minorBidi"/>
            <w:noProof/>
          </w:rPr>
          <w:tab/>
        </w:r>
        <w:r w:rsidR="00A35D7C" w:rsidRPr="00F30E35">
          <w:rPr>
            <w:rStyle w:val="Hyperlink"/>
            <w:noProof/>
          </w:rPr>
          <w:t>Traffic Volumes</w:t>
        </w:r>
        <w:r w:rsidR="00A35D7C">
          <w:rPr>
            <w:noProof/>
            <w:webHidden/>
          </w:rPr>
          <w:tab/>
        </w:r>
        <w:r w:rsidR="00A35D7C">
          <w:rPr>
            <w:noProof/>
            <w:webHidden/>
          </w:rPr>
          <w:fldChar w:fldCharType="begin"/>
        </w:r>
        <w:r w:rsidR="00A35D7C">
          <w:rPr>
            <w:noProof/>
            <w:webHidden/>
          </w:rPr>
          <w:instrText xml:space="preserve"> PAGEREF _Toc42564361 \h </w:instrText>
        </w:r>
        <w:r w:rsidR="00A35D7C">
          <w:rPr>
            <w:noProof/>
            <w:webHidden/>
          </w:rPr>
        </w:r>
        <w:r w:rsidR="00A35D7C">
          <w:rPr>
            <w:noProof/>
            <w:webHidden/>
          </w:rPr>
          <w:fldChar w:fldCharType="separate"/>
        </w:r>
        <w:r w:rsidR="00A35D7C">
          <w:rPr>
            <w:noProof/>
            <w:webHidden/>
          </w:rPr>
          <w:t>7</w:t>
        </w:r>
        <w:r w:rsidR="00A35D7C">
          <w:rPr>
            <w:noProof/>
            <w:webHidden/>
          </w:rPr>
          <w:fldChar w:fldCharType="end"/>
        </w:r>
      </w:hyperlink>
    </w:p>
    <w:p w14:paraId="72D24231" w14:textId="5C359CAD" w:rsidR="00A35D7C" w:rsidRDefault="00FD5D82">
      <w:pPr>
        <w:pStyle w:val="TOC2"/>
        <w:rPr>
          <w:rFonts w:asciiTheme="minorHAnsi" w:eastAsiaTheme="minorEastAsia" w:hAnsiTheme="minorHAnsi" w:cstheme="minorBidi"/>
          <w:noProof/>
        </w:rPr>
      </w:pPr>
      <w:hyperlink w:anchor="_Toc42564362" w:history="1">
        <w:r w:rsidR="00A35D7C" w:rsidRPr="00F30E35">
          <w:rPr>
            <w:rStyle w:val="Hyperlink"/>
            <w:noProof/>
          </w:rPr>
          <w:t>4.4</w:t>
        </w:r>
        <w:r w:rsidR="00A35D7C">
          <w:rPr>
            <w:rFonts w:asciiTheme="minorHAnsi" w:eastAsiaTheme="minorEastAsia" w:hAnsiTheme="minorHAnsi" w:cstheme="minorBidi"/>
            <w:noProof/>
          </w:rPr>
          <w:tab/>
        </w:r>
        <w:r w:rsidR="00A35D7C" w:rsidRPr="00F30E35">
          <w:rPr>
            <w:rStyle w:val="Hyperlink"/>
            <w:noProof/>
          </w:rPr>
          <w:t>Level of Service</w:t>
        </w:r>
        <w:r w:rsidR="00A35D7C">
          <w:rPr>
            <w:noProof/>
            <w:webHidden/>
          </w:rPr>
          <w:tab/>
        </w:r>
        <w:r w:rsidR="00A35D7C">
          <w:rPr>
            <w:noProof/>
            <w:webHidden/>
          </w:rPr>
          <w:fldChar w:fldCharType="begin"/>
        </w:r>
        <w:r w:rsidR="00A35D7C">
          <w:rPr>
            <w:noProof/>
            <w:webHidden/>
          </w:rPr>
          <w:instrText xml:space="preserve"> PAGEREF _Toc42564362 \h </w:instrText>
        </w:r>
        <w:r w:rsidR="00A35D7C">
          <w:rPr>
            <w:noProof/>
            <w:webHidden/>
          </w:rPr>
        </w:r>
        <w:r w:rsidR="00A35D7C">
          <w:rPr>
            <w:noProof/>
            <w:webHidden/>
          </w:rPr>
          <w:fldChar w:fldCharType="separate"/>
        </w:r>
        <w:r w:rsidR="00A35D7C">
          <w:rPr>
            <w:noProof/>
            <w:webHidden/>
          </w:rPr>
          <w:t>7</w:t>
        </w:r>
        <w:r w:rsidR="00A35D7C">
          <w:rPr>
            <w:noProof/>
            <w:webHidden/>
          </w:rPr>
          <w:fldChar w:fldCharType="end"/>
        </w:r>
      </w:hyperlink>
    </w:p>
    <w:p w14:paraId="07424D5C" w14:textId="7D449415" w:rsidR="00A35D7C" w:rsidRDefault="00FD5D82">
      <w:pPr>
        <w:pStyle w:val="TOC1"/>
        <w:rPr>
          <w:rFonts w:asciiTheme="minorHAnsi" w:eastAsiaTheme="minorEastAsia" w:hAnsiTheme="minorHAnsi" w:cstheme="minorBidi"/>
          <w:szCs w:val="22"/>
        </w:rPr>
      </w:pPr>
      <w:hyperlink w:anchor="_Toc42564363" w:history="1">
        <w:r w:rsidR="00A35D7C" w:rsidRPr="00F30E35">
          <w:rPr>
            <w:rStyle w:val="Hyperlink"/>
          </w:rPr>
          <w:t>5</w:t>
        </w:r>
        <w:r w:rsidR="00A35D7C">
          <w:rPr>
            <w:rFonts w:asciiTheme="minorHAnsi" w:eastAsiaTheme="minorEastAsia" w:hAnsiTheme="minorHAnsi" w:cstheme="minorBidi"/>
            <w:szCs w:val="22"/>
          </w:rPr>
          <w:tab/>
        </w:r>
        <w:r w:rsidR="00A35D7C" w:rsidRPr="00F30E35">
          <w:rPr>
            <w:rStyle w:val="Hyperlink"/>
          </w:rPr>
          <w:t>Projected Traffic</w:t>
        </w:r>
        <w:r w:rsidR="00A35D7C">
          <w:rPr>
            <w:webHidden/>
          </w:rPr>
          <w:tab/>
        </w:r>
        <w:r w:rsidR="00A35D7C">
          <w:rPr>
            <w:webHidden/>
          </w:rPr>
          <w:fldChar w:fldCharType="begin"/>
        </w:r>
        <w:r w:rsidR="00A35D7C">
          <w:rPr>
            <w:webHidden/>
          </w:rPr>
          <w:instrText xml:space="preserve"> PAGEREF _Toc42564363 \h </w:instrText>
        </w:r>
        <w:r w:rsidR="00A35D7C">
          <w:rPr>
            <w:webHidden/>
          </w:rPr>
        </w:r>
        <w:r w:rsidR="00A35D7C">
          <w:rPr>
            <w:webHidden/>
          </w:rPr>
          <w:fldChar w:fldCharType="separate"/>
        </w:r>
        <w:r w:rsidR="00A35D7C">
          <w:rPr>
            <w:webHidden/>
          </w:rPr>
          <w:t>9</w:t>
        </w:r>
        <w:r w:rsidR="00A35D7C">
          <w:rPr>
            <w:webHidden/>
          </w:rPr>
          <w:fldChar w:fldCharType="end"/>
        </w:r>
      </w:hyperlink>
    </w:p>
    <w:p w14:paraId="159E8A22" w14:textId="77E90362" w:rsidR="00A35D7C" w:rsidRDefault="00FD5D82">
      <w:pPr>
        <w:pStyle w:val="TOC2"/>
        <w:rPr>
          <w:rFonts w:asciiTheme="minorHAnsi" w:eastAsiaTheme="minorEastAsia" w:hAnsiTheme="minorHAnsi" w:cstheme="minorBidi"/>
          <w:noProof/>
        </w:rPr>
      </w:pPr>
      <w:hyperlink w:anchor="_Toc42564364" w:history="1">
        <w:r w:rsidR="00A35D7C" w:rsidRPr="00F30E35">
          <w:rPr>
            <w:rStyle w:val="Hyperlink"/>
            <w:noProof/>
          </w:rPr>
          <w:t>5.1</w:t>
        </w:r>
        <w:r w:rsidR="00A35D7C">
          <w:rPr>
            <w:rFonts w:asciiTheme="minorHAnsi" w:eastAsiaTheme="minorEastAsia" w:hAnsiTheme="minorHAnsi" w:cstheme="minorBidi"/>
            <w:noProof/>
          </w:rPr>
          <w:tab/>
        </w:r>
        <w:r w:rsidR="00A35D7C" w:rsidRPr="00F30E35">
          <w:rPr>
            <w:rStyle w:val="Hyperlink"/>
            <w:noProof/>
          </w:rPr>
          <w:t>Background (Future No-Build) Forecasting</w:t>
        </w:r>
        <w:r w:rsidR="00A35D7C">
          <w:rPr>
            <w:noProof/>
            <w:webHidden/>
          </w:rPr>
          <w:tab/>
        </w:r>
        <w:r w:rsidR="00A35D7C">
          <w:rPr>
            <w:noProof/>
            <w:webHidden/>
          </w:rPr>
          <w:fldChar w:fldCharType="begin"/>
        </w:r>
        <w:r w:rsidR="00A35D7C">
          <w:rPr>
            <w:noProof/>
            <w:webHidden/>
          </w:rPr>
          <w:instrText xml:space="preserve"> PAGEREF _Toc42564364 \h </w:instrText>
        </w:r>
        <w:r w:rsidR="00A35D7C">
          <w:rPr>
            <w:noProof/>
            <w:webHidden/>
          </w:rPr>
        </w:r>
        <w:r w:rsidR="00A35D7C">
          <w:rPr>
            <w:noProof/>
            <w:webHidden/>
          </w:rPr>
          <w:fldChar w:fldCharType="separate"/>
        </w:r>
        <w:r w:rsidR="00A35D7C">
          <w:rPr>
            <w:noProof/>
            <w:webHidden/>
          </w:rPr>
          <w:t>9</w:t>
        </w:r>
        <w:r w:rsidR="00A35D7C">
          <w:rPr>
            <w:noProof/>
            <w:webHidden/>
          </w:rPr>
          <w:fldChar w:fldCharType="end"/>
        </w:r>
      </w:hyperlink>
    </w:p>
    <w:p w14:paraId="7E25E74E" w14:textId="30A213B2" w:rsidR="00A35D7C" w:rsidRDefault="00FD5D82">
      <w:pPr>
        <w:pStyle w:val="TOC2"/>
        <w:rPr>
          <w:rFonts w:asciiTheme="minorHAnsi" w:eastAsiaTheme="minorEastAsia" w:hAnsiTheme="minorHAnsi" w:cstheme="minorBidi"/>
          <w:noProof/>
        </w:rPr>
      </w:pPr>
      <w:hyperlink w:anchor="_Toc42564365" w:history="1">
        <w:r w:rsidR="00A35D7C" w:rsidRPr="00F30E35">
          <w:rPr>
            <w:rStyle w:val="Hyperlink"/>
            <w:noProof/>
          </w:rPr>
          <w:t>5.2</w:t>
        </w:r>
        <w:r w:rsidR="00A35D7C">
          <w:rPr>
            <w:rFonts w:asciiTheme="minorHAnsi" w:eastAsiaTheme="minorEastAsia" w:hAnsiTheme="minorHAnsi" w:cstheme="minorBidi"/>
            <w:noProof/>
          </w:rPr>
          <w:tab/>
        </w:r>
        <w:r w:rsidR="00A35D7C" w:rsidRPr="00F30E35">
          <w:rPr>
            <w:rStyle w:val="Hyperlink"/>
            <w:noProof/>
          </w:rPr>
          <w:t>Existing Build Forecasting</w:t>
        </w:r>
        <w:r w:rsidR="00A35D7C">
          <w:rPr>
            <w:noProof/>
            <w:webHidden/>
          </w:rPr>
          <w:tab/>
        </w:r>
        <w:r w:rsidR="00A35D7C">
          <w:rPr>
            <w:noProof/>
            <w:webHidden/>
          </w:rPr>
          <w:fldChar w:fldCharType="begin"/>
        </w:r>
        <w:r w:rsidR="00A35D7C">
          <w:rPr>
            <w:noProof/>
            <w:webHidden/>
          </w:rPr>
          <w:instrText xml:space="preserve"> PAGEREF _Toc42564365 \h </w:instrText>
        </w:r>
        <w:r w:rsidR="00A35D7C">
          <w:rPr>
            <w:noProof/>
            <w:webHidden/>
          </w:rPr>
        </w:r>
        <w:r w:rsidR="00A35D7C">
          <w:rPr>
            <w:noProof/>
            <w:webHidden/>
          </w:rPr>
          <w:fldChar w:fldCharType="separate"/>
        </w:r>
        <w:r w:rsidR="00A35D7C">
          <w:rPr>
            <w:noProof/>
            <w:webHidden/>
          </w:rPr>
          <w:t>9</w:t>
        </w:r>
        <w:r w:rsidR="00A35D7C">
          <w:rPr>
            <w:noProof/>
            <w:webHidden/>
          </w:rPr>
          <w:fldChar w:fldCharType="end"/>
        </w:r>
      </w:hyperlink>
    </w:p>
    <w:p w14:paraId="0F279AF1" w14:textId="2DB197C8" w:rsidR="00A35D7C" w:rsidRDefault="00FD5D82" w:rsidP="0025000B">
      <w:pPr>
        <w:pStyle w:val="TOC3"/>
        <w:rPr>
          <w:rFonts w:asciiTheme="minorHAnsi" w:eastAsiaTheme="minorEastAsia" w:hAnsiTheme="minorHAnsi" w:cstheme="minorBidi"/>
          <w:noProof/>
        </w:rPr>
      </w:pPr>
      <w:hyperlink w:anchor="_Toc42564366" w:history="1">
        <w:r w:rsidR="00A35D7C" w:rsidRPr="00F30E35">
          <w:rPr>
            <w:rStyle w:val="Hyperlink"/>
            <w:noProof/>
          </w:rPr>
          <w:t>5.2.1</w:t>
        </w:r>
        <w:r w:rsidR="00A35D7C">
          <w:rPr>
            <w:rFonts w:asciiTheme="minorHAnsi" w:eastAsiaTheme="minorEastAsia" w:hAnsiTheme="minorHAnsi" w:cstheme="minorBidi"/>
            <w:noProof/>
          </w:rPr>
          <w:tab/>
        </w:r>
        <w:r w:rsidR="00A35D7C" w:rsidRPr="00F30E35">
          <w:rPr>
            <w:rStyle w:val="Hyperlink"/>
            <w:noProof/>
          </w:rPr>
          <w:t>Trip Generation</w:t>
        </w:r>
        <w:r w:rsidR="00A35D7C">
          <w:rPr>
            <w:noProof/>
            <w:webHidden/>
          </w:rPr>
          <w:tab/>
        </w:r>
        <w:r w:rsidR="00A35D7C">
          <w:rPr>
            <w:noProof/>
            <w:webHidden/>
          </w:rPr>
          <w:fldChar w:fldCharType="begin"/>
        </w:r>
        <w:r w:rsidR="00A35D7C">
          <w:rPr>
            <w:noProof/>
            <w:webHidden/>
          </w:rPr>
          <w:instrText xml:space="preserve"> PAGEREF _Toc42564366 \h </w:instrText>
        </w:r>
        <w:r w:rsidR="00A35D7C">
          <w:rPr>
            <w:noProof/>
            <w:webHidden/>
          </w:rPr>
        </w:r>
        <w:r w:rsidR="00A35D7C">
          <w:rPr>
            <w:noProof/>
            <w:webHidden/>
          </w:rPr>
          <w:fldChar w:fldCharType="separate"/>
        </w:r>
        <w:r w:rsidR="00A35D7C">
          <w:rPr>
            <w:noProof/>
            <w:webHidden/>
          </w:rPr>
          <w:t>9</w:t>
        </w:r>
        <w:r w:rsidR="00A35D7C">
          <w:rPr>
            <w:noProof/>
            <w:webHidden/>
          </w:rPr>
          <w:fldChar w:fldCharType="end"/>
        </w:r>
      </w:hyperlink>
    </w:p>
    <w:p w14:paraId="7D6FCFE9" w14:textId="324E3FBF" w:rsidR="00A35D7C" w:rsidRDefault="00FD5D82" w:rsidP="0025000B">
      <w:pPr>
        <w:pStyle w:val="TOC3"/>
        <w:rPr>
          <w:rFonts w:asciiTheme="minorHAnsi" w:eastAsiaTheme="minorEastAsia" w:hAnsiTheme="minorHAnsi" w:cstheme="minorBidi"/>
          <w:noProof/>
        </w:rPr>
      </w:pPr>
      <w:hyperlink w:anchor="_Toc42564367" w:history="1">
        <w:r w:rsidR="00A35D7C" w:rsidRPr="00F30E35">
          <w:rPr>
            <w:rStyle w:val="Hyperlink"/>
            <w:noProof/>
          </w:rPr>
          <w:t>5.2.2</w:t>
        </w:r>
        <w:r w:rsidR="00A35D7C">
          <w:rPr>
            <w:rFonts w:asciiTheme="minorHAnsi" w:eastAsiaTheme="minorEastAsia" w:hAnsiTheme="minorHAnsi" w:cstheme="minorBidi"/>
            <w:noProof/>
          </w:rPr>
          <w:tab/>
        </w:r>
        <w:r w:rsidR="00A35D7C" w:rsidRPr="00F30E35">
          <w:rPr>
            <w:rStyle w:val="Hyperlink"/>
            <w:noProof/>
          </w:rPr>
          <w:t>Adjustments to Trip Generation Rates</w:t>
        </w:r>
        <w:r w:rsidR="00A35D7C">
          <w:rPr>
            <w:noProof/>
            <w:webHidden/>
          </w:rPr>
          <w:tab/>
        </w:r>
        <w:r w:rsidR="00A35D7C">
          <w:rPr>
            <w:noProof/>
            <w:webHidden/>
          </w:rPr>
          <w:fldChar w:fldCharType="begin"/>
        </w:r>
        <w:r w:rsidR="00A35D7C">
          <w:rPr>
            <w:noProof/>
            <w:webHidden/>
          </w:rPr>
          <w:instrText xml:space="preserve"> PAGEREF _Toc42564367 \h </w:instrText>
        </w:r>
        <w:r w:rsidR="00A35D7C">
          <w:rPr>
            <w:noProof/>
            <w:webHidden/>
          </w:rPr>
        </w:r>
        <w:r w:rsidR="00A35D7C">
          <w:rPr>
            <w:noProof/>
            <w:webHidden/>
          </w:rPr>
          <w:fldChar w:fldCharType="separate"/>
        </w:r>
        <w:r w:rsidR="00A35D7C">
          <w:rPr>
            <w:noProof/>
            <w:webHidden/>
          </w:rPr>
          <w:t>9</w:t>
        </w:r>
        <w:r w:rsidR="00A35D7C">
          <w:rPr>
            <w:noProof/>
            <w:webHidden/>
          </w:rPr>
          <w:fldChar w:fldCharType="end"/>
        </w:r>
      </w:hyperlink>
    </w:p>
    <w:p w14:paraId="45881EF9" w14:textId="49A2865C" w:rsidR="00A35D7C" w:rsidRDefault="00FD5D82" w:rsidP="0025000B">
      <w:pPr>
        <w:pStyle w:val="TOC3"/>
        <w:rPr>
          <w:rFonts w:asciiTheme="minorHAnsi" w:eastAsiaTheme="minorEastAsia" w:hAnsiTheme="minorHAnsi" w:cstheme="minorBidi"/>
          <w:noProof/>
        </w:rPr>
      </w:pPr>
      <w:hyperlink w:anchor="_Toc42564368" w:history="1">
        <w:r w:rsidR="00A35D7C" w:rsidRPr="00F30E35">
          <w:rPr>
            <w:rStyle w:val="Hyperlink"/>
            <w:noProof/>
          </w:rPr>
          <w:t>5.2.3</w:t>
        </w:r>
        <w:r w:rsidR="00A35D7C">
          <w:rPr>
            <w:rFonts w:asciiTheme="minorHAnsi" w:eastAsiaTheme="minorEastAsia" w:hAnsiTheme="minorHAnsi" w:cstheme="minorBidi"/>
            <w:noProof/>
          </w:rPr>
          <w:tab/>
        </w:r>
        <w:r w:rsidR="00A35D7C" w:rsidRPr="00F30E35">
          <w:rPr>
            <w:rStyle w:val="Hyperlink"/>
            <w:noProof/>
          </w:rPr>
          <w:t>Trip Distribution</w:t>
        </w:r>
        <w:r w:rsidR="00A35D7C">
          <w:rPr>
            <w:noProof/>
            <w:webHidden/>
          </w:rPr>
          <w:tab/>
        </w:r>
        <w:r w:rsidR="00A35D7C">
          <w:rPr>
            <w:noProof/>
            <w:webHidden/>
          </w:rPr>
          <w:fldChar w:fldCharType="begin"/>
        </w:r>
        <w:r w:rsidR="00A35D7C">
          <w:rPr>
            <w:noProof/>
            <w:webHidden/>
          </w:rPr>
          <w:instrText xml:space="preserve"> PAGEREF _Toc42564368 \h </w:instrText>
        </w:r>
        <w:r w:rsidR="00A35D7C">
          <w:rPr>
            <w:noProof/>
            <w:webHidden/>
          </w:rPr>
        </w:r>
        <w:r w:rsidR="00A35D7C">
          <w:rPr>
            <w:noProof/>
            <w:webHidden/>
          </w:rPr>
          <w:fldChar w:fldCharType="separate"/>
        </w:r>
        <w:r w:rsidR="00A35D7C">
          <w:rPr>
            <w:noProof/>
            <w:webHidden/>
          </w:rPr>
          <w:t>10</w:t>
        </w:r>
        <w:r w:rsidR="00A35D7C">
          <w:rPr>
            <w:noProof/>
            <w:webHidden/>
          </w:rPr>
          <w:fldChar w:fldCharType="end"/>
        </w:r>
      </w:hyperlink>
    </w:p>
    <w:p w14:paraId="1218FDB8" w14:textId="73EC3A21" w:rsidR="00A35D7C" w:rsidRDefault="00FD5D82" w:rsidP="0025000B">
      <w:pPr>
        <w:pStyle w:val="TOC3"/>
        <w:rPr>
          <w:rFonts w:asciiTheme="minorHAnsi" w:eastAsiaTheme="minorEastAsia" w:hAnsiTheme="minorHAnsi" w:cstheme="minorBidi"/>
          <w:noProof/>
        </w:rPr>
      </w:pPr>
      <w:hyperlink w:anchor="_Toc42564369" w:history="1">
        <w:r w:rsidR="00A35D7C" w:rsidRPr="00F30E35">
          <w:rPr>
            <w:rStyle w:val="Hyperlink"/>
            <w:noProof/>
          </w:rPr>
          <w:t>5.2.4</w:t>
        </w:r>
        <w:r w:rsidR="00A35D7C">
          <w:rPr>
            <w:rFonts w:asciiTheme="minorHAnsi" w:eastAsiaTheme="minorEastAsia" w:hAnsiTheme="minorHAnsi" w:cstheme="minorBidi"/>
            <w:noProof/>
          </w:rPr>
          <w:tab/>
        </w:r>
        <w:r w:rsidR="00A35D7C" w:rsidRPr="00F30E35">
          <w:rPr>
            <w:rStyle w:val="Hyperlink"/>
            <w:noProof/>
          </w:rPr>
          <w:t>Trip Assignment</w:t>
        </w:r>
        <w:r w:rsidR="00A35D7C">
          <w:rPr>
            <w:noProof/>
            <w:webHidden/>
          </w:rPr>
          <w:tab/>
        </w:r>
        <w:r w:rsidR="00A35D7C">
          <w:rPr>
            <w:noProof/>
            <w:webHidden/>
          </w:rPr>
          <w:fldChar w:fldCharType="begin"/>
        </w:r>
        <w:r w:rsidR="00A35D7C">
          <w:rPr>
            <w:noProof/>
            <w:webHidden/>
          </w:rPr>
          <w:instrText xml:space="preserve"> PAGEREF _Toc42564369 \h </w:instrText>
        </w:r>
        <w:r w:rsidR="00A35D7C">
          <w:rPr>
            <w:noProof/>
            <w:webHidden/>
          </w:rPr>
        </w:r>
        <w:r w:rsidR="00A35D7C">
          <w:rPr>
            <w:noProof/>
            <w:webHidden/>
          </w:rPr>
          <w:fldChar w:fldCharType="separate"/>
        </w:r>
        <w:r w:rsidR="00A35D7C">
          <w:rPr>
            <w:noProof/>
            <w:webHidden/>
          </w:rPr>
          <w:t>10</w:t>
        </w:r>
        <w:r w:rsidR="00A35D7C">
          <w:rPr>
            <w:noProof/>
            <w:webHidden/>
          </w:rPr>
          <w:fldChar w:fldCharType="end"/>
        </w:r>
      </w:hyperlink>
    </w:p>
    <w:p w14:paraId="63CA255A" w14:textId="236675C5" w:rsidR="00A35D7C" w:rsidRDefault="00FD5D82">
      <w:pPr>
        <w:pStyle w:val="TOC2"/>
        <w:rPr>
          <w:rFonts w:asciiTheme="minorHAnsi" w:eastAsiaTheme="minorEastAsia" w:hAnsiTheme="minorHAnsi" w:cstheme="minorBidi"/>
          <w:noProof/>
        </w:rPr>
      </w:pPr>
      <w:hyperlink w:anchor="_Toc42564370" w:history="1">
        <w:r w:rsidR="00A35D7C" w:rsidRPr="00F30E35">
          <w:rPr>
            <w:rStyle w:val="Hyperlink"/>
            <w:noProof/>
          </w:rPr>
          <w:t>5.3</w:t>
        </w:r>
        <w:r w:rsidR="00A35D7C">
          <w:rPr>
            <w:rFonts w:asciiTheme="minorHAnsi" w:eastAsiaTheme="minorEastAsia" w:hAnsiTheme="minorHAnsi" w:cstheme="minorBidi"/>
            <w:noProof/>
          </w:rPr>
          <w:tab/>
        </w:r>
        <w:r w:rsidR="00A35D7C" w:rsidRPr="00F30E35">
          <w:rPr>
            <w:rStyle w:val="Hyperlink"/>
            <w:noProof/>
          </w:rPr>
          <w:t>Future Build Forecasting</w:t>
        </w:r>
        <w:r w:rsidR="00A35D7C">
          <w:rPr>
            <w:noProof/>
            <w:webHidden/>
          </w:rPr>
          <w:tab/>
        </w:r>
        <w:r w:rsidR="00A35D7C">
          <w:rPr>
            <w:noProof/>
            <w:webHidden/>
          </w:rPr>
          <w:fldChar w:fldCharType="begin"/>
        </w:r>
        <w:r w:rsidR="00A35D7C">
          <w:rPr>
            <w:noProof/>
            <w:webHidden/>
          </w:rPr>
          <w:instrText xml:space="preserve"> PAGEREF _Toc42564370 \h </w:instrText>
        </w:r>
        <w:r w:rsidR="00A35D7C">
          <w:rPr>
            <w:noProof/>
            <w:webHidden/>
          </w:rPr>
        </w:r>
        <w:r w:rsidR="00A35D7C">
          <w:rPr>
            <w:noProof/>
            <w:webHidden/>
          </w:rPr>
          <w:fldChar w:fldCharType="separate"/>
        </w:r>
        <w:r w:rsidR="00A35D7C">
          <w:rPr>
            <w:noProof/>
            <w:webHidden/>
          </w:rPr>
          <w:t>10</w:t>
        </w:r>
        <w:r w:rsidR="00A35D7C">
          <w:rPr>
            <w:noProof/>
            <w:webHidden/>
          </w:rPr>
          <w:fldChar w:fldCharType="end"/>
        </w:r>
      </w:hyperlink>
    </w:p>
    <w:p w14:paraId="5D07DFA9" w14:textId="603545B7" w:rsidR="00A35D7C" w:rsidRDefault="00FD5D82">
      <w:pPr>
        <w:pStyle w:val="TOC1"/>
        <w:rPr>
          <w:rFonts w:asciiTheme="minorHAnsi" w:eastAsiaTheme="minorEastAsia" w:hAnsiTheme="minorHAnsi" w:cstheme="minorBidi"/>
          <w:szCs w:val="22"/>
        </w:rPr>
      </w:pPr>
      <w:hyperlink w:anchor="_Toc42564371" w:history="1">
        <w:r w:rsidR="00A35D7C" w:rsidRPr="00F30E35">
          <w:rPr>
            <w:rStyle w:val="Hyperlink"/>
          </w:rPr>
          <w:t>6</w:t>
        </w:r>
        <w:r w:rsidR="00A35D7C">
          <w:rPr>
            <w:rFonts w:asciiTheme="minorHAnsi" w:eastAsiaTheme="minorEastAsia" w:hAnsiTheme="minorHAnsi" w:cstheme="minorBidi"/>
            <w:szCs w:val="22"/>
          </w:rPr>
          <w:tab/>
        </w:r>
        <w:r w:rsidR="00A35D7C" w:rsidRPr="00F30E35">
          <w:rPr>
            <w:rStyle w:val="Hyperlink"/>
          </w:rPr>
          <w:t>Analysis of Traffic and Improvements</w:t>
        </w:r>
        <w:r w:rsidR="00A35D7C">
          <w:rPr>
            <w:webHidden/>
          </w:rPr>
          <w:tab/>
        </w:r>
        <w:r w:rsidR="00A35D7C">
          <w:rPr>
            <w:webHidden/>
          </w:rPr>
          <w:fldChar w:fldCharType="begin"/>
        </w:r>
        <w:r w:rsidR="00A35D7C">
          <w:rPr>
            <w:webHidden/>
          </w:rPr>
          <w:instrText xml:space="preserve"> PAGEREF _Toc42564371 \h </w:instrText>
        </w:r>
        <w:r w:rsidR="00A35D7C">
          <w:rPr>
            <w:webHidden/>
          </w:rPr>
        </w:r>
        <w:r w:rsidR="00A35D7C">
          <w:rPr>
            <w:webHidden/>
          </w:rPr>
          <w:fldChar w:fldCharType="separate"/>
        </w:r>
        <w:r w:rsidR="00A35D7C">
          <w:rPr>
            <w:webHidden/>
          </w:rPr>
          <w:t>11</w:t>
        </w:r>
        <w:r w:rsidR="00A35D7C">
          <w:rPr>
            <w:webHidden/>
          </w:rPr>
          <w:fldChar w:fldCharType="end"/>
        </w:r>
      </w:hyperlink>
    </w:p>
    <w:p w14:paraId="121C3ACD" w14:textId="6182A2DB" w:rsidR="00A35D7C" w:rsidRDefault="00FD5D82">
      <w:pPr>
        <w:pStyle w:val="TOC2"/>
        <w:rPr>
          <w:rFonts w:asciiTheme="minorHAnsi" w:eastAsiaTheme="minorEastAsia" w:hAnsiTheme="minorHAnsi" w:cstheme="minorBidi"/>
          <w:noProof/>
        </w:rPr>
      </w:pPr>
      <w:hyperlink w:anchor="_Toc42564372" w:history="1">
        <w:r w:rsidR="00A35D7C" w:rsidRPr="00F30E35">
          <w:rPr>
            <w:rStyle w:val="Hyperlink"/>
            <w:noProof/>
          </w:rPr>
          <w:t>6.1</w:t>
        </w:r>
        <w:r w:rsidR="00A35D7C">
          <w:rPr>
            <w:rFonts w:asciiTheme="minorHAnsi" w:eastAsiaTheme="minorEastAsia" w:hAnsiTheme="minorHAnsi" w:cstheme="minorBidi"/>
            <w:noProof/>
          </w:rPr>
          <w:tab/>
        </w:r>
        <w:r w:rsidR="00A35D7C" w:rsidRPr="00F30E35">
          <w:rPr>
            <w:rStyle w:val="Hyperlink"/>
            <w:noProof/>
          </w:rPr>
          <w:t>Site Access Performance</w:t>
        </w:r>
        <w:r w:rsidR="00A35D7C">
          <w:rPr>
            <w:noProof/>
            <w:webHidden/>
          </w:rPr>
          <w:tab/>
        </w:r>
        <w:r w:rsidR="00A35D7C">
          <w:rPr>
            <w:noProof/>
            <w:webHidden/>
          </w:rPr>
          <w:fldChar w:fldCharType="begin"/>
        </w:r>
        <w:r w:rsidR="00A35D7C">
          <w:rPr>
            <w:noProof/>
            <w:webHidden/>
          </w:rPr>
          <w:instrText xml:space="preserve"> PAGEREF _Toc42564372 \h </w:instrText>
        </w:r>
        <w:r w:rsidR="00A35D7C">
          <w:rPr>
            <w:noProof/>
            <w:webHidden/>
          </w:rPr>
        </w:r>
        <w:r w:rsidR="00A35D7C">
          <w:rPr>
            <w:noProof/>
            <w:webHidden/>
          </w:rPr>
          <w:fldChar w:fldCharType="separate"/>
        </w:r>
        <w:r w:rsidR="00A35D7C">
          <w:rPr>
            <w:noProof/>
            <w:webHidden/>
          </w:rPr>
          <w:t>11</w:t>
        </w:r>
        <w:r w:rsidR="00A35D7C">
          <w:rPr>
            <w:noProof/>
            <w:webHidden/>
          </w:rPr>
          <w:fldChar w:fldCharType="end"/>
        </w:r>
      </w:hyperlink>
    </w:p>
    <w:p w14:paraId="60088D3B" w14:textId="2354DC76" w:rsidR="00A35D7C" w:rsidRDefault="00FD5D82">
      <w:pPr>
        <w:pStyle w:val="TOC2"/>
        <w:rPr>
          <w:rFonts w:asciiTheme="minorHAnsi" w:eastAsiaTheme="minorEastAsia" w:hAnsiTheme="minorHAnsi" w:cstheme="minorBidi"/>
          <w:noProof/>
        </w:rPr>
      </w:pPr>
      <w:hyperlink w:anchor="_Toc42564373" w:history="1">
        <w:r w:rsidR="00A35D7C" w:rsidRPr="00F30E35">
          <w:rPr>
            <w:rStyle w:val="Hyperlink"/>
            <w:noProof/>
          </w:rPr>
          <w:t>6.2</w:t>
        </w:r>
        <w:r w:rsidR="00A35D7C">
          <w:rPr>
            <w:rFonts w:asciiTheme="minorHAnsi" w:eastAsiaTheme="minorEastAsia" w:hAnsiTheme="minorHAnsi" w:cstheme="minorBidi"/>
            <w:noProof/>
          </w:rPr>
          <w:tab/>
        </w:r>
        <w:r w:rsidR="00A35D7C" w:rsidRPr="00F30E35">
          <w:rPr>
            <w:rStyle w:val="Hyperlink"/>
            <w:noProof/>
          </w:rPr>
          <w:t>Capacity and Level of Service Analysis</w:t>
        </w:r>
        <w:r w:rsidR="00A35D7C">
          <w:rPr>
            <w:noProof/>
            <w:webHidden/>
          </w:rPr>
          <w:tab/>
        </w:r>
        <w:r w:rsidR="00A35D7C">
          <w:rPr>
            <w:noProof/>
            <w:webHidden/>
          </w:rPr>
          <w:fldChar w:fldCharType="begin"/>
        </w:r>
        <w:r w:rsidR="00A35D7C">
          <w:rPr>
            <w:noProof/>
            <w:webHidden/>
          </w:rPr>
          <w:instrText xml:space="preserve"> PAGEREF _Toc42564373 \h </w:instrText>
        </w:r>
        <w:r w:rsidR="00A35D7C">
          <w:rPr>
            <w:noProof/>
            <w:webHidden/>
          </w:rPr>
        </w:r>
        <w:r w:rsidR="00A35D7C">
          <w:rPr>
            <w:noProof/>
            <w:webHidden/>
          </w:rPr>
          <w:fldChar w:fldCharType="separate"/>
        </w:r>
        <w:r w:rsidR="00A35D7C">
          <w:rPr>
            <w:noProof/>
            <w:webHidden/>
          </w:rPr>
          <w:t>11</w:t>
        </w:r>
        <w:r w:rsidR="00A35D7C">
          <w:rPr>
            <w:noProof/>
            <w:webHidden/>
          </w:rPr>
          <w:fldChar w:fldCharType="end"/>
        </w:r>
      </w:hyperlink>
    </w:p>
    <w:p w14:paraId="431F0A91" w14:textId="36B609D4" w:rsidR="00A35D7C" w:rsidRDefault="00FD5D82" w:rsidP="0025000B">
      <w:pPr>
        <w:pStyle w:val="TOC3"/>
        <w:rPr>
          <w:rFonts w:asciiTheme="minorHAnsi" w:eastAsiaTheme="minorEastAsia" w:hAnsiTheme="minorHAnsi" w:cstheme="minorBidi"/>
          <w:noProof/>
        </w:rPr>
      </w:pPr>
      <w:hyperlink w:anchor="_Toc42564374" w:history="1">
        <w:r w:rsidR="00A35D7C" w:rsidRPr="00F30E35">
          <w:rPr>
            <w:rStyle w:val="Hyperlink"/>
            <w:noProof/>
          </w:rPr>
          <w:t>6.2.1</w:t>
        </w:r>
        <w:r w:rsidR="00A35D7C">
          <w:rPr>
            <w:rFonts w:asciiTheme="minorHAnsi" w:eastAsiaTheme="minorEastAsia" w:hAnsiTheme="minorHAnsi" w:cstheme="minorBidi"/>
            <w:noProof/>
          </w:rPr>
          <w:tab/>
        </w:r>
        <w:r w:rsidR="00A35D7C" w:rsidRPr="00F30E35">
          <w:rPr>
            <w:rStyle w:val="Hyperlink"/>
            <w:noProof/>
          </w:rPr>
          <w:t>Background (Future No-Build)</w:t>
        </w:r>
        <w:r w:rsidR="00A35D7C">
          <w:rPr>
            <w:noProof/>
            <w:webHidden/>
          </w:rPr>
          <w:tab/>
        </w:r>
        <w:r w:rsidR="00A35D7C">
          <w:rPr>
            <w:noProof/>
            <w:webHidden/>
          </w:rPr>
          <w:fldChar w:fldCharType="begin"/>
        </w:r>
        <w:r w:rsidR="00A35D7C">
          <w:rPr>
            <w:noProof/>
            <w:webHidden/>
          </w:rPr>
          <w:instrText xml:space="preserve"> PAGEREF _Toc42564374 \h </w:instrText>
        </w:r>
        <w:r w:rsidR="00A35D7C">
          <w:rPr>
            <w:noProof/>
            <w:webHidden/>
          </w:rPr>
        </w:r>
        <w:r w:rsidR="00A35D7C">
          <w:rPr>
            <w:noProof/>
            <w:webHidden/>
          </w:rPr>
          <w:fldChar w:fldCharType="separate"/>
        </w:r>
        <w:r w:rsidR="00A35D7C">
          <w:rPr>
            <w:noProof/>
            <w:webHidden/>
          </w:rPr>
          <w:t>11</w:t>
        </w:r>
        <w:r w:rsidR="00A35D7C">
          <w:rPr>
            <w:noProof/>
            <w:webHidden/>
          </w:rPr>
          <w:fldChar w:fldCharType="end"/>
        </w:r>
      </w:hyperlink>
    </w:p>
    <w:p w14:paraId="18E5395D" w14:textId="09B48423" w:rsidR="00A35D7C" w:rsidRDefault="00FD5D82" w:rsidP="0025000B">
      <w:pPr>
        <w:pStyle w:val="TOC3"/>
        <w:rPr>
          <w:rFonts w:asciiTheme="minorHAnsi" w:eastAsiaTheme="minorEastAsia" w:hAnsiTheme="minorHAnsi" w:cstheme="minorBidi"/>
          <w:noProof/>
        </w:rPr>
      </w:pPr>
      <w:hyperlink w:anchor="_Toc42564375" w:history="1">
        <w:r w:rsidR="00A35D7C" w:rsidRPr="00F30E35">
          <w:rPr>
            <w:rStyle w:val="Hyperlink"/>
            <w:noProof/>
          </w:rPr>
          <w:t>6.2.2</w:t>
        </w:r>
        <w:r w:rsidR="00A35D7C">
          <w:rPr>
            <w:rFonts w:asciiTheme="minorHAnsi" w:eastAsiaTheme="minorEastAsia" w:hAnsiTheme="minorHAnsi" w:cstheme="minorBidi"/>
            <w:noProof/>
          </w:rPr>
          <w:tab/>
        </w:r>
        <w:r w:rsidR="00A35D7C" w:rsidRPr="00F30E35">
          <w:rPr>
            <w:rStyle w:val="Hyperlink"/>
            <w:noProof/>
          </w:rPr>
          <w:t>Existing Build</w:t>
        </w:r>
        <w:r w:rsidR="00A35D7C">
          <w:rPr>
            <w:noProof/>
            <w:webHidden/>
          </w:rPr>
          <w:tab/>
        </w:r>
        <w:r w:rsidR="00A35D7C">
          <w:rPr>
            <w:noProof/>
            <w:webHidden/>
          </w:rPr>
          <w:fldChar w:fldCharType="begin"/>
        </w:r>
        <w:r w:rsidR="00A35D7C">
          <w:rPr>
            <w:noProof/>
            <w:webHidden/>
          </w:rPr>
          <w:instrText xml:space="preserve"> PAGEREF _Toc42564375 \h </w:instrText>
        </w:r>
        <w:r w:rsidR="00A35D7C">
          <w:rPr>
            <w:noProof/>
            <w:webHidden/>
          </w:rPr>
        </w:r>
        <w:r w:rsidR="00A35D7C">
          <w:rPr>
            <w:noProof/>
            <w:webHidden/>
          </w:rPr>
          <w:fldChar w:fldCharType="separate"/>
        </w:r>
        <w:r w:rsidR="00A35D7C">
          <w:rPr>
            <w:noProof/>
            <w:webHidden/>
          </w:rPr>
          <w:t>11</w:t>
        </w:r>
        <w:r w:rsidR="00A35D7C">
          <w:rPr>
            <w:noProof/>
            <w:webHidden/>
          </w:rPr>
          <w:fldChar w:fldCharType="end"/>
        </w:r>
      </w:hyperlink>
    </w:p>
    <w:p w14:paraId="2CD672B6" w14:textId="3E6A091D" w:rsidR="00A35D7C" w:rsidRDefault="00FD5D82" w:rsidP="0025000B">
      <w:pPr>
        <w:pStyle w:val="TOC3"/>
        <w:rPr>
          <w:rFonts w:asciiTheme="minorHAnsi" w:eastAsiaTheme="minorEastAsia" w:hAnsiTheme="minorHAnsi" w:cstheme="minorBidi"/>
          <w:noProof/>
        </w:rPr>
      </w:pPr>
      <w:hyperlink w:anchor="_Toc42564376" w:history="1">
        <w:r w:rsidR="00A35D7C" w:rsidRPr="00F30E35">
          <w:rPr>
            <w:rStyle w:val="Hyperlink"/>
            <w:noProof/>
          </w:rPr>
          <w:t>6.2.3</w:t>
        </w:r>
        <w:r w:rsidR="00A35D7C">
          <w:rPr>
            <w:rFonts w:asciiTheme="minorHAnsi" w:eastAsiaTheme="minorEastAsia" w:hAnsiTheme="minorHAnsi" w:cstheme="minorBidi"/>
            <w:noProof/>
          </w:rPr>
          <w:tab/>
        </w:r>
        <w:r w:rsidR="00A35D7C" w:rsidRPr="00F30E35">
          <w:rPr>
            <w:rStyle w:val="Hyperlink"/>
            <w:noProof/>
          </w:rPr>
          <w:t>Future Build</w:t>
        </w:r>
        <w:r w:rsidR="00A35D7C">
          <w:rPr>
            <w:noProof/>
            <w:webHidden/>
          </w:rPr>
          <w:tab/>
        </w:r>
        <w:r w:rsidR="00A35D7C">
          <w:rPr>
            <w:noProof/>
            <w:webHidden/>
          </w:rPr>
          <w:fldChar w:fldCharType="begin"/>
        </w:r>
        <w:r w:rsidR="00A35D7C">
          <w:rPr>
            <w:noProof/>
            <w:webHidden/>
          </w:rPr>
          <w:instrText xml:space="preserve"> PAGEREF _Toc42564376 \h </w:instrText>
        </w:r>
        <w:r w:rsidR="00A35D7C">
          <w:rPr>
            <w:noProof/>
            <w:webHidden/>
          </w:rPr>
        </w:r>
        <w:r w:rsidR="00A35D7C">
          <w:rPr>
            <w:noProof/>
            <w:webHidden/>
          </w:rPr>
          <w:fldChar w:fldCharType="separate"/>
        </w:r>
        <w:r w:rsidR="00A35D7C">
          <w:rPr>
            <w:noProof/>
            <w:webHidden/>
          </w:rPr>
          <w:t>12</w:t>
        </w:r>
        <w:r w:rsidR="00A35D7C">
          <w:rPr>
            <w:noProof/>
            <w:webHidden/>
          </w:rPr>
          <w:fldChar w:fldCharType="end"/>
        </w:r>
      </w:hyperlink>
    </w:p>
    <w:p w14:paraId="39FB865C" w14:textId="70EAC512" w:rsidR="00A35D7C" w:rsidRDefault="00FD5D82">
      <w:pPr>
        <w:pStyle w:val="TOC2"/>
        <w:rPr>
          <w:rFonts w:asciiTheme="minorHAnsi" w:eastAsiaTheme="minorEastAsia" w:hAnsiTheme="minorHAnsi" w:cstheme="minorBidi"/>
          <w:noProof/>
        </w:rPr>
      </w:pPr>
      <w:hyperlink w:anchor="_Toc42564377" w:history="1">
        <w:r w:rsidR="00A35D7C" w:rsidRPr="00F30E35">
          <w:rPr>
            <w:rStyle w:val="Hyperlink"/>
            <w:noProof/>
          </w:rPr>
          <w:t>6.3</w:t>
        </w:r>
        <w:r w:rsidR="00A35D7C">
          <w:rPr>
            <w:rFonts w:asciiTheme="minorHAnsi" w:eastAsiaTheme="minorEastAsia" w:hAnsiTheme="minorHAnsi" w:cstheme="minorBidi"/>
            <w:noProof/>
          </w:rPr>
          <w:tab/>
        </w:r>
        <w:r w:rsidR="00A35D7C" w:rsidRPr="00F30E35">
          <w:rPr>
            <w:rStyle w:val="Hyperlink"/>
            <w:noProof/>
          </w:rPr>
          <w:t>Proposed Improvements</w:t>
        </w:r>
        <w:r w:rsidR="00A35D7C">
          <w:rPr>
            <w:noProof/>
            <w:webHidden/>
          </w:rPr>
          <w:tab/>
        </w:r>
        <w:r w:rsidR="00A35D7C">
          <w:rPr>
            <w:noProof/>
            <w:webHidden/>
          </w:rPr>
          <w:fldChar w:fldCharType="begin"/>
        </w:r>
        <w:r w:rsidR="00A35D7C">
          <w:rPr>
            <w:noProof/>
            <w:webHidden/>
          </w:rPr>
          <w:instrText xml:space="preserve"> PAGEREF _Toc42564377 \h </w:instrText>
        </w:r>
        <w:r w:rsidR="00A35D7C">
          <w:rPr>
            <w:noProof/>
            <w:webHidden/>
          </w:rPr>
        </w:r>
        <w:r w:rsidR="00A35D7C">
          <w:rPr>
            <w:noProof/>
            <w:webHidden/>
          </w:rPr>
          <w:fldChar w:fldCharType="separate"/>
        </w:r>
        <w:r w:rsidR="00A35D7C">
          <w:rPr>
            <w:noProof/>
            <w:webHidden/>
          </w:rPr>
          <w:t>12</w:t>
        </w:r>
        <w:r w:rsidR="00A35D7C">
          <w:rPr>
            <w:noProof/>
            <w:webHidden/>
          </w:rPr>
          <w:fldChar w:fldCharType="end"/>
        </w:r>
      </w:hyperlink>
    </w:p>
    <w:p w14:paraId="015E53E3" w14:textId="3AC36374" w:rsidR="00A35D7C" w:rsidRDefault="00FD5D82" w:rsidP="0025000B">
      <w:pPr>
        <w:pStyle w:val="TOC3"/>
        <w:rPr>
          <w:rFonts w:asciiTheme="minorHAnsi" w:eastAsiaTheme="minorEastAsia" w:hAnsiTheme="minorHAnsi" w:cstheme="minorBidi"/>
          <w:noProof/>
        </w:rPr>
      </w:pPr>
      <w:hyperlink w:anchor="_Toc42564378" w:history="1">
        <w:r w:rsidR="00A35D7C" w:rsidRPr="00F30E35">
          <w:rPr>
            <w:rStyle w:val="Hyperlink"/>
            <w:noProof/>
          </w:rPr>
          <w:t>6.3.1</w:t>
        </w:r>
        <w:r w:rsidR="00A35D7C">
          <w:rPr>
            <w:rFonts w:asciiTheme="minorHAnsi" w:eastAsiaTheme="minorEastAsia" w:hAnsiTheme="minorHAnsi" w:cstheme="minorBidi"/>
            <w:noProof/>
          </w:rPr>
          <w:tab/>
        </w:r>
        <w:r w:rsidR="00A35D7C" w:rsidRPr="00F30E35">
          <w:rPr>
            <w:rStyle w:val="Hyperlink"/>
            <w:noProof/>
          </w:rPr>
          <w:t>Background (Future No-Build) with Improvements</w:t>
        </w:r>
        <w:r w:rsidR="00A35D7C">
          <w:rPr>
            <w:noProof/>
            <w:webHidden/>
          </w:rPr>
          <w:tab/>
        </w:r>
        <w:r w:rsidR="00A35D7C">
          <w:rPr>
            <w:noProof/>
            <w:webHidden/>
          </w:rPr>
          <w:fldChar w:fldCharType="begin"/>
        </w:r>
        <w:r w:rsidR="00A35D7C">
          <w:rPr>
            <w:noProof/>
            <w:webHidden/>
          </w:rPr>
          <w:instrText xml:space="preserve"> PAGEREF _Toc42564378 \h </w:instrText>
        </w:r>
        <w:r w:rsidR="00A35D7C">
          <w:rPr>
            <w:noProof/>
            <w:webHidden/>
          </w:rPr>
        </w:r>
        <w:r w:rsidR="00A35D7C">
          <w:rPr>
            <w:noProof/>
            <w:webHidden/>
          </w:rPr>
          <w:fldChar w:fldCharType="separate"/>
        </w:r>
        <w:r w:rsidR="00A35D7C">
          <w:rPr>
            <w:noProof/>
            <w:webHidden/>
          </w:rPr>
          <w:t>12</w:t>
        </w:r>
        <w:r w:rsidR="00A35D7C">
          <w:rPr>
            <w:noProof/>
            <w:webHidden/>
          </w:rPr>
          <w:fldChar w:fldCharType="end"/>
        </w:r>
      </w:hyperlink>
    </w:p>
    <w:p w14:paraId="1AC4E47D" w14:textId="6CA89EA2" w:rsidR="00A35D7C" w:rsidRDefault="00FD5D82" w:rsidP="0025000B">
      <w:pPr>
        <w:pStyle w:val="TOC3"/>
        <w:rPr>
          <w:rFonts w:asciiTheme="minorHAnsi" w:eastAsiaTheme="minorEastAsia" w:hAnsiTheme="minorHAnsi" w:cstheme="minorBidi"/>
          <w:noProof/>
        </w:rPr>
      </w:pPr>
      <w:hyperlink w:anchor="_Toc42564379" w:history="1">
        <w:r w:rsidR="00A35D7C" w:rsidRPr="00F30E35">
          <w:rPr>
            <w:rStyle w:val="Hyperlink"/>
            <w:noProof/>
          </w:rPr>
          <w:t>6.3.2</w:t>
        </w:r>
        <w:r w:rsidR="00A35D7C">
          <w:rPr>
            <w:rFonts w:asciiTheme="minorHAnsi" w:eastAsiaTheme="minorEastAsia" w:hAnsiTheme="minorHAnsi" w:cstheme="minorBidi"/>
            <w:noProof/>
          </w:rPr>
          <w:tab/>
        </w:r>
        <w:r w:rsidR="00A35D7C" w:rsidRPr="00F30E35">
          <w:rPr>
            <w:rStyle w:val="Hyperlink"/>
            <w:noProof/>
          </w:rPr>
          <w:t>Existing Build with Improvements</w:t>
        </w:r>
        <w:r w:rsidR="00A35D7C">
          <w:rPr>
            <w:noProof/>
            <w:webHidden/>
          </w:rPr>
          <w:tab/>
        </w:r>
        <w:r w:rsidR="00A35D7C">
          <w:rPr>
            <w:noProof/>
            <w:webHidden/>
          </w:rPr>
          <w:fldChar w:fldCharType="begin"/>
        </w:r>
        <w:r w:rsidR="00A35D7C">
          <w:rPr>
            <w:noProof/>
            <w:webHidden/>
          </w:rPr>
          <w:instrText xml:space="preserve"> PAGEREF _Toc42564379 \h </w:instrText>
        </w:r>
        <w:r w:rsidR="00A35D7C">
          <w:rPr>
            <w:noProof/>
            <w:webHidden/>
          </w:rPr>
        </w:r>
        <w:r w:rsidR="00A35D7C">
          <w:rPr>
            <w:noProof/>
            <w:webHidden/>
          </w:rPr>
          <w:fldChar w:fldCharType="separate"/>
        </w:r>
        <w:r w:rsidR="00A35D7C">
          <w:rPr>
            <w:noProof/>
            <w:webHidden/>
          </w:rPr>
          <w:t>12</w:t>
        </w:r>
        <w:r w:rsidR="00A35D7C">
          <w:rPr>
            <w:noProof/>
            <w:webHidden/>
          </w:rPr>
          <w:fldChar w:fldCharType="end"/>
        </w:r>
      </w:hyperlink>
    </w:p>
    <w:p w14:paraId="0E7E4BA8" w14:textId="23AA29A3" w:rsidR="00A35D7C" w:rsidRDefault="00FD5D82" w:rsidP="0025000B">
      <w:pPr>
        <w:pStyle w:val="TOC3"/>
        <w:rPr>
          <w:rFonts w:asciiTheme="minorHAnsi" w:eastAsiaTheme="minorEastAsia" w:hAnsiTheme="minorHAnsi" w:cstheme="minorBidi"/>
          <w:noProof/>
        </w:rPr>
      </w:pPr>
      <w:hyperlink w:anchor="_Toc42564380" w:history="1">
        <w:r w:rsidR="00A35D7C" w:rsidRPr="00F30E35">
          <w:rPr>
            <w:rStyle w:val="Hyperlink"/>
            <w:noProof/>
          </w:rPr>
          <w:t>6.3.3</w:t>
        </w:r>
        <w:r w:rsidR="00A35D7C">
          <w:rPr>
            <w:rFonts w:asciiTheme="minorHAnsi" w:eastAsiaTheme="minorEastAsia" w:hAnsiTheme="minorHAnsi" w:cstheme="minorBidi"/>
            <w:noProof/>
          </w:rPr>
          <w:tab/>
        </w:r>
        <w:r w:rsidR="00A35D7C" w:rsidRPr="00F30E35">
          <w:rPr>
            <w:rStyle w:val="Hyperlink"/>
            <w:noProof/>
          </w:rPr>
          <w:t>Future Build with Improvements</w:t>
        </w:r>
        <w:r w:rsidR="00A35D7C">
          <w:rPr>
            <w:noProof/>
            <w:webHidden/>
          </w:rPr>
          <w:tab/>
        </w:r>
        <w:r w:rsidR="00A35D7C">
          <w:rPr>
            <w:noProof/>
            <w:webHidden/>
          </w:rPr>
          <w:fldChar w:fldCharType="begin"/>
        </w:r>
        <w:r w:rsidR="00A35D7C">
          <w:rPr>
            <w:noProof/>
            <w:webHidden/>
          </w:rPr>
          <w:instrText xml:space="preserve"> PAGEREF _Toc42564380 \h </w:instrText>
        </w:r>
        <w:r w:rsidR="00A35D7C">
          <w:rPr>
            <w:noProof/>
            <w:webHidden/>
          </w:rPr>
        </w:r>
        <w:r w:rsidR="00A35D7C">
          <w:rPr>
            <w:noProof/>
            <w:webHidden/>
          </w:rPr>
          <w:fldChar w:fldCharType="separate"/>
        </w:r>
        <w:r w:rsidR="00A35D7C">
          <w:rPr>
            <w:noProof/>
            <w:webHidden/>
          </w:rPr>
          <w:t>13</w:t>
        </w:r>
        <w:r w:rsidR="00A35D7C">
          <w:rPr>
            <w:noProof/>
            <w:webHidden/>
          </w:rPr>
          <w:fldChar w:fldCharType="end"/>
        </w:r>
      </w:hyperlink>
    </w:p>
    <w:p w14:paraId="1E292C82" w14:textId="08B30050" w:rsidR="00A35D7C" w:rsidRDefault="00FD5D82">
      <w:pPr>
        <w:pStyle w:val="TOC2"/>
        <w:rPr>
          <w:rFonts w:asciiTheme="minorHAnsi" w:eastAsiaTheme="minorEastAsia" w:hAnsiTheme="minorHAnsi" w:cstheme="minorBidi"/>
          <w:noProof/>
        </w:rPr>
      </w:pPr>
      <w:hyperlink w:anchor="_Toc42564381" w:history="1">
        <w:r w:rsidR="00A35D7C" w:rsidRPr="00F30E35">
          <w:rPr>
            <w:rStyle w:val="Hyperlink"/>
            <w:noProof/>
          </w:rPr>
          <w:t>6.4</w:t>
        </w:r>
        <w:r w:rsidR="00A35D7C">
          <w:rPr>
            <w:rFonts w:asciiTheme="minorHAnsi" w:eastAsiaTheme="minorEastAsia" w:hAnsiTheme="minorHAnsi" w:cstheme="minorBidi"/>
            <w:noProof/>
          </w:rPr>
          <w:tab/>
        </w:r>
        <w:r w:rsidR="00A35D7C" w:rsidRPr="00F30E35">
          <w:rPr>
            <w:rStyle w:val="Hyperlink"/>
            <w:noProof/>
          </w:rPr>
          <w:t>Improvements</w:t>
        </w:r>
        <w:r w:rsidR="00A35D7C">
          <w:rPr>
            <w:noProof/>
            <w:webHidden/>
          </w:rPr>
          <w:tab/>
        </w:r>
        <w:r w:rsidR="00A35D7C">
          <w:rPr>
            <w:noProof/>
            <w:webHidden/>
          </w:rPr>
          <w:fldChar w:fldCharType="begin"/>
        </w:r>
        <w:r w:rsidR="00A35D7C">
          <w:rPr>
            <w:noProof/>
            <w:webHidden/>
          </w:rPr>
          <w:instrText xml:space="preserve"> PAGEREF _Toc42564381 \h </w:instrText>
        </w:r>
        <w:r w:rsidR="00A35D7C">
          <w:rPr>
            <w:noProof/>
            <w:webHidden/>
          </w:rPr>
        </w:r>
        <w:r w:rsidR="00A35D7C">
          <w:rPr>
            <w:noProof/>
            <w:webHidden/>
          </w:rPr>
          <w:fldChar w:fldCharType="separate"/>
        </w:r>
        <w:r w:rsidR="00A35D7C">
          <w:rPr>
            <w:noProof/>
            <w:webHidden/>
          </w:rPr>
          <w:t>13</w:t>
        </w:r>
        <w:r w:rsidR="00A35D7C">
          <w:rPr>
            <w:noProof/>
            <w:webHidden/>
          </w:rPr>
          <w:fldChar w:fldCharType="end"/>
        </w:r>
      </w:hyperlink>
    </w:p>
    <w:p w14:paraId="2C9D4976" w14:textId="60886B44" w:rsidR="00A35D7C" w:rsidRDefault="00FD5D82">
      <w:pPr>
        <w:pStyle w:val="TOC1"/>
        <w:rPr>
          <w:rFonts w:asciiTheme="minorHAnsi" w:eastAsiaTheme="minorEastAsia" w:hAnsiTheme="minorHAnsi" w:cstheme="minorBidi"/>
          <w:szCs w:val="22"/>
        </w:rPr>
      </w:pPr>
      <w:hyperlink w:anchor="_Toc42564382" w:history="1">
        <w:r w:rsidR="00A35D7C" w:rsidRPr="00F30E35">
          <w:rPr>
            <w:rStyle w:val="Hyperlink"/>
          </w:rPr>
          <w:t>7</w:t>
        </w:r>
        <w:r w:rsidR="00A35D7C">
          <w:rPr>
            <w:rFonts w:asciiTheme="minorHAnsi" w:eastAsiaTheme="minorEastAsia" w:hAnsiTheme="minorHAnsi" w:cstheme="minorBidi"/>
            <w:szCs w:val="22"/>
          </w:rPr>
          <w:tab/>
        </w:r>
        <w:r w:rsidR="00A35D7C" w:rsidRPr="00F30E35">
          <w:rPr>
            <w:rStyle w:val="Hyperlink"/>
          </w:rPr>
          <w:t>Recommendations and Conclusion</w:t>
        </w:r>
        <w:r w:rsidR="00A35D7C">
          <w:rPr>
            <w:webHidden/>
          </w:rPr>
          <w:tab/>
        </w:r>
        <w:r w:rsidR="00A35D7C">
          <w:rPr>
            <w:webHidden/>
          </w:rPr>
          <w:fldChar w:fldCharType="begin"/>
        </w:r>
        <w:r w:rsidR="00A35D7C">
          <w:rPr>
            <w:webHidden/>
          </w:rPr>
          <w:instrText xml:space="preserve"> PAGEREF _Toc42564382 \h </w:instrText>
        </w:r>
        <w:r w:rsidR="00A35D7C">
          <w:rPr>
            <w:webHidden/>
          </w:rPr>
        </w:r>
        <w:r w:rsidR="00A35D7C">
          <w:rPr>
            <w:webHidden/>
          </w:rPr>
          <w:fldChar w:fldCharType="separate"/>
        </w:r>
        <w:r w:rsidR="00A35D7C">
          <w:rPr>
            <w:webHidden/>
          </w:rPr>
          <w:t>14</w:t>
        </w:r>
        <w:r w:rsidR="00A35D7C">
          <w:rPr>
            <w:webHidden/>
          </w:rPr>
          <w:fldChar w:fldCharType="end"/>
        </w:r>
      </w:hyperlink>
    </w:p>
    <w:p w14:paraId="42E82942" w14:textId="7631C295" w:rsidR="00EB5249" w:rsidRDefault="00A0108D" w:rsidP="00E15360">
      <w:pPr>
        <w:rPr>
          <w:sz w:val="24"/>
        </w:rPr>
      </w:pPr>
      <w:r>
        <w:rPr>
          <w:rFonts w:ascii="Interstate-Regular" w:hAnsi="Interstate-Regular"/>
          <w:noProof/>
          <w:sz w:val="28"/>
          <w:szCs w:val="24"/>
        </w:rPr>
        <w:fldChar w:fldCharType="end"/>
      </w:r>
    </w:p>
    <w:p w14:paraId="5F83A031" w14:textId="0744F39B" w:rsidR="00A4327E" w:rsidRPr="00E15360" w:rsidRDefault="00A4327E" w:rsidP="00E15360">
      <w:pPr>
        <w:jc w:val="center"/>
        <w:rPr>
          <w:rFonts w:ascii="Interstate-Bold" w:hAnsi="Interstate-Bold"/>
          <w:sz w:val="28"/>
          <w:szCs w:val="28"/>
        </w:rPr>
      </w:pPr>
      <w:r w:rsidRPr="00E15360">
        <w:rPr>
          <w:rFonts w:ascii="Interstate-Bold" w:hAnsi="Interstate-Bold"/>
          <w:sz w:val="28"/>
          <w:szCs w:val="28"/>
        </w:rPr>
        <w:t>L</w:t>
      </w:r>
      <w:r w:rsidR="00E15360">
        <w:rPr>
          <w:rFonts w:ascii="Interstate-Bold" w:hAnsi="Interstate-Bold"/>
          <w:sz w:val="28"/>
          <w:szCs w:val="28"/>
        </w:rPr>
        <w:t>ist of Tables</w:t>
      </w:r>
    </w:p>
    <w:p w14:paraId="57A5621F" w14:textId="77777777" w:rsidR="00A4327E" w:rsidRPr="00B230A7" w:rsidRDefault="00A4327E" w:rsidP="00E15360"/>
    <w:p w14:paraId="7EB235CB" w14:textId="1F036D1F" w:rsidR="00EB5249" w:rsidRPr="00E15360" w:rsidRDefault="00A4327E" w:rsidP="00E15360">
      <w:pPr>
        <w:jc w:val="center"/>
        <w:rPr>
          <w:rFonts w:ascii="Interstate-Bold" w:hAnsi="Interstate-Bold"/>
          <w:sz w:val="28"/>
          <w:szCs w:val="28"/>
        </w:rPr>
      </w:pPr>
      <w:r w:rsidRPr="00E15360">
        <w:rPr>
          <w:rFonts w:ascii="Interstate-Bold" w:hAnsi="Interstate-Bold"/>
          <w:sz w:val="28"/>
          <w:szCs w:val="28"/>
        </w:rPr>
        <w:t>L</w:t>
      </w:r>
      <w:r w:rsidR="00E15360">
        <w:rPr>
          <w:rFonts w:ascii="Interstate-Bold" w:hAnsi="Interstate-Bold"/>
          <w:sz w:val="28"/>
          <w:szCs w:val="28"/>
        </w:rPr>
        <w:t>ist of Figures</w:t>
      </w:r>
    </w:p>
    <w:p w14:paraId="15C6BA97" w14:textId="77777777" w:rsidR="00EB5249" w:rsidRDefault="00EB5249" w:rsidP="00E15360"/>
    <w:p w14:paraId="03F0E07E" w14:textId="77777777" w:rsidR="00847E31" w:rsidRPr="00E15360" w:rsidRDefault="00BD1BD9" w:rsidP="00E15360">
      <w:pPr>
        <w:jc w:val="center"/>
        <w:rPr>
          <w:color w:val="C00000"/>
        </w:rPr>
      </w:pPr>
      <w:bookmarkStart w:id="3" w:name="_Toc32573082"/>
      <w:r w:rsidRPr="00E15360">
        <w:rPr>
          <w:color w:val="C00000"/>
        </w:rPr>
        <w:t>A list of appendices may be included as necessary.</w:t>
      </w:r>
    </w:p>
    <w:p w14:paraId="4AE0E6A3" w14:textId="77777777" w:rsidR="00847E31" w:rsidRDefault="00847E31" w:rsidP="00E15360"/>
    <w:p w14:paraId="30FCE324" w14:textId="77777777" w:rsidR="00A4327E" w:rsidRDefault="00A4327E" w:rsidP="00E15360">
      <w:pPr>
        <w:pStyle w:val="Heading1"/>
        <w:sectPr w:rsidR="00A4327E" w:rsidSect="00A4327E">
          <w:headerReference w:type="default" r:id="rId15"/>
          <w:footerReference w:type="default" r:id="rId16"/>
          <w:pgSz w:w="12240" w:h="15840"/>
          <w:pgMar w:top="1440" w:right="1440" w:bottom="1440" w:left="1440" w:header="720" w:footer="720" w:gutter="0"/>
          <w:pgNumType w:fmt="lowerRoman" w:start="1"/>
          <w:cols w:space="720"/>
          <w:docGrid w:linePitch="360"/>
        </w:sectPr>
      </w:pPr>
    </w:p>
    <w:bookmarkEnd w:id="3"/>
    <w:p w14:paraId="70A2B371" w14:textId="38A0BE1D" w:rsidR="00E15360" w:rsidRDefault="00E15360">
      <w:pPr>
        <w:spacing w:after="160"/>
        <w:rPr>
          <w:rFonts w:ascii="Interstate-Regular" w:hAnsi="Interstate-Regular"/>
          <w:sz w:val="28"/>
          <w:szCs w:val="28"/>
        </w:rPr>
      </w:pPr>
      <w:r>
        <w:rPr>
          <w:rFonts w:ascii="Interstate-Regular" w:hAnsi="Interstate-Regular"/>
          <w:sz w:val="28"/>
          <w:szCs w:val="28"/>
        </w:rPr>
        <w:br w:type="page"/>
      </w:r>
    </w:p>
    <w:p w14:paraId="2561ADD0" w14:textId="32408A1F" w:rsidR="005E45D4" w:rsidRPr="005E45D4" w:rsidRDefault="00E15360" w:rsidP="005E45D4">
      <w:pPr>
        <w:pStyle w:val="Heading1"/>
      </w:pPr>
      <w:bookmarkStart w:id="4" w:name="_Toc42564351"/>
      <w:r>
        <w:lastRenderedPageBreak/>
        <w:t>Executive Summary</w:t>
      </w:r>
      <w:bookmarkEnd w:id="4"/>
    </w:p>
    <w:p w14:paraId="568F87FC" w14:textId="5B60AF6E" w:rsidR="00E15360" w:rsidRDefault="00E15360" w:rsidP="00E15360">
      <w:pPr>
        <w:rPr>
          <w:rFonts w:ascii="Interstate-Regular" w:hAnsi="Interstate-Regular"/>
          <w:sz w:val="28"/>
          <w:szCs w:val="28"/>
        </w:rPr>
      </w:pPr>
    </w:p>
    <w:p w14:paraId="0130C251" w14:textId="7746C3FE" w:rsidR="00A067BA" w:rsidRDefault="00A0108D">
      <w:pPr>
        <w:spacing w:after="160"/>
        <w:rPr>
          <w:color w:val="C00000"/>
        </w:rPr>
      </w:pPr>
      <w:r>
        <w:rPr>
          <w:color w:val="C00000"/>
        </w:rPr>
        <w:t xml:space="preserve">The purpose of this </w:t>
      </w:r>
      <w:r w:rsidR="00A067BA">
        <w:rPr>
          <w:color w:val="C00000"/>
        </w:rPr>
        <w:t>section is to provide a brief narrative that describes the development being assessed, the analysis process, and the results of the study. This section of the report should be concise yet thorough</w:t>
      </w:r>
      <w:r w:rsidR="009D3F26">
        <w:rPr>
          <w:color w:val="C00000"/>
        </w:rPr>
        <w:t xml:space="preserve"> (generally one page or less)</w:t>
      </w:r>
      <w:r w:rsidR="00A067BA">
        <w:rPr>
          <w:color w:val="C00000"/>
        </w:rPr>
        <w:t>, and it should include the following information:</w:t>
      </w:r>
    </w:p>
    <w:p w14:paraId="1F98ABBF" w14:textId="1F495A62" w:rsidR="00A067BA" w:rsidRPr="00A067BA" w:rsidRDefault="00A067BA" w:rsidP="00A067BA">
      <w:pPr>
        <w:pStyle w:val="ListParagraph"/>
        <w:numPr>
          <w:ilvl w:val="0"/>
          <w:numId w:val="1"/>
        </w:numPr>
        <w:spacing w:after="160"/>
        <w:rPr>
          <w:rFonts w:ascii="Interstate-Regular" w:eastAsiaTheme="majorEastAsia" w:hAnsi="Interstate-Regular"/>
          <w:bCs/>
          <w:spacing w:val="-10"/>
          <w:kern w:val="28"/>
          <w:sz w:val="28"/>
          <w:szCs w:val="28"/>
        </w:rPr>
      </w:pPr>
      <w:r>
        <w:rPr>
          <w:color w:val="C00000"/>
        </w:rPr>
        <w:t>Location of the study</w:t>
      </w:r>
    </w:p>
    <w:p w14:paraId="12B6374F" w14:textId="77777777" w:rsidR="00A067BA" w:rsidRPr="00A067BA" w:rsidRDefault="00A067BA" w:rsidP="00A067BA">
      <w:pPr>
        <w:pStyle w:val="ListParagraph"/>
        <w:numPr>
          <w:ilvl w:val="0"/>
          <w:numId w:val="1"/>
        </w:numPr>
        <w:spacing w:after="160"/>
        <w:rPr>
          <w:rFonts w:ascii="Interstate-Regular" w:eastAsiaTheme="majorEastAsia" w:hAnsi="Interstate-Regular"/>
          <w:bCs/>
          <w:spacing w:val="-10"/>
          <w:kern w:val="28"/>
          <w:sz w:val="28"/>
          <w:szCs w:val="28"/>
        </w:rPr>
      </w:pPr>
      <w:r>
        <w:rPr>
          <w:color w:val="C00000"/>
        </w:rPr>
        <w:t>Description of proposed development</w:t>
      </w:r>
    </w:p>
    <w:p w14:paraId="6BE4C061" w14:textId="77777777" w:rsidR="00A067BA" w:rsidRPr="00A067BA" w:rsidRDefault="00A067BA" w:rsidP="00A067BA">
      <w:pPr>
        <w:pStyle w:val="ListParagraph"/>
        <w:numPr>
          <w:ilvl w:val="0"/>
          <w:numId w:val="1"/>
        </w:numPr>
        <w:spacing w:after="160"/>
        <w:rPr>
          <w:rFonts w:ascii="Interstate-Regular" w:eastAsiaTheme="majorEastAsia" w:hAnsi="Interstate-Regular"/>
          <w:bCs/>
          <w:spacing w:val="-10"/>
          <w:kern w:val="28"/>
          <w:sz w:val="28"/>
          <w:szCs w:val="28"/>
        </w:rPr>
      </w:pPr>
      <w:r>
        <w:rPr>
          <w:color w:val="C00000"/>
        </w:rPr>
        <w:t>Principal findings</w:t>
      </w:r>
    </w:p>
    <w:p w14:paraId="57125967" w14:textId="77777777" w:rsidR="00AE393F" w:rsidRPr="00AE393F" w:rsidRDefault="00A067BA" w:rsidP="00AE393F">
      <w:pPr>
        <w:pStyle w:val="ListParagraph"/>
        <w:numPr>
          <w:ilvl w:val="0"/>
          <w:numId w:val="1"/>
        </w:numPr>
        <w:spacing w:after="160"/>
        <w:rPr>
          <w:rFonts w:ascii="Interstate-Regular" w:eastAsiaTheme="majorEastAsia" w:hAnsi="Interstate-Regular"/>
          <w:bCs/>
          <w:spacing w:val="-10"/>
          <w:kern w:val="28"/>
          <w:sz w:val="28"/>
          <w:szCs w:val="28"/>
        </w:rPr>
      </w:pPr>
      <w:r>
        <w:rPr>
          <w:color w:val="C00000"/>
        </w:rPr>
        <w:t>Final recommendations and conclusions</w:t>
      </w:r>
    </w:p>
    <w:p w14:paraId="13EDFC92" w14:textId="77777777" w:rsidR="00AE393F" w:rsidRDefault="00AE393F" w:rsidP="00AE393F">
      <w:pPr>
        <w:spacing w:after="160"/>
        <w:rPr>
          <w:rFonts w:ascii="Interstate-Regular" w:eastAsiaTheme="majorEastAsia" w:hAnsi="Interstate-Regular"/>
          <w:bCs/>
          <w:spacing w:val="-10"/>
          <w:kern w:val="28"/>
          <w:sz w:val="28"/>
          <w:szCs w:val="28"/>
        </w:rPr>
      </w:pPr>
      <w:r w:rsidRPr="00AE393F">
        <w:rPr>
          <w:color w:val="385623" w:themeColor="accent6" w:themeShade="80"/>
        </w:rPr>
        <w:t>Suggested figures: N/A</w:t>
      </w:r>
    </w:p>
    <w:p w14:paraId="28181C98" w14:textId="6A35258A" w:rsidR="008C6AB7" w:rsidRPr="00AE393F" w:rsidRDefault="008C6AB7" w:rsidP="00AE393F">
      <w:pPr>
        <w:spacing w:after="160"/>
        <w:rPr>
          <w:rFonts w:ascii="Interstate-Regular" w:eastAsiaTheme="majorEastAsia" w:hAnsi="Interstate-Regular"/>
          <w:bCs/>
          <w:spacing w:val="-10"/>
          <w:kern w:val="28"/>
          <w:sz w:val="28"/>
          <w:szCs w:val="28"/>
        </w:rPr>
      </w:pPr>
      <w:r w:rsidRPr="00AE393F">
        <w:rPr>
          <w:rFonts w:ascii="Interstate-Regular" w:eastAsiaTheme="majorEastAsia" w:hAnsi="Interstate-Regular"/>
          <w:bCs/>
          <w:spacing w:val="-10"/>
          <w:kern w:val="28"/>
          <w:sz w:val="28"/>
          <w:szCs w:val="28"/>
        </w:rPr>
        <w:br w:type="page"/>
      </w:r>
    </w:p>
    <w:p w14:paraId="231539F9" w14:textId="45ECCA42" w:rsidR="00E15360" w:rsidRDefault="00E15360" w:rsidP="005E45D4">
      <w:pPr>
        <w:pStyle w:val="Heading1"/>
      </w:pPr>
      <w:bookmarkStart w:id="5" w:name="_Toc42564352"/>
      <w:r>
        <w:lastRenderedPageBreak/>
        <w:t>Introduction</w:t>
      </w:r>
      <w:bookmarkEnd w:id="5"/>
    </w:p>
    <w:p w14:paraId="08A67E40" w14:textId="764611D9" w:rsidR="00E15360" w:rsidRDefault="00E15360" w:rsidP="00E15360">
      <w:pPr>
        <w:rPr>
          <w:rFonts w:ascii="Interstate-Regular" w:hAnsi="Interstate-Regular"/>
          <w:sz w:val="28"/>
          <w:szCs w:val="28"/>
        </w:rPr>
      </w:pPr>
    </w:p>
    <w:p w14:paraId="19FA1867" w14:textId="72E5AA97" w:rsidR="004337BC" w:rsidRDefault="004337BC">
      <w:pPr>
        <w:spacing w:after="160"/>
        <w:rPr>
          <w:color w:val="C00000"/>
        </w:rPr>
      </w:pPr>
      <w:r w:rsidRPr="004337BC">
        <w:rPr>
          <w:color w:val="C00000"/>
        </w:rPr>
        <w:t xml:space="preserve">The purpose of the introduction section is to describe the purpose of the report and the objectives of the traffic impact study </w:t>
      </w:r>
      <w:r>
        <w:rPr>
          <w:color w:val="C00000"/>
        </w:rPr>
        <w:t>the report summarizes</w:t>
      </w:r>
      <w:r w:rsidRPr="004337BC">
        <w:rPr>
          <w:color w:val="C00000"/>
        </w:rPr>
        <w:t>. Information relevant to the project background should be included in this section</w:t>
      </w:r>
      <w:r>
        <w:rPr>
          <w:color w:val="C00000"/>
        </w:rPr>
        <w:t xml:space="preserve">, as well as a brief description of the project location. A map of the project location may be included in this </w:t>
      </w:r>
      <w:proofErr w:type="gramStart"/>
      <w:r>
        <w:rPr>
          <w:color w:val="C00000"/>
        </w:rPr>
        <w:t>section,</w:t>
      </w:r>
      <w:proofErr w:type="gramEnd"/>
      <w:r>
        <w:rPr>
          <w:color w:val="C00000"/>
        </w:rPr>
        <w:t xml:space="preserve"> however, writers should keep in mind that detailed information related to the study area should be discussed in Chapter 3</w:t>
      </w:r>
      <w:r w:rsidR="00823CF4">
        <w:rPr>
          <w:color w:val="C00000"/>
        </w:rPr>
        <w:t xml:space="preserve">: </w:t>
      </w:r>
      <w:r>
        <w:rPr>
          <w:color w:val="C00000"/>
        </w:rPr>
        <w:t xml:space="preserve">Proposed Development. </w:t>
      </w:r>
    </w:p>
    <w:p w14:paraId="6C5E0BAC" w14:textId="226E91D4" w:rsidR="008C6AB7" w:rsidRPr="00AE393F" w:rsidRDefault="004337BC">
      <w:pPr>
        <w:spacing w:after="160"/>
        <w:rPr>
          <w:rFonts w:ascii="Interstate-Regular" w:eastAsiaTheme="majorEastAsia" w:hAnsi="Interstate-Regular"/>
          <w:bCs/>
          <w:color w:val="385623" w:themeColor="accent6" w:themeShade="80"/>
          <w:spacing w:val="-10"/>
          <w:kern w:val="28"/>
          <w:sz w:val="28"/>
          <w:szCs w:val="28"/>
        </w:rPr>
      </w:pPr>
      <w:r w:rsidRPr="00AE393F">
        <w:rPr>
          <w:color w:val="385623" w:themeColor="accent6" w:themeShade="80"/>
        </w:rPr>
        <w:t>Suggested figures:</w:t>
      </w:r>
      <w:r w:rsidR="00AE393F">
        <w:rPr>
          <w:color w:val="385623" w:themeColor="accent6" w:themeShade="80"/>
        </w:rPr>
        <w:t xml:space="preserve"> Aerial view of project location</w:t>
      </w:r>
      <w:r w:rsidRPr="00AE393F">
        <w:rPr>
          <w:color w:val="385623" w:themeColor="accent6" w:themeShade="80"/>
        </w:rPr>
        <w:t xml:space="preserve"> </w:t>
      </w:r>
      <w:r w:rsidR="008C6AB7" w:rsidRPr="00AE393F">
        <w:rPr>
          <w:rFonts w:ascii="Interstate-Regular" w:eastAsiaTheme="majorEastAsia" w:hAnsi="Interstate-Regular"/>
          <w:bCs/>
          <w:color w:val="385623" w:themeColor="accent6" w:themeShade="80"/>
          <w:spacing w:val="-10"/>
          <w:kern w:val="28"/>
          <w:sz w:val="28"/>
          <w:szCs w:val="28"/>
        </w:rPr>
        <w:br w:type="page"/>
      </w:r>
    </w:p>
    <w:p w14:paraId="79279F4D" w14:textId="2BFF33EC" w:rsidR="00E15360" w:rsidRDefault="00E15360" w:rsidP="005E45D4">
      <w:pPr>
        <w:pStyle w:val="Heading1"/>
      </w:pPr>
      <w:bookmarkStart w:id="6" w:name="_Toc42564353"/>
      <w:r>
        <w:lastRenderedPageBreak/>
        <w:t>Proposed Developmen</w:t>
      </w:r>
      <w:r w:rsidR="005E45D4">
        <w:t>t</w:t>
      </w:r>
      <w:bookmarkEnd w:id="6"/>
    </w:p>
    <w:p w14:paraId="7877B820" w14:textId="23DFAA33" w:rsidR="00AE393F" w:rsidRDefault="00AE393F" w:rsidP="00AE393F"/>
    <w:p w14:paraId="569122B2" w14:textId="0C58AABF" w:rsidR="00AE393F" w:rsidRDefault="00AE393F" w:rsidP="00AE393F">
      <w:pPr>
        <w:rPr>
          <w:color w:val="C00000"/>
        </w:rPr>
      </w:pPr>
      <w:r w:rsidRPr="00AE393F">
        <w:rPr>
          <w:color w:val="C00000"/>
        </w:rPr>
        <w:t xml:space="preserve">This section should be devoted to describing the </w:t>
      </w:r>
      <w:r w:rsidR="008F0179">
        <w:rPr>
          <w:color w:val="C00000"/>
        </w:rPr>
        <w:t>areas being studied</w:t>
      </w:r>
      <w:r w:rsidR="008F0179" w:rsidRPr="00AE393F">
        <w:rPr>
          <w:color w:val="C00000"/>
        </w:rPr>
        <w:t xml:space="preserve"> </w:t>
      </w:r>
      <w:r w:rsidR="008F0179">
        <w:rPr>
          <w:color w:val="C00000"/>
        </w:rPr>
        <w:t xml:space="preserve">and the </w:t>
      </w:r>
      <w:r w:rsidRPr="00AE393F">
        <w:rPr>
          <w:color w:val="C00000"/>
        </w:rPr>
        <w:t xml:space="preserve">proposed development for which traffic impacts are being </w:t>
      </w:r>
      <w:r w:rsidR="008F0179">
        <w:rPr>
          <w:color w:val="C00000"/>
        </w:rPr>
        <w:t>evaluated</w:t>
      </w:r>
      <w:r w:rsidRPr="00AE393F">
        <w:rPr>
          <w:color w:val="C00000"/>
        </w:rPr>
        <w:t>.</w:t>
      </w:r>
    </w:p>
    <w:p w14:paraId="5C5DF7C6" w14:textId="1BF74797" w:rsidR="00ED303C" w:rsidRDefault="00ED303C" w:rsidP="00AE393F">
      <w:pPr>
        <w:rPr>
          <w:color w:val="C00000"/>
        </w:rPr>
      </w:pPr>
    </w:p>
    <w:p w14:paraId="78822B77" w14:textId="31C29EE3" w:rsidR="00ED303C" w:rsidRPr="00ED303C" w:rsidRDefault="00ED303C" w:rsidP="00AE393F">
      <w:pPr>
        <w:rPr>
          <w:color w:val="385623" w:themeColor="accent6" w:themeShade="80"/>
        </w:rPr>
      </w:pPr>
      <w:r w:rsidRPr="00ED303C">
        <w:rPr>
          <w:color w:val="385623" w:themeColor="accent6" w:themeShade="80"/>
        </w:rPr>
        <w:t>Suggested figures: N/A</w:t>
      </w:r>
    </w:p>
    <w:p w14:paraId="3AD784CE" w14:textId="6F3AEA92" w:rsidR="005E45D4" w:rsidRDefault="005E45D4" w:rsidP="005E45D4">
      <w:pPr>
        <w:pStyle w:val="Heading2"/>
      </w:pPr>
      <w:bookmarkStart w:id="7" w:name="_Toc42564354"/>
      <w:r>
        <w:t>Study Area</w:t>
      </w:r>
      <w:bookmarkEnd w:id="7"/>
    </w:p>
    <w:p w14:paraId="4245E317" w14:textId="69D17E1E" w:rsidR="0070304B" w:rsidRPr="0070304B" w:rsidRDefault="0070304B" w:rsidP="0070304B">
      <w:pPr>
        <w:ind w:left="720"/>
        <w:rPr>
          <w:color w:val="C00000"/>
        </w:rPr>
      </w:pPr>
      <w:r w:rsidRPr="0070304B">
        <w:rPr>
          <w:color w:val="C00000"/>
        </w:rPr>
        <w:t xml:space="preserve">This section should be used to define the influence area and area of significant impacts related to the proposed development. The influence area describes the areas </w:t>
      </w:r>
      <w:r w:rsidR="008F0179">
        <w:rPr>
          <w:color w:val="C00000"/>
        </w:rPr>
        <w:t xml:space="preserve">from </w:t>
      </w:r>
      <w:r w:rsidRPr="0070304B">
        <w:rPr>
          <w:color w:val="C00000"/>
        </w:rPr>
        <w:t xml:space="preserve">which the development generates trips, while areas of significant impacts describe locations where the development will have </w:t>
      </w:r>
      <w:r w:rsidR="008F0179">
        <w:rPr>
          <w:color w:val="C00000"/>
        </w:rPr>
        <w:t xml:space="preserve">direct </w:t>
      </w:r>
      <w:r w:rsidRPr="0070304B">
        <w:rPr>
          <w:color w:val="C00000"/>
        </w:rPr>
        <w:t xml:space="preserve">impacts on traffic conditions. </w:t>
      </w:r>
      <w:r w:rsidR="00161E5F">
        <w:rPr>
          <w:color w:val="C00000"/>
        </w:rPr>
        <w:t xml:space="preserve">Detailed </w:t>
      </w:r>
      <w:r w:rsidR="00A04FAF">
        <w:rPr>
          <w:color w:val="C00000"/>
        </w:rPr>
        <w:t xml:space="preserve">analysis should be completed for the area of significant </w:t>
      </w:r>
      <w:commentRangeStart w:id="8"/>
      <w:commentRangeStart w:id="9"/>
      <w:r w:rsidR="00A04FAF">
        <w:rPr>
          <w:color w:val="C00000"/>
        </w:rPr>
        <w:t>impacts</w:t>
      </w:r>
      <w:commentRangeEnd w:id="8"/>
      <w:r w:rsidR="00E96131">
        <w:rPr>
          <w:rStyle w:val="CommentReference"/>
        </w:rPr>
        <w:commentReference w:id="8"/>
      </w:r>
      <w:commentRangeEnd w:id="9"/>
      <w:r w:rsidR="00E80C79">
        <w:rPr>
          <w:rStyle w:val="CommentReference"/>
        </w:rPr>
        <w:commentReference w:id="9"/>
      </w:r>
      <w:r w:rsidR="00A04FAF">
        <w:rPr>
          <w:color w:val="C00000"/>
        </w:rPr>
        <w:t>.</w:t>
      </w:r>
    </w:p>
    <w:p w14:paraId="15151896" w14:textId="655CF9F9" w:rsidR="0070304B" w:rsidRDefault="0070304B" w:rsidP="0070304B">
      <w:pPr>
        <w:ind w:left="720"/>
      </w:pPr>
    </w:p>
    <w:p w14:paraId="3AEEAA3C" w14:textId="71BC51E0" w:rsidR="0070304B" w:rsidRPr="0070304B" w:rsidRDefault="0070304B" w:rsidP="0070304B">
      <w:pPr>
        <w:ind w:left="720"/>
        <w:rPr>
          <w:color w:val="385623" w:themeColor="accent6" w:themeShade="80"/>
        </w:rPr>
      </w:pPr>
      <w:r w:rsidRPr="0070304B">
        <w:rPr>
          <w:color w:val="385623" w:themeColor="accent6" w:themeShade="80"/>
        </w:rPr>
        <w:t>Suggested figures: map of influence area, map of areas of significant impact</w:t>
      </w:r>
    </w:p>
    <w:p w14:paraId="4A352E93" w14:textId="77777777" w:rsidR="00C03AA9" w:rsidRDefault="00C03AA9" w:rsidP="00C03AA9">
      <w:pPr>
        <w:pStyle w:val="Heading2"/>
      </w:pPr>
      <w:bookmarkStart w:id="10" w:name="_Toc42564355"/>
      <w:r>
        <w:t>On-Site Development</w:t>
      </w:r>
      <w:bookmarkEnd w:id="10"/>
    </w:p>
    <w:p w14:paraId="75489F55" w14:textId="77777777" w:rsidR="00C03AA9" w:rsidRDefault="00C03AA9" w:rsidP="00C03AA9">
      <w:pPr>
        <w:ind w:left="720"/>
        <w:rPr>
          <w:color w:val="C00000"/>
        </w:rPr>
      </w:pPr>
      <w:r w:rsidRPr="00520FAD">
        <w:rPr>
          <w:color w:val="C00000"/>
        </w:rPr>
        <w:t xml:space="preserve">This section should be used to describe the proposed development being studied and its proposed location. </w:t>
      </w:r>
      <w:r>
        <w:rPr>
          <w:color w:val="C00000"/>
        </w:rPr>
        <w:t>This is a chance for writers to expand upon what they have previously written about the proposed development and its location in Chapter 1: Introduction.</w:t>
      </w:r>
      <w:r w:rsidRPr="00520FAD">
        <w:rPr>
          <w:color w:val="C00000"/>
        </w:rPr>
        <w:t xml:space="preserve"> This section should also provide details on the proposed land use type and intensity, the proposed site plan, and any plans for phasing or timing the construction of the development. </w:t>
      </w:r>
    </w:p>
    <w:p w14:paraId="7E15693A" w14:textId="77777777" w:rsidR="00C03AA9" w:rsidRDefault="00C03AA9" w:rsidP="00C03AA9">
      <w:pPr>
        <w:ind w:left="720"/>
        <w:rPr>
          <w:color w:val="C00000"/>
        </w:rPr>
      </w:pPr>
    </w:p>
    <w:p w14:paraId="1672BEE6" w14:textId="77777777" w:rsidR="00C03AA9" w:rsidRPr="00520FAD" w:rsidRDefault="00C03AA9" w:rsidP="00C03AA9">
      <w:pPr>
        <w:ind w:left="720"/>
        <w:rPr>
          <w:color w:val="385623" w:themeColor="accent6" w:themeShade="80"/>
        </w:rPr>
      </w:pPr>
      <w:r w:rsidRPr="00520FAD">
        <w:rPr>
          <w:color w:val="385623" w:themeColor="accent6" w:themeShade="80"/>
        </w:rPr>
        <w:t>Suggested figures: map of proposed site location, proposed site plans, plans for site phasing (if applicable)</w:t>
      </w:r>
    </w:p>
    <w:p w14:paraId="1BCC8C0A" w14:textId="477924FB" w:rsidR="005E45D4" w:rsidRDefault="005E45D4" w:rsidP="005E45D4">
      <w:pPr>
        <w:pStyle w:val="Heading2"/>
      </w:pPr>
      <w:bookmarkStart w:id="11" w:name="_Toc42564356"/>
      <w:r>
        <w:t>Off-Site Land Uses</w:t>
      </w:r>
      <w:bookmarkEnd w:id="11"/>
    </w:p>
    <w:p w14:paraId="0D8C8615" w14:textId="475EC8A7" w:rsidR="0070304B" w:rsidRDefault="0070304B" w:rsidP="0070304B">
      <w:pPr>
        <w:ind w:left="720"/>
        <w:rPr>
          <w:color w:val="C00000"/>
        </w:rPr>
      </w:pPr>
      <w:r w:rsidRPr="00D4736F">
        <w:rPr>
          <w:color w:val="C00000"/>
        </w:rPr>
        <w:t>This section should be used to describe the different land uses which are adjacent to the proposed development’s location. Writers should take care to note land uses which play a significant impact on existing traffic conditions in the study area</w:t>
      </w:r>
      <w:r w:rsidR="00D4736F" w:rsidRPr="00D4736F">
        <w:rPr>
          <w:color w:val="C00000"/>
        </w:rPr>
        <w:t xml:space="preserve"> and how the designated land use of the proposed development relates to nearby land uses. </w:t>
      </w:r>
    </w:p>
    <w:p w14:paraId="1A4487C3" w14:textId="5E54541C" w:rsidR="00276C5F" w:rsidRDefault="00276C5F" w:rsidP="0070304B">
      <w:pPr>
        <w:ind w:left="720"/>
        <w:rPr>
          <w:color w:val="C00000"/>
        </w:rPr>
      </w:pPr>
    </w:p>
    <w:p w14:paraId="642BA524" w14:textId="110A96F6" w:rsidR="00276C5F" w:rsidRPr="00276C5F" w:rsidRDefault="00276C5F" w:rsidP="0070304B">
      <w:pPr>
        <w:ind w:left="720"/>
        <w:rPr>
          <w:color w:val="385623" w:themeColor="accent6" w:themeShade="80"/>
        </w:rPr>
      </w:pPr>
      <w:r w:rsidRPr="00276C5F">
        <w:rPr>
          <w:color w:val="385623" w:themeColor="accent6" w:themeShade="80"/>
        </w:rPr>
        <w:t>Suggested figures: map of study area with land uses adjacent to proposed development clearly labeled</w:t>
      </w:r>
    </w:p>
    <w:p w14:paraId="7D664BBD" w14:textId="6C92CCC2" w:rsidR="005E45D4" w:rsidRPr="005E45D4" w:rsidRDefault="005E45D4" w:rsidP="005E45D4">
      <w:pPr>
        <w:pStyle w:val="Heading2"/>
      </w:pPr>
      <w:bookmarkStart w:id="12" w:name="_Toc42564357"/>
      <w:r>
        <w:t>Site Accessibility</w:t>
      </w:r>
      <w:bookmarkEnd w:id="12"/>
    </w:p>
    <w:p w14:paraId="66F4A427" w14:textId="17A107BB" w:rsidR="00E15360" w:rsidRDefault="00276C5F" w:rsidP="00276C5F">
      <w:pPr>
        <w:ind w:left="720"/>
        <w:rPr>
          <w:color w:val="C00000"/>
        </w:rPr>
      </w:pPr>
      <w:r w:rsidRPr="000B015B">
        <w:rPr>
          <w:color w:val="C00000"/>
        </w:rPr>
        <w:t xml:space="preserve">This section should be used to describe existing and proposed site accessibility. This includes a thorough description of the transportation network surrounding the site which should address existing roadways, adjacent driveways, frontage roads, private roads, sidewalks, bike accommodations, and transit routes and facilities in the study area. This narrative should also cover traffic control operation near the site. </w:t>
      </w:r>
    </w:p>
    <w:p w14:paraId="17B24C34" w14:textId="2E22345E" w:rsidR="00C254D4" w:rsidRDefault="00C254D4" w:rsidP="00276C5F">
      <w:pPr>
        <w:ind w:left="720"/>
        <w:rPr>
          <w:color w:val="C00000"/>
        </w:rPr>
      </w:pPr>
    </w:p>
    <w:p w14:paraId="7F9B3861" w14:textId="4F3F2E2A" w:rsidR="0028315D" w:rsidRDefault="0028315D" w:rsidP="00276C5F">
      <w:pPr>
        <w:ind w:left="720"/>
        <w:rPr>
          <w:color w:val="385623" w:themeColor="accent6" w:themeShade="80"/>
        </w:rPr>
      </w:pPr>
      <w:r>
        <w:rPr>
          <w:color w:val="385623" w:themeColor="accent6" w:themeShade="80"/>
        </w:rPr>
        <w:t>Suggested figured: map of study area with points of access clearly labeled</w:t>
      </w:r>
    </w:p>
    <w:p w14:paraId="1C917374" w14:textId="77777777" w:rsidR="0028315D" w:rsidRDefault="0028315D" w:rsidP="00276C5F">
      <w:pPr>
        <w:ind w:left="720"/>
        <w:rPr>
          <w:color w:val="385623" w:themeColor="accent6" w:themeShade="80"/>
        </w:rPr>
      </w:pPr>
    </w:p>
    <w:p w14:paraId="713FCCF1" w14:textId="00CEE770" w:rsidR="00C254D4" w:rsidRPr="00C254D4" w:rsidRDefault="00C254D4" w:rsidP="00276C5F">
      <w:pPr>
        <w:ind w:left="720"/>
        <w:rPr>
          <w:color w:val="385623" w:themeColor="accent6" w:themeShade="80"/>
        </w:rPr>
      </w:pPr>
      <w:r w:rsidRPr="00C254D4">
        <w:rPr>
          <w:color w:val="385623" w:themeColor="accent6" w:themeShade="80"/>
        </w:rPr>
        <w:t xml:space="preserve">Writers should note that at this point the report likely includes at least one map of the study area, if not several maps. In the interest of conciseness, writers may choose to label one map with several features. In this case, a map is not required for each section of this report. However, </w:t>
      </w:r>
      <w:r>
        <w:rPr>
          <w:color w:val="385623" w:themeColor="accent6" w:themeShade="80"/>
        </w:rPr>
        <w:t xml:space="preserve">the content discussed in each section of this chapter should be represented on at least one map. </w:t>
      </w:r>
    </w:p>
    <w:p w14:paraId="2E94EAA3" w14:textId="77777777" w:rsidR="008C6AB7" w:rsidRDefault="008C6AB7">
      <w:pPr>
        <w:spacing w:after="160"/>
        <w:rPr>
          <w:rFonts w:ascii="Interstate-Regular" w:eastAsiaTheme="majorEastAsia" w:hAnsi="Interstate-Regular"/>
          <w:bCs/>
          <w:spacing w:val="-10"/>
          <w:kern w:val="28"/>
          <w:sz w:val="28"/>
          <w:szCs w:val="28"/>
        </w:rPr>
      </w:pPr>
      <w:r>
        <w:br w:type="page"/>
      </w:r>
    </w:p>
    <w:p w14:paraId="0BF2CCC6" w14:textId="45DAF0C0" w:rsidR="00E15360" w:rsidRDefault="00E15360" w:rsidP="005E45D4">
      <w:pPr>
        <w:pStyle w:val="Heading1"/>
      </w:pPr>
      <w:bookmarkStart w:id="13" w:name="_Toc42564358"/>
      <w:commentRangeStart w:id="14"/>
      <w:r>
        <w:lastRenderedPageBreak/>
        <w:t>Existing Conditions</w:t>
      </w:r>
      <w:bookmarkEnd w:id="13"/>
      <w:commentRangeEnd w:id="14"/>
      <w:r w:rsidR="00855D46">
        <w:rPr>
          <w:rStyle w:val="CommentReference"/>
          <w:rFonts w:ascii="Arial" w:eastAsiaTheme="minorHAnsi" w:hAnsi="Arial"/>
          <w:bCs w:val="0"/>
          <w:spacing w:val="0"/>
          <w:kern w:val="0"/>
        </w:rPr>
        <w:commentReference w:id="14"/>
      </w:r>
    </w:p>
    <w:p w14:paraId="7B52DA60" w14:textId="349092E8" w:rsidR="0028315D" w:rsidRDefault="0028315D" w:rsidP="0028315D"/>
    <w:p w14:paraId="296095D7" w14:textId="53D551AB" w:rsidR="0028315D" w:rsidRDefault="00971BB3" w:rsidP="0028315D">
      <w:pPr>
        <w:rPr>
          <w:color w:val="C00000"/>
        </w:rPr>
      </w:pPr>
      <w:r w:rsidRPr="00971BB3">
        <w:rPr>
          <w:color w:val="C00000"/>
        </w:rPr>
        <w:t xml:space="preserve">This chapter should be used to discuss </w:t>
      </w:r>
      <w:r w:rsidR="0028315D" w:rsidRPr="00971BB3">
        <w:rPr>
          <w:color w:val="C00000"/>
        </w:rPr>
        <w:t>existing site conditions and traffic volumes</w:t>
      </w:r>
      <w:r w:rsidRPr="00971BB3">
        <w:rPr>
          <w:color w:val="C00000"/>
        </w:rPr>
        <w:t>. The following sections</w:t>
      </w:r>
      <w:r w:rsidR="0028315D" w:rsidRPr="00971BB3">
        <w:rPr>
          <w:color w:val="C00000"/>
        </w:rPr>
        <w:t xml:space="preserve"> are instrumental in </w:t>
      </w:r>
      <w:r w:rsidRPr="00971BB3">
        <w:rPr>
          <w:color w:val="C00000"/>
        </w:rPr>
        <w:t xml:space="preserve">providing a base case against which the projected traffic conditions can be compared. </w:t>
      </w:r>
    </w:p>
    <w:p w14:paraId="39AAF4AC" w14:textId="3B434383" w:rsidR="001F4A1A" w:rsidRDefault="001F4A1A" w:rsidP="0028315D">
      <w:pPr>
        <w:rPr>
          <w:color w:val="C00000"/>
        </w:rPr>
      </w:pPr>
    </w:p>
    <w:p w14:paraId="1E81CC10" w14:textId="7224E4E1" w:rsidR="001F4A1A" w:rsidRPr="001F4A1A" w:rsidRDefault="001F4A1A" w:rsidP="0028315D">
      <w:pPr>
        <w:rPr>
          <w:color w:val="385623" w:themeColor="accent6" w:themeShade="80"/>
        </w:rPr>
      </w:pPr>
      <w:r w:rsidRPr="001F4A1A">
        <w:rPr>
          <w:color w:val="385623" w:themeColor="accent6" w:themeShade="80"/>
        </w:rPr>
        <w:t>Suggested figures: N/A</w:t>
      </w:r>
    </w:p>
    <w:p w14:paraId="6E6F3288" w14:textId="1B7704E5" w:rsidR="008C6AB7" w:rsidRDefault="008C6AB7" w:rsidP="008C6AB7">
      <w:pPr>
        <w:pStyle w:val="Heading2"/>
      </w:pPr>
      <w:bookmarkStart w:id="15" w:name="_Toc42564359"/>
      <w:r>
        <w:t>Physical Characteristics</w:t>
      </w:r>
      <w:bookmarkEnd w:id="15"/>
    </w:p>
    <w:p w14:paraId="400382EF" w14:textId="0C6D84D3" w:rsidR="00971BB3" w:rsidRDefault="00971BB3" w:rsidP="00971BB3">
      <w:pPr>
        <w:ind w:left="720"/>
        <w:rPr>
          <w:color w:val="C00000"/>
        </w:rPr>
      </w:pPr>
      <w:r w:rsidRPr="00F72A46">
        <w:rPr>
          <w:color w:val="C00000"/>
        </w:rPr>
        <w:t xml:space="preserve">This section should be used to discuss the physical characteristics of the existing site, including roadway geometry and multimodal facilities. If there are any planned changes to roadway or traffic control in the area, these plans should be discussed as well. </w:t>
      </w:r>
    </w:p>
    <w:p w14:paraId="608D5A82" w14:textId="72019965" w:rsidR="001F4A1A" w:rsidRDefault="001F4A1A" w:rsidP="00971BB3">
      <w:pPr>
        <w:ind w:left="720"/>
        <w:rPr>
          <w:color w:val="C00000"/>
        </w:rPr>
      </w:pPr>
    </w:p>
    <w:p w14:paraId="4266AB02" w14:textId="347DE249" w:rsidR="001F4A1A" w:rsidRPr="00AE7CB9" w:rsidRDefault="001F4A1A" w:rsidP="00971BB3">
      <w:pPr>
        <w:ind w:left="720"/>
        <w:rPr>
          <w:color w:val="385623" w:themeColor="accent6" w:themeShade="80"/>
        </w:rPr>
      </w:pPr>
      <w:r w:rsidRPr="00AE7CB9">
        <w:rPr>
          <w:color w:val="385623" w:themeColor="accent6" w:themeShade="80"/>
        </w:rPr>
        <w:t xml:space="preserve">Suggested figures: </w:t>
      </w:r>
      <w:r w:rsidR="00823CF4">
        <w:rPr>
          <w:color w:val="385623" w:themeColor="accent6" w:themeShade="80"/>
        </w:rPr>
        <w:t>i</w:t>
      </w:r>
      <w:r w:rsidR="00AE7CB9" w:rsidRPr="00AE7CB9">
        <w:rPr>
          <w:color w:val="385623" w:themeColor="accent6" w:themeShade="80"/>
        </w:rPr>
        <w:t>magery and/or aerial views of relevant site characteristics, plans showing future improvements (if applicable)</w:t>
      </w:r>
    </w:p>
    <w:p w14:paraId="642B5974" w14:textId="77777777" w:rsidR="006F6AB2" w:rsidRDefault="006F6AB2" w:rsidP="006F6AB2">
      <w:pPr>
        <w:pStyle w:val="Heading2"/>
      </w:pPr>
      <w:bookmarkStart w:id="16" w:name="_Toc42564360"/>
      <w:r>
        <w:t>Data Sources</w:t>
      </w:r>
      <w:bookmarkEnd w:id="16"/>
    </w:p>
    <w:p w14:paraId="6E139579" w14:textId="77777777" w:rsidR="006F6AB2" w:rsidRDefault="006F6AB2" w:rsidP="006F6AB2">
      <w:pPr>
        <w:ind w:left="720"/>
        <w:rPr>
          <w:color w:val="C00000"/>
        </w:rPr>
      </w:pPr>
      <w:r w:rsidRPr="00BC4C28">
        <w:rPr>
          <w:color w:val="C00000"/>
        </w:rPr>
        <w:t xml:space="preserve">This section should be used to report all sources of traffic data used to conduct the analysis of existing site conditions. These sources may include, but are not limited to, turning movement counts, average daily traffic, traffic forecasts, existing signal timings, and crash data. This section is also expected to include a description of the type and age of all data used for the analysis. </w:t>
      </w:r>
    </w:p>
    <w:p w14:paraId="005A371A" w14:textId="77777777" w:rsidR="006F6AB2" w:rsidRDefault="006F6AB2" w:rsidP="006F6AB2">
      <w:pPr>
        <w:ind w:left="720"/>
        <w:rPr>
          <w:color w:val="C00000"/>
        </w:rPr>
      </w:pPr>
    </w:p>
    <w:p w14:paraId="2000828A" w14:textId="0E054B79" w:rsidR="006F6AB2" w:rsidRPr="00BC4C28" w:rsidRDefault="006F6AB2" w:rsidP="006F6AB2">
      <w:pPr>
        <w:ind w:left="720"/>
        <w:rPr>
          <w:color w:val="385623" w:themeColor="accent6" w:themeShade="80"/>
        </w:rPr>
      </w:pPr>
      <w:r w:rsidRPr="00BC4C28">
        <w:rPr>
          <w:color w:val="385623" w:themeColor="accent6" w:themeShade="80"/>
        </w:rPr>
        <w:t xml:space="preserve">Suggested figures: </w:t>
      </w:r>
      <w:r w:rsidR="00C06480">
        <w:rPr>
          <w:color w:val="385623" w:themeColor="accent6" w:themeShade="80"/>
        </w:rPr>
        <w:t>t</w:t>
      </w:r>
      <w:r w:rsidR="001772EE">
        <w:rPr>
          <w:color w:val="385623" w:themeColor="accent6" w:themeShade="80"/>
        </w:rPr>
        <w:t>ables summarizing the data used</w:t>
      </w:r>
    </w:p>
    <w:p w14:paraId="6786AC2A" w14:textId="3F151705" w:rsidR="008C6AB7" w:rsidRDefault="00B02449" w:rsidP="008C6AB7">
      <w:pPr>
        <w:pStyle w:val="Heading2"/>
      </w:pPr>
      <w:bookmarkStart w:id="17" w:name="_Toc42564361"/>
      <w:r>
        <w:t>T</w:t>
      </w:r>
      <w:r w:rsidR="008C6AB7">
        <w:t>raffic Volumes</w:t>
      </w:r>
      <w:bookmarkEnd w:id="17"/>
    </w:p>
    <w:p w14:paraId="5FC25B0E" w14:textId="662A4F84" w:rsidR="007934F8" w:rsidRPr="00F72A46" w:rsidRDefault="007934F8" w:rsidP="007934F8">
      <w:pPr>
        <w:ind w:left="720"/>
        <w:rPr>
          <w:color w:val="C00000"/>
        </w:rPr>
      </w:pPr>
      <w:r w:rsidRPr="00F72A46">
        <w:rPr>
          <w:color w:val="C00000"/>
        </w:rPr>
        <w:t xml:space="preserve">This section should be used to detail existing traffic volumes, paying special attention to conditions during peak hours. The morning, afternoon, and weekend peaks </w:t>
      </w:r>
      <w:r w:rsidR="00793069">
        <w:rPr>
          <w:color w:val="C00000"/>
        </w:rPr>
        <w:t>should be considered</w:t>
      </w:r>
      <w:r w:rsidR="00B97D33">
        <w:rPr>
          <w:color w:val="C00000"/>
        </w:rPr>
        <w:t xml:space="preserve"> at a minimum</w:t>
      </w:r>
      <w:r w:rsidRPr="00F72A46">
        <w:rPr>
          <w:color w:val="C00000"/>
        </w:rPr>
        <w:t xml:space="preserve">, but if a site has additional critical hours that are specific to its location, these should be included as well. </w:t>
      </w:r>
      <w:r w:rsidR="00F72A46" w:rsidRPr="00F72A46">
        <w:rPr>
          <w:color w:val="C00000"/>
        </w:rPr>
        <w:t>T</w:t>
      </w:r>
      <w:r w:rsidRPr="00F72A46">
        <w:rPr>
          <w:color w:val="C00000"/>
        </w:rPr>
        <w:t>his section should specify the average annual daily traffic (AADT) or annual average weekday daily traffic (AA</w:t>
      </w:r>
      <w:r w:rsidR="00E73CDB">
        <w:rPr>
          <w:color w:val="C00000"/>
        </w:rPr>
        <w:t>W</w:t>
      </w:r>
      <w:r w:rsidRPr="00F72A46">
        <w:rPr>
          <w:color w:val="C00000"/>
        </w:rPr>
        <w:t>DT)</w:t>
      </w:r>
      <w:r w:rsidR="003E6E5E">
        <w:rPr>
          <w:color w:val="C00000"/>
        </w:rPr>
        <w:t xml:space="preserve"> for key </w:t>
      </w:r>
      <w:r w:rsidR="00C16052">
        <w:rPr>
          <w:color w:val="C00000"/>
        </w:rPr>
        <w:t>roadway segments</w:t>
      </w:r>
      <w:r w:rsidR="00F72A46" w:rsidRPr="00F72A46">
        <w:rPr>
          <w:color w:val="C00000"/>
        </w:rPr>
        <w:t xml:space="preserve">, as well as specific </w:t>
      </w:r>
      <w:r w:rsidR="00C16052">
        <w:rPr>
          <w:color w:val="C00000"/>
        </w:rPr>
        <w:t xml:space="preserve">peak turning </w:t>
      </w:r>
      <w:r w:rsidR="00F72A46" w:rsidRPr="00F72A46">
        <w:rPr>
          <w:color w:val="C00000"/>
        </w:rPr>
        <w:t xml:space="preserve">movement volumes. This narrative should take care to </w:t>
      </w:r>
      <w:r w:rsidR="00823CF4">
        <w:rPr>
          <w:color w:val="C00000"/>
        </w:rPr>
        <w:t>address</w:t>
      </w:r>
      <w:r w:rsidR="00F72A46" w:rsidRPr="00F72A46">
        <w:rPr>
          <w:color w:val="C00000"/>
        </w:rPr>
        <w:t xml:space="preserve"> current turning movement volumes at intersections w</w:t>
      </w:r>
      <w:r w:rsidR="008B5096">
        <w:rPr>
          <w:color w:val="C00000"/>
        </w:rPr>
        <w:t>ithin the area of significant</w:t>
      </w:r>
      <w:r w:rsidR="00F72A46" w:rsidRPr="00F72A46">
        <w:rPr>
          <w:color w:val="C00000"/>
        </w:rPr>
        <w:t xml:space="preserve"> impact</w:t>
      </w:r>
      <w:r w:rsidR="008B5096">
        <w:rPr>
          <w:color w:val="C00000"/>
        </w:rPr>
        <w:t>s</w:t>
      </w:r>
      <w:r w:rsidR="00F72A46" w:rsidRPr="00F72A46">
        <w:rPr>
          <w:color w:val="C00000"/>
        </w:rPr>
        <w:t>.</w:t>
      </w:r>
    </w:p>
    <w:p w14:paraId="13C5D5AF" w14:textId="27A35DDD" w:rsidR="007934F8" w:rsidRDefault="007934F8" w:rsidP="007934F8">
      <w:pPr>
        <w:ind w:left="720"/>
      </w:pPr>
    </w:p>
    <w:p w14:paraId="41549F1B" w14:textId="003975EA" w:rsidR="007934F8" w:rsidRPr="00E86731" w:rsidRDefault="007934F8" w:rsidP="007934F8">
      <w:pPr>
        <w:ind w:left="720"/>
        <w:rPr>
          <w:color w:val="385623" w:themeColor="accent6" w:themeShade="80"/>
        </w:rPr>
      </w:pPr>
      <w:r w:rsidRPr="00E86731">
        <w:rPr>
          <w:color w:val="385623" w:themeColor="accent6" w:themeShade="80"/>
        </w:rPr>
        <w:t xml:space="preserve">Suggested figures: </w:t>
      </w:r>
      <w:r w:rsidR="00823CF4">
        <w:rPr>
          <w:color w:val="385623" w:themeColor="accent6" w:themeShade="80"/>
        </w:rPr>
        <w:t>m</w:t>
      </w:r>
      <w:r w:rsidR="00E86731" w:rsidRPr="00E86731">
        <w:rPr>
          <w:color w:val="385623" w:themeColor="accent6" w:themeShade="80"/>
        </w:rPr>
        <w:t>ap of transportation network within study area including traffic volumes</w:t>
      </w:r>
    </w:p>
    <w:p w14:paraId="1142681D" w14:textId="73255B8B" w:rsidR="008C6AB7" w:rsidRDefault="008C6AB7" w:rsidP="008C6AB7">
      <w:pPr>
        <w:pStyle w:val="Heading2"/>
      </w:pPr>
      <w:bookmarkStart w:id="18" w:name="_Toc42564362"/>
      <w:commentRangeStart w:id="19"/>
      <w:commentRangeStart w:id="20"/>
      <w:commentRangeStart w:id="21"/>
      <w:r>
        <w:t>Level of Service</w:t>
      </w:r>
      <w:commentRangeEnd w:id="19"/>
      <w:r w:rsidR="006078AA">
        <w:rPr>
          <w:rStyle w:val="CommentReference"/>
          <w:rFonts w:ascii="Arial" w:hAnsi="Arial"/>
          <w:bCs w:val="0"/>
        </w:rPr>
        <w:commentReference w:id="19"/>
      </w:r>
      <w:bookmarkEnd w:id="18"/>
      <w:commentRangeEnd w:id="20"/>
      <w:r w:rsidR="00390BEF">
        <w:rPr>
          <w:rStyle w:val="CommentReference"/>
          <w:rFonts w:ascii="Arial" w:hAnsi="Arial"/>
          <w:bCs w:val="0"/>
        </w:rPr>
        <w:commentReference w:id="20"/>
      </w:r>
      <w:commentRangeEnd w:id="21"/>
      <w:r w:rsidR="002C327D">
        <w:rPr>
          <w:rStyle w:val="CommentReference"/>
          <w:rFonts w:ascii="Arial" w:hAnsi="Arial"/>
          <w:bCs w:val="0"/>
        </w:rPr>
        <w:commentReference w:id="21"/>
      </w:r>
    </w:p>
    <w:p w14:paraId="7B35E80A" w14:textId="0090E0ED" w:rsidR="00EE447D" w:rsidRPr="00726A9B" w:rsidRDefault="00EE447D" w:rsidP="00EE447D">
      <w:pPr>
        <w:ind w:left="720"/>
        <w:rPr>
          <w:color w:val="C00000"/>
        </w:rPr>
      </w:pPr>
      <w:r w:rsidRPr="00726A9B">
        <w:rPr>
          <w:color w:val="C00000"/>
        </w:rPr>
        <w:t xml:space="preserve">The </w:t>
      </w:r>
      <w:r w:rsidR="009D2292" w:rsidRPr="00726A9B">
        <w:rPr>
          <w:color w:val="C00000"/>
        </w:rPr>
        <w:t>purpose of this section should be to evaluate the level of service (LOS) at which the existing transportation network operates</w:t>
      </w:r>
      <w:r w:rsidR="00726A9B" w:rsidRPr="00726A9B">
        <w:rPr>
          <w:color w:val="C00000"/>
        </w:rPr>
        <w:t xml:space="preserve">. In addition to evaluating LOS for passenger cars, analysts should also consider evaluating LOS for other modes that access the existing site. </w:t>
      </w:r>
      <w:r w:rsidR="009D2292" w:rsidRPr="00726A9B">
        <w:rPr>
          <w:color w:val="C00000"/>
        </w:rPr>
        <w:t xml:space="preserve">This section should explain the software program(s) used to evaluate </w:t>
      </w:r>
      <w:r w:rsidR="00726A9B">
        <w:rPr>
          <w:color w:val="C00000"/>
        </w:rPr>
        <w:t xml:space="preserve">LOS, and it should provide output from any software analyses. </w:t>
      </w:r>
    </w:p>
    <w:p w14:paraId="6B2223BE" w14:textId="17C2182D" w:rsidR="009D2292" w:rsidRDefault="009D2292" w:rsidP="00EE447D">
      <w:pPr>
        <w:ind w:left="720"/>
      </w:pPr>
    </w:p>
    <w:p w14:paraId="0C263C69" w14:textId="277306E2" w:rsidR="009D2292" w:rsidRDefault="009D2292" w:rsidP="00EE447D">
      <w:pPr>
        <w:ind w:left="720"/>
        <w:rPr>
          <w:color w:val="385623" w:themeColor="accent6" w:themeShade="80"/>
        </w:rPr>
      </w:pPr>
      <w:r w:rsidRPr="00BC4C28">
        <w:rPr>
          <w:color w:val="385623" w:themeColor="accent6" w:themeShade="80"/>
        </w:rPr>
        <w:t xml:space="preserve">Suggested figures: </w:t>
      </w:r>
      <w:r w:rsidR="004664A3">
        <w:rPr>
          <w:color w:val="385623" w:themeColor="accent6" w:themeShade="80"/>
        </w:rPr>
        <w:t>t</w:t>
      </w:r>
      <w:r w:rsidR="00BC4C28" w:rsidRPr="00BC4C28">
        <w:rPr>
          <w:color w:val="385623" w:themeColor="accent6" w:themeShade="80"/>
        </w:rPr>
        <w:t>ables communicating LOS and/or screenshots of software output</w:t>
      </w:r>
      <w:r w:rsidR="00BC4C28">
        <w:rPr>
          <w:color w:val="385623" w:themeColor="accent6" w:themeShade="80"/>
        </w:rPr>
        <w:t>.</w:t>
      </w:r>
    </w:p>
    <w:p w14:paraId="226FED5F" w14:textId="3AF227EF" w:rsidR="00BC4C28" w:rsidRDefault="00BC4C28" w:rsidP="00EE447D">
      <w:pPr>
        <w:ind w:left="720"/>
        <w:rPr>
          <w:color w:val="385623" w:themeColor="accent6" w:themeShade="80"/>
        </w:rPr>
      </w:pPr>
    </w:p>
    <w:p w14:paraId="76F2CE2B" w14:textId="6BBCE3B6" w:rsidR="00BC4C28" w:rsidRPr="00BC4C28" w:rsidRDefault="00BC4C28" w:rsidP="00EE447D">
      <w:pPr>
        <w:ind w:left="720"/>
        <w:rPr>
          <w:color w:val="385623" w:themeColor="accent6" w:themeShade="80"/>
        </w:rPr>
      </w:pPr>
      <w:r>
        <w:rPr>
          <w:color w:val="385623" w:themeColor="accent6" w:themeShade="80"/>
        </w:rPr>
        <w:t xml:space="preserve">Writers should note that including software output as an appendix and then referring to that appendix in the main body of the report is acceptable and in many cases is recommended, especially if there is a sizeable amount of output relevant to the report. </w:t>
      </w:r>
    </w:p>
    <w:p w14:paraId="2D02FDEB" w14:textId="7DBFF568" w:rsidR="00386BC9" w:rsidRDefault="00386BC9" w:rsidP="00EE447D">
      <w:pPr>
        <w:ind w:left="720"/>
      </w:pPr>
    </w:p>
    <w:p w14:paraId="4836884C" w14:textId="3BE3616C" w:rsidR="00386BC9" w:rsidRPr="00BF6F4F" w:rsidRDefault="00386BC9" w:rsidP="00C413A8">
      <w:pPr>
        <w:jc w:val="center"/>
        <w:rPr>
          <w:color w:val="385623" w:themeColor="accent6" w:themeShade="80"/>
        </w:rPr>
      </w:pPr>
      <w:r w:rsidRPr="00BF6F4F">
        <w:rPr>
          <w:color w:val="385623" w:themeColor="accent6" w:themeShade="80"/>
        </w:rPr>
        <w:t>Table 1: Capacity Analysis Results for Study Area Intersections</w:t>
      </w:r>
    </w:p>
    <w:p w14:paraId="07F57E16" w14:textId="6FF2B7C1" w:rsidR="00386BC9" w:rsidRPr="00BF6F4F" w:rsidRDefault="00386BC9" w:rsidP="00EE447D">
      <w:pPr>
        <w:ind w:left="720"/>
        <w:rPr>
          <w:color w:val="385623" w:themeColor="accent6" w:themeShade="8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619"/>
        <w:gridCol w:w="577"/>
        <w:gridCol w:w="727"/>
        <w:gridCol w:w="577"/>
        <w:gridCol w:w="624"/>
        <w:gridCol w:w="727"/>
        <w:gridCol w:w="624"/>
        <w:gridCol w:w="577"/>
        <w:gridCol w:w="727"/>
        <w:gridCol w:w="577"/>
        <w:gridCol w:w="994"/>
      </w:tblGrid>
      <w:tr w:rsidR="00BF6F4F" w:rsidRPr="00BF6F4F" w14:paraId="4FE32507" w14:textId="7FE87093" w:rsidTr="00BF6F4F">
        <w:trPr>
          <w:jc w:val="center"/>
        </w:trPr>
        <w:tc>
          <w:tcPr>
            <w:tcW w:w="2619" w:type="dxa"/>
            <w:vMerge w:val="restart"/>
            <w:tcBorders>
              <w:top w:val="single" w:sz="4" w:space="0" w:color="auto"/>
              <w:bottom w:val="single" w:sz="4" w:space="0" w:color="auto"/>
              <w:right w:val="single" w:sz="4" w:space="0" w:color="auto"/>
            </w:tcBorders>
            <w:shd w:val="clear" w:color="auto" w:fill="BFBFBF" w:themeFill="background1" w:themeFillShade="BF"/>
            <w:vAlign w:val="center"/>
          </w:tcPr>
          <w:p w14:paraId="64CAB12F" w14:textId="4A9041FB"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Intersections/Movements</w:t>
            </w:r>
          </w:p>
        </w:tc>
        <w:tc>
          <w:tcPr>
            <w:tcW w:w="18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82FE67" w14:textId="46E4A3DC"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LOS</w:t>
            </w:r>
          </w:p>
        </w:tc>
        <w:tc>
          <w:tcPr>
            <w:tcW w:w="19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07A4D1" w14:textId="12D5E32B"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Average Vehicular Delay (sec/veh)</w:t>
            </w:r>
          </w:p>
        </w:tc>
        <w:tc>
          <w:tcPr>
            <w:tcW w:w="18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3F72BD" w14:textId="70E20FE8"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95</w:t>
            </w:r>
            <w:r w:rsidRPr="00BF6F4F">
              <w:rPr>
                <w:b/>
                <w:bCs/>
                <w:color w:val="385623" w:themeColor="accent6" w:themeShade="80"/>
                <w:sz w:val="20"/>
                <w:szCs w:val="20"/>
                <w:vertAlign w:val="superscript"/>
              </w:rPr>
              <w:t>th</w:t>
            </w:r>
            <w:r w:rsidRPr="00BF6F4F">
              <w:rPr>
                <w:b/>
                <w:bCs/>
                <w:color w:val="385623" w:themeColor="accent6" w:themeShade="80"/>
                <w:sz w:val="20"/>
                <w:szCs w:val="20"/>
              </w:rPr>
              <w:t>% Queue Length (ft)</w:t>
            </w:r>
          </w:p>
        </w:tc>
        <w:tc>
          <w:tcPr>
            <w:tcW w:w="994" w:type="dxa"/>
            <w:vMerge w:val="restart"/>
            <w:tcBorders>
              <w:top w:val="single" w:sz="4" w:space="0" w:color="auto"/>
              <w:left w:val="single" w:sz="4" w:space="0" w:color="auto"/>
              <w:bottom w:val="single" w:sz="4" w:space="0" w:color="auto"/>
            </w:tcBorders>
            <w:shd w:val="clear" w:color="auto" w:fill="BFBFBF" w:themeFill="background1" w:themeFillShade="BF"/>
            <w:vAlign w:val="center"/>
          </w:tcPr>
          <w:p w14:paraId="1333C279" w14:textId="0943AF99"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Existing Storage (ft)</w:t>
            </w:r>
          </w:p>
        </w:tc>
      </w:tr>
      <w:tr w:rsidR="00BF6F4F" w:rsidRPr="00BF6F4F" w14:paraId="574635AA" w14:textId="43B8543A" w:rsidTr="00BF6F4F">
        <w:trPr>
          <w:jc w:val="center"/>
        </w:trPr>
        <w:tc>
          <w:tcPr>
            <w:tcW w:w="2619" w:type="dxa"/>
            <w:vMerge/>
            <w:tcBorders>
              <w:top w:val="single" w:sz="4" w:space="0" w:color="auto"/>
              <w:bottom w:val="single" w:sz="4" w:space="0" w:color="auto"/>
              <w:right w:val="single" w:sz="4" w:space="0" w:color="auto"/>
            </w:tcBorders>
            <w:shd w:val="clear" w:color="auto" w:fill="BFBFBF" w:themeFill="background1" w:themeFillShade="BF"/>
            <w:vAlign w:val="center"/>
          </w:tcPr>
          <w:p w14:paraId="581056A2" w14:textId="77777777" w:rsidR="00BF6F4F" w:rsidRPr="00BF6F4F" w:rsidRDefault="00BF6F4F" w:rsidP="00BF6F4F">
            <w:pPr>
              <w:spacing w:line="276" w:lineRule="auto"/>
              <w:jc w:val="center"/>
              <w:rPr>
                <w:b/>
                <w:bCs/>
                <w:color w:val="385623" w:themeColor="accent6" w:themeShade="80"/>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D85D92" w14:textId="5E0CC53F"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AM</w:t>
            </w: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8A5FE9" w14:textId="5A41B91C"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Noon</w:t>
            </w:r>
          </w:p>
        </w:t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8E5E7C" w14:textId="614FEC1B"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PM</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CBAA05" w14:textId="11B1CC8E"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AM</w:t>
            </w: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030AF" w14:textId="71784385"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Noon</w:t>
            </w: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640E20" w14:textId="33E4F861"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PM</w:t>
            </w:r>
          </w:p>
        </w:t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361996" w14:textId="5593AB72"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AM</w:t>
            </w:r>
          </w:p>
        </w:tc>
        <w:tc>
          <w:tcPr>
            <w:tcW w:w="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80868D" w14:textId="42DB7282"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Noon</w:t>
            </w:r>
          </w:p>
        </w:t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B6C11E" w14:textId="4F000215" w:rsidR="00BF6F4F" w:rsidRPr="00BF6F4F" w:rsidRDefault="00BF6F4F" w:rsidP="00BF6F4F">
            <w:pPr>
              <w:spacing w:line="276" w:lineRule="auto"/>
              <w:jc w:val="center"/>
              <w:rPr>
                <w:b/>
                <w:bCs/>
                <w:color w:val="385623" w:themeColor="accent6" w:themeShade="80"/>
                <w:sz w:val="20"/>
                <w:szCs w:val="20"/>
              </w:rPr>
            </w:pPr>
            <w:r w:rsidRPr="00BF6F4F">
              <w:rPr>
                <w:b/>
                <w:bCs/>
                <w:color w:val="385623" w:themeColor="accent6" w:themeShade="80"/>
                <w:sz w:val="20"/>
                <w:szCs w:val="20"/>
              </w:rPr>
              <w:t>PM</w:t>
            </w:r>
          </w:p>
        </w:tc>
        <w:tc>
          <w:tcPr>
            <w:tcW w:w="994" w:type="dxa"/>
            <w:vMerge/>
            <w:tcBorders>
              <w:top w:val="single" w:sz="4" w:space="0" w:color="auto"/>
              <w:left w:val="single" w:sz="4" w:space="0" w:color="auto"/>
              <w:bottom w:val="single" w:sz="4" w:space="0" w:color="auto"/>
            </w:tcBorders>
            <w:shd w:val="clear" w:color="auto" w:fill="BFBFBF" w:themeFill="background1" w:themeFillShade="BF"/>
            <w:vAlign w:val="center"/>
          </w:tcPr>
          <w:p w14:paraId="11841EB9" w14:textId="77777777" w:rsidR="00BF6F4F" w:rsidRPr="00BF6F4F" w:rsidRDefault="00BF6F4F" w:rsidP="00BF6F4F">
            <w:pPr>
              <w:spacing w:line="276" w:lineRule="auto"/>
              <w:jc w:val="center"/>
              <w:rPr>
                <w:b/>
                <w:bCs/>
                <w:color w:val="385623" w:themeColor="accent6" w:themeShade="80"/>
                <w:sz w:val="20"/>
                <w:szCs w:val="20"/>
              </w:rPr>
            </w:pPr>
          </w:p>
        </w:tc>
      </w:tr>
      <w:tr w:rsidR="00BF6F4F" w:rsidRPr="00BF6F4F" w14:paraId="1859ED58" w14:textId="149B5708" w:rsidTr="00BF6F4F">
        <w:trPr>
          <w:jc w:val="center"/>
        </w:trPr>
        <w:tc>
          <w:tcPr>
            <w:tcW w:w="2619" w:type="dxa"/>
            <w:tcBorders>
              <w:top w:val="single" w:sz="4" w:space="0" w:color="auto"/>
              <w:bottom w:val="single" w:sz="4" w:space="0" w:color="auto"/>
              <w:right w:val="single" w:sz="4" w:space="0" w:color="auto"/>
            </w:tcBorders>
            <w:vAlign w:val="center"/>
          </w:tcPr>
          <w:p w14:paraId="3B85AF46" w14:textId="783728A5" w:rsidR="00C413A8" w:rsidRPr="00BF6F4F" w:rsidRDefault="00C413A8" w:rsidP="00BF6F4F">
            <w:pPr>
              <w:spacing w:line="276" w:lineRule="auto"/>
              <w:rPr>
                <w:color w:val="385623" w:themeColor="accent6" w:themeShade="80"/>
                <w:sz w:val="20"/>
                <w:szCs w:val="20"/>
              </w:rPr>
            </w:pPr>
            <w:r w:rsidRPr="00BF6F4F">
              <w:rPr>
                <w:color w:val="385623" w:themeColor="accent6" w:themeShade="80"/>
                <w:sz w:val="20"/>
                <w:szCs w:val="20"/>
              </w:rPr>
              <w:t>Pine Street and Maple Street</w:t>
            </w:r>
          </w:p>
        </w:tc>
        <w:tc>
          <w:tcPr>
            <w:tcW w:w="577" w:type="dxa"/>
            <w:tcBorders>
              <w:top w:val="single" w:sz="4" w:space="0" w:color="auto"/>
              <w:left w:val="single" w:sz="4" w:space="0" w:color="auto"/>
              <w:bottom w:val="single" w:sz="4" w:space="0" w:color="auto"/>
              <w:right w:val="single" w:sz="4" w:space="0" w:color="auto"/>
            </w:tcBorders>
            <w:vAlign w:val="center"/>
          </w:tcPr>
          <w:p w14:paraId="12A1D538" w14:textId="5197C25C"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N/A</w:t>
            </w:r>
          </w:p>
        </w:tc>
        <w:tc>
          <w:tcPr>
            <w:tcW w:w="727" w:type="dxa"/>
            <w:tcBorders>
              <w:top w:val="single" w:sz="4" w:space="0" w:color="auto"/>
              <w:left w:val="single" w:sz="4" w:space="0" w:color="auto"/>
              <w:bottom w:val="single" w:sz="4" w:space="0" w:color="auto"/>
              <w:right w:val="single" w:sz="4" w:space="0" w:color="auto"/>
            </w:tcBorders>
            <w:vAlign w:val="center"/>
          </w:tcPr>
          <w:p w14:paraId="657D6F14" w14:textId="2529F7AE"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N/A</w:t>
            </w:r>
          </w:p>
        </w:tc>
        <w:tc>
          <w:tcPr>
            <w:tcW w:w="577" w:type="dxa"/>
            <w:tcBorders>
              <w:top w:val="single" w:sz="4" w:space="0" w:color="auto"/>
              <w:left w:val="single" w:sz="4" w:space="0" w:color="auto"/>
              <w:bottom w:val="single" w:sz="4" w:space="0" w:color="auto"/>
              <w:right w:val="single" w:sz="4" w:space="0" w:color="auto"/>
            </w:tcBorders>
            <w:vAlign w:val="center"/>
          </w:tcPr>
          <w:p w14:paraId="181B32C7" w14:textId="58F0A60C"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N/A</w:t>
            </w:r>
          </w:p>
        </w:tc>
        <w:tc>
          <w:tcPr>
            <w:tcW w:w="624" w:type="dxa"/>
            <w:tcBorders>
              <w:top w:val="single" w:sz="4" w:space="0" w:color="auto"/>
              <w:left w:val="single" w:sz="4" w:space="0" w:color="auto"/>
              <w:bottom w:val="single" w:sz="4" w:space="0" w:color="auto"/>
              <w:right w:val="single" w:sz="4" w:space="0" w:color="auto"/>
            </w:tcBorders>
            <w:vAlign w:val="center"/>
          </w:tcPr>
          <w:p w14:paraId="6677ADF8" w14:textId="77E960B9"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N/A</w:t>
            </w:r>
          </w:p>
        </w:tc>
        <w:tc>
          <w:tcPr>
            <w:tcW w:w="727" w:type="dxa"/>
            <w:tcBorders>
              <w:top w:val="single" w:sz="4" w:space="0" w:color="auto"/>
              <w:left w:val="single" w:sz="4" w:space="0" w:color="auto"/>
              <w:bottom w:val="single" w:sz="4" w:space="0" w:color="auto"/>
              <w:right w:val="single" w:sz="4" w:space="0" w:color="auto"/>
            </w:tcBorders>
            <w:vAlign w:val="center"/>
          </w:tcPr>
          <w:p w14:paraId="17ACB737" w14:textId="0CAE241D"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N/A</w:t>
            </w:r>
          </w:p>
        </w:tc>
        <w:tc>
          <w:tcPr>
            <w:tcW w:w="624" w:type="dxa"/>
            <w:tcBorders>
              <w:top w:val="single" w:sz="4" w:space="0" w:color="auto"/>
              <w:left w:val="single" w:sz="4" w:space="0" w:color="auto"/>
              <w:bottom w:val="single" w:sz="4" w:space="0" w:color="auto"/>
              <w:right w:val="single" w:sz="4" w:space="0" w:color="auto"/>
            </w:tcBorders>
            <w:vAlign w:val="center"/>
          </w:tcPr>
          <w:p w14:paraId="6B7C816A" w14:textId="24CCE3E4"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N/A</w:t>
            </w:r>
          </w:p>
        </w:tc>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AE158" w14:textId="77777777" w:rsidR="00C413A8" w:rsidRPr="00BF6F4F" w:rsidRDefault="00C413A8" w:rsidP="00BF6F4F">
            <w:pPr>
              <w:spacing w:line="276" w:lineRule="auto"/>
              <w:jc w:val="center"/>
              <w:rPr>
                <w:color w:val="385623" w:themeColor="accent6" w:themeShade="8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39A28" w14:textId="77777777" w:rsidR="00C413A8" w:rsidRPr="00BF6F4F" w:rsidRDefault="00C413A8" w:rsidP="00BF6F4F">
            <w:pPr>
              <w:spacing w:line="276" w:lineRule="auto"/>
              <w:jc w:val="center"/>
              <w:rPr>
                <w:color w:val="385623" w:themeColor="accent6" w:themeShade="80"/>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D91F3" w14:textId="77777777" w:rsidR="00C413A8" w:rsidRPr="00BF6F4F" w:rsidRDefault="00C413A8" w:rsidP="00BF6F4F">
            <w:pPr>
              <w:spacing w:line="276" w:lineRule="auto"/>
              <w:jc w:val="center"/>
              <w:rPr>
                <w:color w:val="385623" w:themeColor="accent6" w:themeShade="80"/>
                <w:sz w:val="20"/>
                <w:szCs w:val="20"/>
              </w:rPr>
            </w:pPr>
          </w:p>
        </w:tc>
        <w:tc>
          <w:tcPr>
            <w:tcW w:w="994" w:type="dxa"/>
            <w:tcBorders>
              <w:top w:val="single" w:sz="4" w:space="0" w:color="auto"/>
              <w:left w:val="single" w:sz="4" w:space="0" w:color="auto"/>
              <w:bottom w:val="single" w:sz="4" w:space="0" w:color="auto"/>
            </w:tcBorders>
            <w:shd w:val="clear" w:color="auto" w:fill="F2F2F2" w:themeFill="background1" w:themeFillShade="F2"/>
            <w:vAlign w:val="center"/>
          </w:tcPr>
          <w:p w14:paraId="26668DBF" w14:textId="77777777" w:rsidR="00C413A8" w:rsidRPr="00BF6F4F" w:rsidRDefault="00C413A8" w:rsidP="00BF6F4F">
            <w:pPr>
              <w:spacing w:line="276" w:lineRule="auto"/>
              <w:jc w:val="center"/>
              <w:rPr>
                <w:color w:val="385623" w:themeColor="accent6" w:themeShade="80"/>
                <w:sz w:val="20"/>
                <w:szCs w:val="20"/>
              </w:rPr>
            </w:pPr>
          </w:p>
        </w:tc>
      </w:tr>
      <w:tr w:rsidR="00BF6F4F" w:rsidRPr="00BF6F4F" w14:paraId="17072D6A" w14:textId="4758A8EF" w:rsidTr="00BF6F4F">
        <w:trPr>
          <w:jc w:val="center"/>
        </w:trPr>
        <w:tc>
          <w:tcPr>
            <w:tcW w:w="2619" w:type="dxa"/>
            <w:tcBorders>
              <w:top w:val="single" w:sz="4" w:space="0" w:color="auto"/>
            </w:tcBorders>
            <w:vAlign w:val="center"/>
          </w:tcPr>
          <w:p w14:paraId="4CF3122C" w14:textId="044BACDB" w:rsidR="00C413A8" w:rsidRPr="00BF6F4F" w:rsidRDefault="00C413A8" w:rsidP="00BF6F4F">
            <w:pPr>
              <w:spacing w:line="276" w:lineRule="auto"/>
              <w:rPr>
                <w:color w:val="385623" w:themeColor="accent6" w:themeShade="80"/>
                <w:sz w:val="20"/>
                <w:szCs w:val="20"/>
              </w:rPr>
            </w:pPr>
            <w:r w:rsidRPr="00BF6F4F">
              <w:rPr>
                <w:color w:val="385623" w:themeColor="accent6" w:themeShade="80"/>
                <w:sz w:val="20"/>
                <w:szCs w:val="20"/>
              </w:rPr>
              <w:t>EB LT-THRU-RT</w:t>
            </w:r>
          </w:p>
        </w:tc>
        <w:tc>
          <w:tcPr>
            <w:tcW w:w="577" w:type="dxa"/>
            <w:tcBorders>
              <w:top w:val="single" w:sz="4" w:space="0" w:color="auto"/>
            </w:tcBorders>
            <w:vAlign w:val="center"/>
          </w:tcPr>
          <w:p w14:paraId="240D0D95" w14:textId="38CA7077"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727" w:type="dxa"/>
            <w:tcBorders>
              <w:top w:val="single" w:sz="4" w:space="0" w:color="auto"/>
            </w:tcBorders>
            <w:vAlign w:val="center"/>
          </w:tcPr>
          <w:p w14:paraId="23CEE0AD" w14:textId="69FDD9EB"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B</w:t>
            </w:r>
          </w:p>
        </w:tc>
        <w:tc>
          <w:tcPr>
            <w:tcW w:w="577" w:type="dxa"/>
            <w:tcBorders>
              <w:top w:val="single" w:sz="4" w:space="0" w:color="auto"/>
            </w:tcBorders>
            <w:vAlign w:val="center"/>
          </w:tcPr>
          <w:p w14:paraId="528E14A1" w14:textId="38902243"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D</w:t>
            </w:r>
          </w:p>
        </w:tc>
        <w:tc>
          <w:tcPr>
            <w:tcW w:w="624" w:type="dxa"/>
            <w:tcBorders>
              <w:top w:val="single" w:sz="4" w:space="0" w:color="auto"/>
            </w:tcBorders>
            <w:vAlign w:val="center"/>
          </w:tcPr>
          <w:p w14:paraId="2FBA3EC7" w14:textId="4A24A8F8"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31.0</w:t>
            </w:r>
          </w:p>
        </w:tc>
        <w:tc>
          <w:tcPr>
            <w:tcW w:w="727" w:type="dxa"/>
            <w:tcBorders>
              <w:top w:val="single" w:sz="4" w:space="0" w:color="auto"/>
            </w:tcBorders>
            <w:vAlign w:val="center"/>
          </w:tcPr>
          <w:p w14:paraId="308FB22B" w14:textId="0EEAD2E2"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12.6</w:t>
            </w:r>
          </w:p>
        </w:tc>
        <w:tc>
          <w:tcPr>
            <w:tcW w:w="624" w:type="dxa"/>
            <w:tcBorders>
              <w:top w:val="single" w:sz="4" w:space="0" w:color="auto"/>
            </w:tcBorders>
            <w:vAlign w:val="center"/>
          </w:tcPr>
          <w:p w14:paraId="4B113362" w14:textId="1606B580"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26.4</w:t>
            </w:r>
          </w:p>
        </w:tc>
        <w:tc>
          <w:tcPr>
            <w:tcW w:w="577" w:type="dxa"/>
            <w:tcBorders>
              <w:top w:val="single" w:sz="4" w:space="0" w:color="auto"/>
            </w:tcBorders>
            <w:vAlign w:val="center"/>
          </w:tcPr>
          <w:p w14:paraId="34F433CC" w14:textId="3938C462"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75</w:t>
            </w:r>
          </w:p>
        </w:tc>
        <w:tc>
          <w:tcPr>
            <w:tcW w:w="727" w:type="dxa"/>
            <w:tcBorders>
              <w:top w:val="single" w:sz="4" w:space="0" w:color="auto"/>
            </w:tcBorders>
            <w:vAlign w:val="center"/>
          </w:tcPr>
          <w:p w14:paraId="1773F712" w14:textId="5786EDA1"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577" w:type="dxa"/>
            <w:tcBorders>
              <w:top w:val="single" w:sz="4" w:space="0" w:color="auto"/>
            </w:tcBorders>
            <w:vAlign w:val="center"/>
          </w:tcPr>
          <w:p w14:paraId="56DA3ED6" w14:textId="06D0BC2E"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50</w:t>
            </w:r>
          </w:p>
        </w:tc>
        <w:tc>
          <w:tcPr>
            <w:tcW w:w="994" w:type="dxa"/>
            <w:tcBorders>
              <w:top w:val="single" w:sz="4" w:space="0" w:color="auto"/>
            </w:tcBorders>
            <w:vAlign w:val="center"/>
          </w:tcPr>
          <w:p w14:paraId="2F55BCC8" w14:textId="77777777" w:rsidR="00C413A8" w:rsidRPr="00BF6F4F" w:rsidRDefault="00C413A8" w:rsidP="00BF6F4F">
            <w:pPr>
              <w:spacing w:line="276" w:lineRule="auto"/>
              <w:jc w:val="center"/>
              <w:rPr>
                <w:color w:val="385623" w:themeColor="accent6" w:themeShade="80"/>
                <w:sz w:val="20"/>
                <w:szCs w:val="20"/>
              </w:rPr>
            </w:pPr>
          </w:p>
        </w:tc>
      </w:tr>
      <w:tr w:rsidR="00BF6F4F" w:rsidRPr="00BF6F4F" w14:paraId="1DD15AD7" w14:textId="073803F9" w:rsidTr="00BF6F4F">
        <w:trPr>
          <w:jc w:val="center"/>
        </w:trPr>
        <w:tc>
          <w:tcPr>
            <w:tcW w:w="2619" w:type="dxa"/>
            <w:vAlign w:val="center"/>
          </w:tcPr>
          <w:p w14:paraId="0965FC2D" w14:textId="52B48462" w:rsidR="00C413A8" w:rsidRPr="00BF6F4F" w:rsidRDefault="00C413A8" w:rsidP="00BF6F4F">
            <w:pPr>
              <w:spacing w:line="276" w:lineRule="auto"/>
              <w:rPr>
                <w:color w:val="385623" w:themeColor="accent6" w:themeShade="80"/>
                <w:sz w:val="20"/>
                <w:szCs w:val="20"/>
              </w:rPr>
            </w:pPr>
            <w:r w:rsidRPr="00BF6F4F">
              <w:rPr>
                <w:color w:val="385623" w:themeColor="accent6" w:themeShade="80"/>
                <w:sz w:val="20"/>
                <w:szCs w:val="20"/>
              </w:rPr>
              <w:t>WB LT-THRU-RT</w:t>
            </w:r>
          </w:p>
        </w:tc>
        <w:tc>
          <w:tcPr>
            <w:tcW w:w="577" w:type="dxa"/>
            <w:vAlign w:val="center"/>
          </w:tcPr>
          <w:p w14:paraId="2887F476" w14:textId="49494884"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B</w:t>
            </w:r>
          </w:p>
        </w:tc>
        <w:tc>
          <w:tcPr>
            <w:tcW w:w="727" w:type="dxa"/>
            <w:vAlign w:val="center"/>
          </w:tcPr>
          <w:p w14:paraId="02BA097E" w14:textId="4A9DF053"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577" w:type="dxa"/>
            <w:vAlign w:val="center"/>
          </w:tcPr>
          <w:p w14:paraId="360AEA36" w14:textId="433DE53D"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624" w:type="dxa"/>
            <w:vAlign w:val="center"/>
          </w:tcPr>
          <w:p w14:paraId="5BC7DF60" w14:textId="51B299AA"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17.0</w:t>
            </w:r>
          </w:p>
        </w:tc>
        <w:tc>
          <w:tcPr>
            <w:tcW w:w="727" w:type="dxa"/>
            <w:vAlign w:val="center"/>
          </w:tcPr>
          <w:p w14:paraId="5188782C" w14:textId="1C653678"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12.9</w:t>
            </w:r>
          </w:p>
        </w:tc>
        <w:tc>
          <w:tcPr>
            <w:tcW w:w="624" w:type="dxa"/>
            <w:vAlign w:val="center"/>
          </w:tcPr>
          <w:p w14:paraId="389FC79D" w14:textId="22E84441"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19.8</w:t>
            </w:r>
          </w:p>
        </w:tc>
        <w:tc>
          <w:tcPr>
            <w:tcW w:w="577" w:type="dxa"/>
            <w:vAlign w:val="center"/>
          </w:tcPr>
          <w:p w14:paraId="38ED0D80" w14:textId="1B3C1AED"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727" w:type="dxa"/>
            <w:vAlign w:val="center"/>
          </w:tcPr>
          <w:p w14:paraId="792BB160" w14:textId="1D11B4C0"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577" w:type="dxa"/>
            <w:vAlign w:val="center"/>
          </w:tcPr>
          <w:p w14:paraId="1C40B3D4" w14:textId="12CAF31A"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994" w:type="dxa"/>
            <w:vAlign w:val="center"/>
          </w:tcPr>
          <w:p w14:paraId="0AFD2D98" w14:textId="77777777" w:rsidR="00C413A8" w:rsidRPr="00BF6F4F" w:rsidRDefault="00C413A8" w:rsidP="00BF6F4F">
            <w:pPr>
              <w:spacing w:line="276" w:lineRule="auto"/>
              <w:jc w:val="center"/>
              <w:rPr>
                <w:color w:val="385623" w:themeColor="accent6" w:themeShade="80"/>
                <w:sz w:val="20"/>
                <w:szCs w:val="20"/>
              </w:rPr>
            </w:pPr>
          </w:p>
        </w:tc>
      </w:tr>
      <w:tr w:rsidR="00BF6F4F" w:rsidRPr="00BF6F4F" w14:paraId="1271A909" w14:textId="2DCAD44C" w:rsidTr="00BF6F4F">
        <w:trPr>
          <w:jc w:val="center"/>
        </w:trPr>
        <w:tc>
          <w:tcPr>
            <w:tcW w:w="2619" w:type="dxa"/>
            <w:vAlign w:val="center"/>
          </w:tcPr>
          <w:p w14:paraId="0396B257" w14:textId="7AD04423" w:rsidR="00C413A8" w:rsidRPr="00BF6F4F" w:rsidRDefault="00C413A8" w:rsidP="00BF6F4F">
            <w:pPr>
              <w:spacing w:line="276" w:lineRule="auto"/>
              <w:rPr>
                <w:color w:val="385623" w:themeColor="accent6" w:themeShade="80"/>
                <w:sz w:val="20"/>
                <w:szCs w:val="20"/>
              </w:rPr>
            </w:pPr>
            <w:r w:rsidRPr="00BF6F4F">
              <w:rPr>
                <w:color w:val="385623" w:themeColor="accent6" w:themeShade="80"/>
                <w:sz w:val="20"/>
                <w:szCs w:val="20"/>
              </w:rPr>
              <w:t>NB LT</w:t>
            </w:r>
          </w:p>
        </w:tc>
        <w:tc>
          <w:tcPr>
            <w:tcW w:w="577" w:type="dxa"/>
            <w:vAlign w:val="center"/>
          </w:tcPr>
          <w:p w14:paraId="47446AFA" w14:textId="1B6FCE24"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727" w:type="dxa"/>
            <w:vAlign w:val="center"/>
          </w:tcPr>
          <w:p w14:paraId="26C8DB94" w14:textId="281985D5"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577" w:type="dxa"/>
            <w:vAlign w:val="center"/>
          </w:tcPr>
          <w:p w14:paraId="029C7FAE" w14:textId="036E8DAD"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624" w:type="dxa"/>
            <w:vAlign w:val="center"/>
          </w:tcPr>
          <w:p w14:paraId="48DAF18E" w14:textId="665CF5C8"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8.8</w:t>
            </w:r>
          </w:p>
        </w:tc>
        <w:tc>
          <w:tcPr>
            <w:tcW w:w="727" w:type="dxa"/>
            <w:vAlign w:val="center"/>
          </w:tcPr>
          <w:p w14:paraId="1F87636C" w14:textId="4A7C4C1B"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8.0</w:t>
            </w:r>
          </w:p>
        </w:tc>
        <w:tc>
          <w:tcPr>
            <w:tcW w:w="624" w:type="dxa"/>
            <w:vAlign w:val="center"/>
          </w:tcPr>
          <w:p w14:paraId="420941CA" w14:textId="5936D1DF"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8.8</w:t>
            </w:r>
          </w:p>
        </w:tc>
        <w:tc>
          <w:tcPr>
            <w:tcW w:w="577" w:type="dxa"/>
            <w:vAlign w:val="center"/>
          </w:tcPr>
          <w:p w14:paraId="134D1EFC" w14:textId="4CC88BD7"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727" w:type="dxa"/>
            <w:vAlign w:val="center"/>
          </w:tcPr>
          <w:p w14:paraId="10AA6006" w14:textId="5567A364"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577" w:type="dxa"/>
            <w:vAlign w:val="center"/>
          </w:tcPr>
          <w:p w14:paraId="73327BAD" w14:textId="4E4FE6D3"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25</w:t>
            </w:r>
          </w:p>
        </w:tc>
        <w:tc>
          <w:tcPr>
            <w:tcW w:w="994" w:type="dxa"/>
            <w:vAlign w:val="center"/>
          </w:tcPr>
          <w:p w14:paraId="593F244D" w14:textId="4CCDE2B9"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100</w:t>
            </w:r>
          </w:p>
        </w:tc>
      </w:tr>
      <w:tr w:rsidR="00BF6F4F" w:rsidRPr="00BF6F4F" w14:paraId="09854A59" w14:textId="66607CC1" w:rsidTr="00BF6F4F">
        <w:trPr>
          <w:jc w:val="center"/>
        </w:trPr>
        <w:tc>
          <w:tcPr>
            <w:tcW w:w="2619" w:type="dxa"/>
            <w:tcBorders>
              <w:bottom w:val="single" w:sz="4" w:space="0" w:color="auto"/>
            </w:tcBorders>
            <w:vAlign w:val="center"/>
          </w:tcPr>
          <w:p w14:paraId="2D6E7D96" w14:textId="04A493E5" w:rsidR="00C413A8" w:rsidRPr="00BF6F4F" w:rsidRDefault="00C413A8" w:rsidP="00BF6F4F">
            <w:pPr>
              <w:spacing w:line="276" w:lineRule="auto"/>
              <w:rPr>
                <w:color w:val="385623" w:themeColor="accent6" w:themeShade="80"/>
                <w:sz w:val="20"/>
                <w:szCs w:val="20"/>
              </w:rPr>
            </w:pPr>
            <w:r w:rsidRPr="00BF6F4F">
              <w:rPr>
                <w:color w:val="385623" w:themeColor="accent6" w:themeShade="80"/>
                <w:sz w:val="20"/>
                <w:szCs w:val="20"/>
              </w:rPr>
              <w:t>SB LT</w:t>
            </w:r>
          </w:p>
        </w:tc>
        <w:tc>
          <w:tcPr>
            <w:tcW w:w="577" w:type="dxa"/>
            <w:tcBorders>
              <w:bottom w:val="single" w:sz="4" w:space="0" w:color="auto"/>
            </w:tcBorders>
            <w:vAlign w:val="center"/>
          </w:tcPr>
          <w:p w14:paraId="02D4A9A1" w14:textId="2B43FAEB"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727" w:type="dxa"/>
            <w:tcBorders>
              <w:bottom w:val="single" w:sz="4" w:space="0" w:color="auto"/>
            </w:tcBorders>
            <w:vAlign w:val="center"/>
          </w:tcPr>
          <w:p w14:paraId="337C3991" w14:textId="76300282"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B</w:t>
            </w:r>
          </w:p>
        </w:tc>
        <w:tc>
          <w:tcPr>
            <w:tcW w:w="577" w:type="dxa"/>
            <w:tcBorders>
              <w:bottom w:val="single" w:sz="4" w:space="0" w:color="auto"/>
            </w:tcBorders>
            <w:vAlign w:val="center"/>
          </w:tcPr>
          <w:p w14:paraId="3FB92C5F" w14:textId="2ADD3608"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624" w:type="dxa"/>
            <w:tcBorders>
              <w:bottom w:val="single" w:sz="4" w:space="0" w:color="auto"/>
            </w:tcBorders>
            <w:vAlign w:val="center"/>
          </w:tcPr>
          <w:p w14:paraId="3DE807F0" w14:textId="174DEEFF"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727" w:type="dxa"/>
            <w:tcBorders>
              <w:bottom w:val="single" w:sz="4" w:space="0" w:color="auto"/>
            </w:tcBorders>
            <w:vAlign w:val="center"/>
          </w:tcPr>
          <w:p w14:paraId="549AFE7D" w14:textId="12EF1A85"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0.0</w:t>
            </w:r>
          </w:p>
        </w:tc>
        <w:tc>
          <w:tcPr>
            <w:tcW w:w="624" w:type="dxa"/>
            <w:tcBorders>
              <w:bottom w:val="single" w:sz="4" w:space="0" w:color="auto"/>
            </w:tcBorders>
            <w:vAlign w:val="center"/>
          </w:tcPr>
          <w:p w14:paraId="0C4D3762" w14:textId="274C3C9B"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0.0</w:t>
            </w:r>
          </w:p>
        </w:tc>
        <w:tc>
          <w:tcPr>
            <w:tcW w:w="577" w:type="dxa"/>
            <w:tcBorders>
              <w:bottom w:val="single" w:sz="4" w:space="0" w:color="auto"/>
            </w:tcBorders>
            <w:vAlign w:val="center"/>
          </w:tcPr>
          <w:p w14:paraId="3A0C44E7" w14:textId="44A98AF3"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727" w:type="dxa"/>
            <w:tcBorders>
              <w:bottom w:val="single" w:sz="4" w:space="0" w:color="auto"/>
            </w:tcBorders>
            <w:vAlign w:val="center"/>
          </w:tcPr>
          <w:p w14:paraId="03BC314E" w14:textId="03F41F4E"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577" w:type="dxa"/>
            <w:tcBorders>
              <w:bottom w:val="single" w:sz="4" w:space="0" w:color="auto"/>
            </w:tcBorders>
            <w:vAlign w:val="center"/>
          </w:tcPr>
          <w:p w14:paraId="65BC3994" w14:textId="6A56FE52"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994" w:type="dxa"/>
            <w:tcBorders>
              <w:bottom w:val="single" w:sz="4" w:space="0" w:color="auto"/>
            </w:tcBorders>
            <w:vAlign w:val="center"/>
          </w:tcPr>
          <w:p w14:paraId="1E9EEFB4" w14:textId="68D8F548" w:rsidR="00C413A8" w:rsidRPr="00BF6F4F" w:rsidRDefault="00C413A8" w:rsidP="00BF6F4F">
            <w:pPr>
              <w:spacing w:line="276" w:lineRule="auto"/>
              <w:jc w:val="center"/>
              <w:rPr>
                <w:color w:val="385623" w:themeColor="accent6" w:themeShade="80"/>
                <w:sz w:val="20"/>
                <w:szCs w:val="20"/>
              </w:rPr>
            </w:pPr>
            <w:r w:rsidRPr="00BF6F4F">
              <w:rPr>
                <w:color w:val="385623" w:themeColor="accent6" w:themeShade="80"/>
                <w:sz w:val="20"/>
                <w:szCs w:val="20"/>
              </w:rPr>
              <w:t>100</w:t>
            </w:r>
          </w:p>
        </w:tc>
      </w:tr>
      <w:tr w:rsidR="00BF6F4F" w:rsidRPr="00BF6F4F" w14:paraId="6120907A" w14:textId="525E7BF8" w:rsidTr="00BF6F4F">
        <w:trPr>
          <w:jc w:val="center"/>
        </w:trPr>
        <w:tc>
          <w:tcPr>
            <w:tcW w:w="2619" w:type="dxa"/>
            <w:tcBorders>
              <w:top w:val="single" w:sz="4" w:space="0" w:color="auto"/>
              <w:bottom w:val="single" w:sz="4" w:space="0" w:color="auto"/>
              <w:right w:val="single" w:sz="4" w:space="0" w:color="auto"/>
            </w:tcBorders>
            <w:vAlign w:val="center"/>
          </w:tcPr>
          <w:p w14:paraId="5981E8BC" w14:textId="23E91DD4" w:rsidR="00C413A8" w:rsidRPr="00BF6F4F" w:rsidRDefault="00C413A8" w:rsidP="00BF6F4F">
            <w:pPr>
              <w:spacing w:line="276" w:lineRule="auto"/>
              <w:rPr>
                <w:color w:val="385623" w:themeColor="accent6" w:themeShade="80"/>
                <w:sz w:val="20"/>
                <w:szCs w:val="20"/>
              </w:rPr>
            </w:pPr>
            <w:r w:rsidRPr="00BF6F4F">
              <w:rPr>
                <w:color w:val="385623" w:themeColor="accent6" w:themeShade="80"/>
                <w:sz w:val="20"/>
                <w:szCs w:val="20"/>
              </w:rPr>
              <w:t>Oak Street and Cedar Street</w:t>
            </w:r>
          </w:p>
        </w:tc>
        <w:tc>
          <w:tcPr>
            <w:tcW w:w="577" w:type="dxa"/>
            <w:tcBorders>
              <w:top w:val="single" w:sz="4" w:space="0" w:color="auto"/>
              <w:left w:val="single" w:sz="4" w:space="0" w:color="auto"/>
              <w:bottom w:val="single" w:sz="4" w:space="0" w:color="auto"/>
              <w:right w:val="single" w:sz="4" w:space="0" w:color="auto"/>
            </w:tcBorders>
            <w:vAlign w:val="center"/>
          </w:tcPr>
          <w:p w14:paraId="67CA5B2C" w14:textId="1CFB80F1"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727" w:type="dxa"/>
            <w:tcBorders>
              <w:top w:val="single" w:sz="4" w:space="0" w:color="auto"/>
              <w:left w:val="single" w:sz="4" w:space="0" w:color="auto"/>
              <w:bottom w:val="single" w:sz="4" w:space="0" w:color="auto"/>
              <w:right w:val="single" w:sz="4" w:space="0" w:color="auto"/>
            </w:tcBorders>
            <w:vAlign w:val="center"/>
          </w:tcPr>
          <w:p w14:paraId="59188FE2" w14:textId="25EE1E98"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577" w:type="dxa"/>
            <w:tcBorders>
              <w:top w:val="single" w:sz="4" w:space="0" w:color="auto"/>
              <w:left w:val="single" w:sz="4" w:space="0" w:color="auto"/>
              <w:bottom w:val="single" w:sz="4" w:space="0" w:color="auto"/>
              <w:right w:val="single" w:sz="4" w:space="0" w:color="auto"/>
            </w:tcBorders>
            <w:vAlign w:val="center"/>
          </w:tcPr>
          <w:p w14:paraId="1E54B655" w14:textId="3B1883B0"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C</w:t>
            </w:r>
          </w:p>
        </w:tc>
        <w:tc>
          <w:tcPr>
            <w:tcW w:w="624" w:type="dxa"/>
            <w:tcBorders>
              <w:top w:val="single" w:sz="4" w:space="0" w:color="auto"/>
              <w:left w:val="single" w:sz="4" w:space="0" w:color="auto"/>
              <w:bottom w:val="single" w:sz="4" w:space="0" w:color="auto"/>
              <w:right w:val="single" w:sz="4" w:space="0" w:color="auto"/>
            </w:tcBorders>
            <w:vAlign w:val="center"/>
          </w:tcPr>
          <w:p w14:paraId="32E39D91" w14:textId="64CBBF56"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27.6</w:t>
            </w:r>
          </w:p>
        </w:tc>
        <w:tc>
          <w:tcPr>
            <w:tcW w:w="727" w:type="dxa"/>
            <w:tcBorders>
              <w:top w:val="single" w:sz="4" w:space="0" w:color="auto"/>
              <w:left w:val="single" w:sz="4" w:space="0" w:color="auto"/>
              <w:bottom w:val="single" w:sz="4" w:space="0" w:color="auto"/>
              <w:right w:val="single" w:sz="4" w:space="0" w:color="auto"/>
            </w:tcBorders>
            <w:vAlign w:val="center"/>
          </w:tcPr>
          <w:p w14:paraId="05F2D4C0" w14:textId="474EF7F5"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20.9</w:t>
            </w:r>
          </w:p>
        </w:tc>
        <w:tc>
          <w:tcPr>
            <w:tcW w:w="624" w:type="dxa"/>
            <w:tcBorders>
              <w:top w:val="single" w:sz="4" w:space="0" w:color="auto"/>
              <w:left w:val="single" w:sz="4" w:space="0" w:color="auto"/>
              <w:bottom w:val="single" w:sz="4" w:space="0" w:color="auto"/>
              <w:right w:val="single" w:sz="4" w:space="0" w:color="auto"/>
            </w:tcBorders>
            <w:vAlign w:val="center"/>
          </w:tcPr>
          <w:p w14:paraId="3A8AD8EF" w14:textId="6BA03990"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31.0</w:t>
            </w:r>
          </w:p>
        </w:tc>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FED566" w14:textId="77777777" w:rsidR="00C413A8" w:rsidRPr="00BF6F4F" w:rsidRDefault="00C413A8" w:rsidP="00BF6F4F">
            <w:pPr>
              <w:spacing w:line="276" w:lineRule="auto"/>
              <w:jc w:val="center"/>
              <w:rPr>
                <w:color w:val="385623" w:themeColor="accent6" w:themeShade="80"/>
                <w:sz w:val="20"/>
                <w:szCs w:val="20"/>
              </w:rPr>
            </w:pPr>
          </w:p>
        </w:tc>
        <w:tc>
          <w:tcPr>
            <w:tcW w:w="7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4D5763" w14:textId="77777777" w:rsidR="00C413A8" w:rsidRPr="00BF6F4F" w:rsidRDefault="00C413A8" w:rsidP="00BF6F4F">
            <w:pPr>
              <w:spacing w:line="276" w:lineRule="auto"/>
              <w:jc w:val="center"/>
              <w:rPr>
                <w:color w:val="385623" w:themeColor="accent6" w:themeShade="80"/>
                <w:sz w:val="20"/>
                <w:szCs w:val="20"/>
              </w:rPr>
            </w:pPr>
          </w:p>
        </w:tc>
        <w:tc>
          <w:tcPr>
            <w:tcW w:w="5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E522F" w14:textId="77777777" w:rsidR="00C413A8" w:rsidRPr="00BF6F4F" w:rsidRDefault="00C413A8" w:rsidP="00BF6F4F">
            <w:pPr>
              <w:spacing w:line="276" w:lineRule="auto"/>
              <w:jc w:val="center"/>
              <w:rPr>
                <w:color w:val="385623" w:themeColor="accent6" w:themeShade="80"/>
                <w:sz w:val="20"/>
                <w:szCs w:val="20"/>
              </w:rPr>
            </w:pPr>
          </w:p>
        </w:tc>
        <w:tc>
          <w:tcPr>
            <w:tcW w:w="994" w:type="dxa"/>
            <w:tcBorders>
              <w:top w:val="single" w:sz="4" w:space="0" w:color="auto"/>
              <w:left w:val="single" w:sz="4" w:space="0" w:color="auto"/>
              <w:bottom w:val="single" w:sz="4" w:space="0" w:color="auto"/>
            </w:tcBorders>
            <w:shd w:val="clear" w:color="auto" w:fill="F2F2F2" w:themeFill="background1" w:themeFillShade="F2"/>
            <w:vAlign w:val="center"/>
          </w:tcPr>
          <w:p w14:paraId="0DC6C00C" w14:textId="77777777" w:rsidR="00C413A8" w:rsidRPr="00BF6F4F" w:rsidRDefault="00C413A8" w:rsidP="00BF6F4F">
            <w:pPr>
              <w:spacing w:line="276" w:lineRule="auto"/>
              <w:jc w:val="center"/>
              <w:rPr>
                <w:color w:val="385623" w:themeColor="accent6" w:themeShade="80"/>
                <w:sz w:val="20"/>
                <w:szCs w:val="20"/>
              </w:rPr>
            </w:pPr>
          </w:p>
        </w:tc>
      </w:tr>
      <w:tr w:rsidR="00BF6F4F" w:rsidRPr="00BF6F4F" w14:paraId="37A79720" w14:textId="77777777" w:rsidTr="00BF6F4F">
        <w:trPr>
          <w:jc w:val="center"/>
        </w:trPr>
        <w:tc>
          <w:tcPr>
            <w:tcW w:w="2619" w:type="dxa"/>
            <w:tcBorders>
              <w:top w:val="single" w:sz="4" w:space="0" w:color="auto"/>
            </w:tcBorders>
            <w:vAlign w:val="center"/>
          </w:tcPr>
          <w:p w14:paraId="1B2F33C4" w14:textId="5D2F73B9" w:rsidR="00C413A8" w:rsidRPr="00BF6F4F" w:rsidRDefault="00BF6F4F" w:rsidP="00BF6F4F">
            <w:pPr>
              <w:spacing w:line="276" w:lineRule="auto"/>
              <w:rPr>
                <w:color w:val="385623" w:themeColor="accent6" w:themeShade="80"/>
                <w:sz w:val="20"/>
                <w:szCs w:val="20"/>
              </w:rPr>
            </w:pPr>
            <w:r w:rsidRPr="00BF6F4F">
              <w:rPr>
                <w:color w:val="385623" w:themeColor="accent6" w:themeShade="80"/>
                <w:sz w:val="20"/>
                <w:szCs w:val="20"/>
              </w:rPr>
              <w:t>WB THRU</w:t>
            </w:r>
          </w:p>
        </w:tc>
        <w:tc>
          <w:tcPr>
            <w:tcW w:w="577" w:type="dxa"/>
            <w:tcBorders>
              <w:top w:val="single" w:sz="4" w:space="0" w:color="auto"/>
            </w:tcBorders>
            <w:vAlign w:val="center"/>
          </w:tcPr>
          <w:p w14:paraId="7CE1B2A0" w14:textId="7CCD38F4"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B</w:t>
            </w:r>
          </w:p>
        </w:tc>
        <w:tc>
          <w:tcPr>
            <w:tcW w:w="727" w:type="dxa"/>
            <w:tcBorders>
              <w:top w:val="single" w:sz="4" w:space="0" w:color="auto"/>
            </w:tcBorders>
            <w:vAlign w:val="center"/>
          </w:tcPr>
          <w:p w14:paraId="798EAED0" w14:textId="73194204"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577" w:type="dxa"/>
            <w:tcBorders>
              <w:top w:val="single" w:sz="4" w:space="0" w:color="auto"/>
            </w:tcBorders>
            <w:vAlign w:val="center"/>
          </w:tcPr>
          <w:p w14:paraId="71D56A27" w14:textId="5FB4D10D"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624" w:type="dxa"/>
            <w:tcBorders>
              <w:top w:val="single" w:sz="4" w:space="0" w:color="auto"/>
            </w:tcBorders>
            <w:vAlign w:val="center"/>
          </w:tcPr>
          <w:p w14:paraId="23565F78" w14:textId="7CDA38B0"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15.9</w:t>
            </w:r>
          </w:p>
        </w:tc>
        <w:tc>
          <w:tcPr>
            <w:tcW w:w="727" w:type="dxa"/>
            <w:tcBorders>
              <w:top w:val="single" w:sz="4" w:space="0" w:color="auto"/>
            </w:tcBorders>
            <w:vAlign w:val="center"/>
          </w:tcPr>
          <w:p w14:paraId="43993777" w14:textId="33B13960"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7.2</w:t>
            </w:r>
          </w:p>
        </w:tc>
        <w:tc>
          <w:tcPr>
            <w:tcW w:w="624" w:type="dxa"/>
            <w:tcBorders>
              <w:top w:val="single" w:sz="4" w:space="0" w:color="auto"/>
            </w:tcBorders>
            <w:vAlign w:val="center"/>
          </w:tcPr>
          <w:p w14:paraId="67F1A4E6" w14:textId="1DBA20AE"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7.1</w:t>
            </w:r>
          </w:p>
        </w:tc>
        <w:tc>
          <w:tcPr>
            <w:tcW w:w="577" w:type="dxa"/>
            <w:tcBorders>
              <w:top w:val="single" w:sz="4" w:space="0" w:color="auto"/>
            </w:tcBorders>
            <w:vAlign w:val="center"/>
          </w:tcPr>
          <w:p w14:paraId="3C4FEF23" w14:textId="5A9C6EE9"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700</w:t>
            </w:r>
          </w:p>
        </w:tc>
        <w:tc>
          <w:tcPr>
            <w:tcW w:w="727" w:type="dxa"/>
            <w:tcBorders>
              <w:top w:val="single" w:sz="4" w:space="0" w:color="auto"/>
            </w:tcBorders>
            <w:vAlign w:val="center"/>
          </w:tcPr>
          <w:p w14:paraId="6195D48D" w14:textId="24465349"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250</w:t>
            </w:r>
          </w:p>
        </w:tc>
        <w:tc>
          <w:tcPr>
            <w:tcW w:w="577" w:type="dxa"/>
            <w:tcBorders>
              <w:top w:val="single" w:sz="4" w:space="0" w:color="auto"/>
            </w:tcBorders>
            <w:vAlign w:val="center"/>
          </w:tcPr>
          <w:p w14:paraId="4C07FFF6" w14:textId="3559A3EF"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200</w:t>
            </w:r>
          </w:p>
        </w:tc>
        <w:tc>
          <w:tcPr>
            <w:tcW w:w="994" w:type="dxa"/>
            <w:tcBorders>
              <w:top w:val="single" w:sz="4" w:space="0" w:color="auto"/>
            </w:tcBorders>
            <w:vAlign w:val="center"/>
          </w:tcPr>
          <w:p w14:paraId="69F358EE" w14:textId="77777777" w:rsidR="00C413A8" w:rsidRPr="00BF6F4F" w:rsidRDefault="00C413A8" w:rsidP="00BF6F4F">
            <w:pPr>
              <w:spacing w:line="276" w:lineRule="auto"/>
              <w:jc w:val="center"/>
              <w:rPr>
                <w:color w:val="385623" w:themeColor="accent6" w:themeShade="80"/>
                <w:sz w:val="20"/>
                <w:szCs w:val="20"/>
              </w:rPr>
            </w:pPr>
          </w:p>
        </w:tc>
      </w:tr>
      <w:tr w:rsidR="00BF6F4F" w:rsidRPr="00BF6F4F" w14:paraId="1CAD29BE" w14:textId="77777777" w:rsidTr="00BF6F4F">
        <w:trPr>
          <w:jc w:val="center"/>
        </w:trPr>
        <w:tc>
          <w:tcPr>
            <w:tcW w:w="2619" w:type="dxa"/>
            <w:vAlign w:val="center"/>
          </w:tcPr>
          <w:p w14:paraId="335D7959" w14:textId="16D0F1AF" w:rsidR="00C413A8" w:rsidRPr="00BF6F4F" w:rsidRDefault="00BF6F4F" w:rsidP="00BF6F4F">
            <w:pPr>
              <w:spacing w:line="276" w:lineRule="auto"/>
              <w:rPr>
                <w:color w:val="385623" w:themeColor="accent6" w:themeShade="80"/>
                <w:sz w:val="20"/>
                <w:szCs w:val="20"/>
              </w:rPr>
            </w:pPr>
            <w:r w:rsidRPr="00BF6F4F">
              <w:rPr>
                <w:color w:val="385623" w:themeColor="accent6" w:themeShade="80"/>
                <w:sz w:val="20"/>
                <w:szCs w:val="20"/>
              </w:rPr>
              <w:t>WB RT</w:t>
            </w:r>
          </w:p>
        </w:tc>
        <w:tc>
          <w:tcPr>
            <w:tcW w:w="577" w:type="dxa"/>
            <w:vAlign w:val="center"/>
          </w:tcPr>
          <w:p w14:paraId="24051331" w14:textId="680EDB5B"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727" w:type="dxa"/>
            <w:vAlign w:val="center"/>
          </w:tcPr>
          <w:p w14:paraId="71BDF9B1" w14:textId="2B068D37"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577" w:type="dxa"/>
            <w:vAlign w:val="center"/>
          </w:tcPr>
          <w:p w14:paraId="2020F2AA" w14:textId="3F5864F4"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A</w:t>
            </w:r>
          </w:p>
        </w:tc>
        <w:tc>
          <w:tcPr>
            <w:tcW w:w="624" w:type="dxa"/>
            <w:vAlign w:val="center"/>
          </w:tcPr>
          <w:p w14:paraId="2B0A24DF" w14:textId="79FF7920"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0.2</w:t>
            </w:r>
          </w:p>
        </w:tc>
        <w:tc>
          <w:tcPr>
            <w:tcW w:w="727" w:type="dxa"/>
            <w:vAlign w:val="center"/>
          </w:tcPr>
          <w:p w14:paraId="3F3552EF" w14:textId="3554DA81"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0.2</w:t>
            </w:r>
          </w:p>
        </w:tc>
        <w:tc>
          <w:tcPr>
            <w:tcW w:w="624" w:type="dxa"/>
            <w:vAlign w:val="center"/>
          </w:tcPr>
          <w:p w14:paraId="7BBB5F15" w14:textId="2925B31E"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0.3</w:t>
            </w:r>
          </w:p>
        </w:tc>
        <w:tc>
          <w:tcPr>
            <w:tcW w:w="577" w:type="dxa"/>
            <w:vAlign w:val="center"/>
          </w:tcPr>
          <w:p w14:paraId="5E3B94AD" w14:textId="3E57C499"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727" w:type="dxa"/>
            <w:vAlign w:val="center"/>
          </w:tcPr>
          <w:p w14:paraId="2EC387FE" w14:textId="38F5CE25"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577" w:type="dxa"/>
            <w:vAlign w:val="center"/>
          </w:tcPr>
          <w:p w14:paraId="1E44D844" w14:textId="4AF2DE4B"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0</w:t>
            </w:r>
          </w:p>
        </w:tc>
        <w:tc>
          <w:tcPr>
            <w:tcW w:w="994" w:type="dxa"/>
            <w:vAlign w:val="center"/>
          </w:tcPr>
          <w:p w14:paraId="52297CFF" w14:textId="67972AA3"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600</w:t>
            </w:r>
          </w:p>
        </w:tc>
      </w:tr>
      <w:tr w:rsidR="00BF6F4F" w:rsidRPr="00BF6F4F" w14:paraId="7926F049" w14:textId="77777777" w:rsidTr="00BF6F4F">
        <w:trPr>
          <w:jc w:val="center"/>
        </w:trPr>
        <w:tc>
          <w:tcPr>
            <w:tcW w:w="2619" w:type="dxa"/>
            <w:vAlign w:val="center"/>
          </w:tcPr>
          <w:p w14:paraId="3A270F1A" w14:textId="6C51E643" w:rsidR="00C413A8" w:rsidRPr="00BF6F4F" w:rsidRDefault="00BF6F4F" w:rsidP="00BF6F4F">
            <w:pPr>
              <w:spacing w:line="276" w:lineRule="auto"/>
              <w:rPr>
                <w:color w:val="385623" w:themeColor="accent6" w:themeShade="80"/>
                <w:sz w:val="20"/>
                <w:szCs w:val="20"/>
              </w:rPr>
            </w:pPr>
            <w:r w:rsidRPr="00BF6F4F">
              <w:rPr>
                <w:color w:val="385623" w:themeColor="accent6" w:themeShade="80"/>
                <w:sz w:val="20"/>
                <w:szCs w:val="20"/>
              </w:rPr>
              <w:t>SB RT</w:t>
            </w:r>
          </w:p>
        </w:tc>
        <w:tc>
          <w:tcPr>
            <w:tcW w:w="577" w:type="dxa"/>
            <w:vAlign w:val="center"/>
          </w:tcPr>
          <w:p w14:paraId="077B3150" w14:textId="1D020F7F"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F</w:t>
            </w:r>
          </w:p>
        </w:tc>
        <w:tc>
          <w:tcPr>
            <w:tcW w:w="727" w:type="dxa"/>
            <w:vAlign w:val="center"/>
          </w:tcPr>
          <w:p w14:paraId="1C1F8DE0" w14:textId="356430E7"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F</w:t>
            </w:r>
          </w:p>
        </w:tc>
        <w:tc>
          <w:tcPr>
            <w:tcW w:w="577" w:type="dxa"/>
            <w:vAlign w:val="center"/>
          </w:tcPr>
          <w:p w14:paraId="01928C9E" w14:textId="3D25A947"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F</w:t>
            </w:r>
          </w:p>
        </w:tc>
        <w:tc>
          <w:tcPr>
            <w:tcW w:w="624" w:type="dxa"/>
            <w:vAlign w:val="center"/>
          </w:tcPr>
          <w:p w14:paraId="6E292C63" w14:textId="486DD423"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82.5</w:t>
            </w:r>
          </w:p>
        </w:tc>
        <w:tc>
          <w:tcPr>
            <w:tcW w:w="727" w:type="dxa"/>
            <w:vAlign w:val="center"/>
          </w:tcPr>
          <w:p w14:paraId="3C98CB80" w14:textId="463BB6B1"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107</w:t>
            </w:r>
          </w:p>
        </w:tc>
        <w:tc>
          <w:tcPr>
            <w:tcW w:w="624" w:type="dxa"/>
            <w:vAlign w:val="center"/>
          </w:tcPr>
          <w:p w14:paraId="4CC3C457" w14:textId="66738273"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157</w:t>
            </w:r>
          </w:p>
        </w:tc>
        <w:tc>
          <w:tcPr>
            <w:tcW w:w="577" w:type="dxa"/>
            <w:vAlign w:val="center"/>
          </w:tcPr>
          <w:p w14:paraId="0D502B74" w14:textId="59070B65"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375</w:t>
            </w:r>
          </w:p>
        </w:tc>
        <w:tc>
          <w:tcPr>
            <w:tcW w:w="727" w:type="dxa"/>
            <w:vAlign w:val="center"/>
          </w:tcPr>
          <w:p w14:paraId="579FBF8E" w14:textId="48439319"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275</w:t>
            </w:r>
          </w:p>
        </w:tc>
        <w:tc>
          <w:tcPr>
            <w:tcW w:w="577" w:type="dxa"/>
            <w:vAlign w:val="center"/>
          </w:tcPr>
          <w:p w14:paraId="26849031" w14:textId="6FEC5ACB"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475</w:t>
            </w:r>
          </w:p>
        </w:tc>
        <w:tc>
          <w:tcPr>
            <w:tcW w:w="994" w:type="dxa"/>
            <w:vAlign w:val="center"/>
          </w:tcPr>
          <w:p w14:paraId="469C66F7" w14:textId="64AD05CF" w:rsidR="00C413A8" w:rsidRPr="00BF6F4F" w:rsidRDefault="00BF6F4F" w:rsidP="00BF6F4F">
            <w:pPr>
              <w:spacing w:line="276" w:lineRule="auto"/>
              <w:jc w:val="center"/>
              <w:rPr>
                <w:color w:val="385623" w:themeColor="accent6" w:themeShade="80"/>
                <w:sz w:val="20"/>
                <w:szCs w:val="20"/>
              </w:rPr>
            </w:pPr>
            <w:r w:rsidRPr="00BF6F4F">
              <w:rPr>
                <w:color w:val="385623" w:themeColor="accent6" w:themeShade="80"/>
                <w:sz w:val="20"/>
                <w:szCs w:val="20"/>
              </w:rPr>
              <w:t>325</w:t>
            </w:r>
          </w:p>
        </w:tc>
      </w:tr>
    </w:tbl>
    <w:p w14:paraId="7CA3245C" w14:textId="19B6EA37" w:rsidR="00BF6F4F" w:rsidRDefault="00BF6F4F" w:rsidP="00EE447D">
      <w:pPr>
        <w:ind w:left="720"/>
      </w:pPr>
    </w:p>
    <w:p w14:paraId="1943FF26" w14:textId="493256D8" w:rsidR="00BF6F4F" w:rsidRPr="00BF6F4F" w:rsidRDefault="00BF6F4F" w:rsidP="00EE447D">
      <w:pPr>
        <w:ind w:left="720"/>
        <w:rPr>
          <w:color w:val="385623" w:themeColor="accent6" w:themeShade="80"/>
        </w:rPr>
      </w:pPr>
      <w:r w:rsidRPr="00BF6F4F">
        <w:rPr>
          <w:color w:val="385623" w:themeColor="accent6" w:themeShade="80"/>
        </w:rPr>
        <w:t xml:space="preserve">A table like the one above can be used to communicate LOS results for many different time periods (i.e. base year, horizon years) and versions of the transportation network (i.e. existing network, alternative improvements). Tables with similar formats can be used throughout this report for various purposes.  </w:t>
      </w:r>
    </w:p>
    <w:p w14:paraId="1D34583C" w14:textId="77777777" w:rsidR="00BF6F4F" w:rsidRPr="00EE447D" w:rsidRDefault="00BF6F4F" w:rsidP="00EE447D">
      <w:pPr>
        <w:ind w:left="720"/>
      </w:pPr>
    </w:p>
    <w:p w14:paraId="18345D44" w14:textId="2BEAB666" w:rsidR="00E15360" w:rsidRDefault="00E15360" w:rsidP="00E15360">
      <w:pPr>
        <w:rPr>
          <w:rFonts w:ascii="Interstate-Regular" w:hAnsi="Interstate-Regular"/>
          <w:sz w:val="28"/>
          <w:szCs w:val="28"/>
        </w:rPr>
      </w:pPr>
    </w:p>
    <w:p w14:paraId="190DF88E" w14:textId="77777777" w:rsidR="008C6AB7" w:rsidRDefault="008C6AB7">
      <w:pPr>
        <w:spacing w:after="160"/>
        <w:rPr>
          <w:rFonts w:ascii="Interstate-Regular" w:eastAsiaTheme="majorEastAsia" w:hAnsi="Interstate-Regular"/>
          <w:bCs/>
          <w:spacing w:val="-10"/>
          <w:kern w:val="28"/>
          <w:sz w:val="28"/>
          <w:szCs w:val="28"/>
        </w:rPr>
      </w:pPr>
      <w:r>
        <w:br w:type="page"/>
      </w:r>
      <w:commentRangeStart w:id="22"/>
      <w:commentRangeEnd w:id="22"/>
      <w:r w:rsidR="0055502B">
        <w:rPr>
          <w:rStyle w:val="CommentReference"/>
        </w:rPr>
        <w:commentReference w:id="22"/>
      </w:r>
    </w:p>
    <w:p w14:paraId="66641F79" w14:textId="04F053FA" w:rsidR="00E15360" w:rsidRDefault="00E15360" w:rsidP="005E45D4">
      <w:pPr>
        <w:pStyle w:val="Heading1"/>
      </w:pPr>
      <w:bookmarkStart w:id="23" w:name="_Toc42564363"/>
      <w:r>
        <w:lastRenderedPageBreak/>
        <w:t>Projected Traffic</w:t>
      </w:r>
      <w:bookmarkEnd w:id="23"/>
    </w:p>
    <w:p w14:paraId="12D25352" w14:textId="29D33ECB" w:rsidR="00FB434C" w:rsidRDefault="00FB434C" w:rsidP="00FB434C"/>
    <w:p w14:paraId="281CA898" w14:textId="448C193B" w:rsidR="00FB434C" w:rsidRDefault="00FB434C" w:rsidP="00FB434C">
      <w:pPr>
        <w:rPr>
          <w:color w:val="C00000"/>
        </w:rPr>
      </w:pPr>
      <w:r w:rsidRPr="00FB434C">
        <w:rPr>
          <w:color w:val="C00000"/>
        </w:rPr>
        <w:t>The purpose of this chapter is to evaluate how much traffic the proposed development will generate after construction</w:t>
      </w:r>
      <w:r w:rsidR="0035064B">
        <w:rPr>
          <w:color w:val="C00000"/>
        </w:rPr>
        <w:t xml:space="preserve"> and the resulting traffic volumes in the study area</w:t>
      </w:r>
      <w:r w:rsidRPr="00FB434C">
        <w:rPr>
          <w:color w:val="C00000"/>
        </w:rPr>
        <w:t xml:space="preserve">. The results of this analysis will ultimately be compared to the results of the existing conditions analysis to judge the extent to which the proposed development will impact existing traffic conditions. </w:t>
      </w:r>
    </w:p>
    <w:p w14:paraId="762F6F76" w14:textId="4C8233F8" w:rsidR="00AE7CB9" w:rsidRDefault="00AE7CB9" w:rsidP="00FB434C">
      <w:pPr>
        <w:rPr>
          <w:color w:val="C00000"/>
        </w:rPr>
      </w:pPr>
    </w:p>
    <w:p w14:paraId="3A109DD1" w14:textId="7E6B6777" w:rsidR="00AE7CB9" w:rsidRPr="00AE7CB9" w:rsidRDefault="00AE7CB9" w:rsidP="00FB434C">
      <w:pPr>
        <w:rPr>
          <w:color w:val="385623" w:themeColor="accent6" w:themeShade="80"/>
        </w:rPr>
      </w:pPr>
      <w:r w:rsidRPr="00AE7CB9">
        <w:rPr>
          <w:color w:val="385623" w:themeColor="accent6" w:themeShade="80"/>
        </w:rPr>
        <w:t>Suggested figures: N/A</w:t>
      </w:r>
    </w:p>
    <w:p w14:paraId="73EB167A" w14:textId="71A1EB4A" w:rsidR="008C6AB7" w:rsidRDefault="008C6AB7" w:rsidP="008C6AB7">
      <w:pPr>
        <w:pStyle w:val="Heading2"/>
      </w:pPr>
      <w:bookmarkStart w:id="24" w:name="_Toc42564364"/>
      <w:r>
        <w:t xml:space="preserve">Background </w:t>
      </w:r>
      <w:r w:rsidR="00296295">
        <w:t xml:space="preserve">(Future No-Build) </w:t>
      </w:r>
      <w:r>
        <w:t>Forecasting</w:t>
      </w:r>
      <w:bookmarkEnd w:id="24"/>
    </w:p>
    <w:p w14:paraId="71479A88" w14:textId="22A922A0" w:rsidR="00FB434C" w:rsidRPr="00FB434C" w:rsidRDefault="00FB434C" w:rsidP="00FB434C">
      <w:pPr>
        <w:ind w:left="720"/>
        <w:rPr>
          <w:color w:val="C00000"/>
        </w:rPr>
      </w:pPr>
      <w:r w:rsidRPr="00FB434C">
        <w:rPr>
          <w:color w:val="C00000"/>
        </w:rPr>
        <w:t xml:space="preserve">The purpose of this section is to evaluate </w:t>
      </w:r>
      <w:r w:rsidR="004664A3">
        <w:rPr>
          <w:color w:val="C00000"/>
        </w:rPr>
        <w:t>the traffic volumes that</w:t>
      </w:r>
      <w:r w:rsidRPr="00FB434C">
        <w:rPr>
          <w:color w:val="C00000"/>
        </w:rPr>
        <w:t xml:space="preserve"> will be on the transportation network in a horizon, or future, year without the construction of the proposed development. </w:t>
      </w:r>
      <w:r>
        <w:rPr>
          <w:color w:val="C00000"/>
        </w:rPr>
        <w:t xml:space="preserve">In some cases, background forecasting may be requested for multiple horizon years. </w:t>
      </w:r>
      <w:r w:rsidRPr="00FB434C">
        <w:rPr>
          <w:color w:val="C00000"/>
        </w:rPr>
        <w:t xml:space="preserve">This section should include a description of how these traffic projections were generated and cite any traffic forecasts used as references. </w:t>
      </w:r>
    </w:p>
    <w:p w14:paraId="2DB52AE9" w14:textId="1A3BFAA6" w:rsidR="00FB434C" w:rsidRDefault="00FB434C" w:rsidP="00FB434C">
      <w:pPr>
        <w:ind w:left="720"/>
      </w:pPr>
    </w:p>
    <w:p w14:paraId="0A0B6928" w14:textId="1C167276" w:rsidR="00FB434C" w:rsidRPr="00FB434C" w:rsidRDefault="00FB434C" w:rsidP="00FB434C">
      <w:pPr>
        <w:ind w:left="720"/>
        <w:rPr>
          <w:color w:val="385623" w:themeColor="accent6" w:themeShade="80"/>
        </w:rPr>
      </w:pPr>
      <w:r w:rsidRPr="00FB434C">
        <w:rPr>
          <w:color w:val="385623" w:themeColor="accent6" w:themeShade="80"/>
        </w:rPr>
        <w:t xml:space="preserve">Suggested figures: </w:t>
      </w:r>
      <w:r w:rsidR="004664A3">
        <w:rPr>
          <w:color w:val="385623" w:themeColor="accent6" w:themeShade="80"/>
        </w:rPr>
        <w:t>t</w:t>
      </w:r>
      <w:r w:rsidRPr="00FB434C">
        <w:rPr>
          <w:color w:val="385623" w:themeColor="accent6" w:themeShade="80"/>
        </w:rPr>
        <w:t>able(s) communicating forecasted traffic volumes</w:t>
      </w:r>
    </w:p>
    <w:p w14:paraId="6878E61A" w14:textId="062E615C" w:rsidR="008C6AB7" w:rsidRDefault="00296295" w:rsidP="008C6AB7">
      <w:pPr>
        <w:pStyle w:val="Heading2"/>
      </w:pPr>
      <w:bookmarkStart w:id="25" w:name="_Toc42564365"/>
      <w:r>
        <w:t xml:space="preserve">Existing </w:t>
      </w:r>
      <w:r w:rsidR="008C6AB7">
        <w:t>Build Forecasting</w:t>
      </w:r>
      <w:bookmarkEnd w:id="25"/>
    </w:p>
    <w:p w14:paraId="7981B443" w14:textId="78E0C267" w:rsidR="009F525D" w:rsidRDefault="009F525D" w:rsidP="009F525D">
      <w:pPr>
        <w:ind w:left="720"/>
        <w:rPr>
          <w:color w:val="C00000"/>
        </w:rPr>
      </w:pPr>
      <w:r w:rsidRPr="009F525D">
        <w:rPr>
          <w:color w:val="C00000"/>
        </w:rPr>
        <w:t xml:space="preserve">The purpose of this section is to evaluate how much traffic </w:t>
      </w:r>
      <w:r w:rsidR="004F7448">
        <w:rPr>
          <w:color w:val="C00000"/>
        </w:rPr>
        <w:t>would</w:t>
      </w:r>
      <w:r w:rsidR="004F7448" w:rsidRPr="009F525D">
        <w:rPr>
          <w:color w:val="C00000"/>
        </w:rPr>
        <w:t xml:space="preserve"> </w:t>
      </w:r>
      <w:r w:rsidRPr="009F525D">
        <w:rPr>
          <w:color w:val="C00000"/>
        </w:rPr>
        <w:t xml:space="preserve">be on the transportation network </w:t>
      </w:r>
      <w:r w:rsidR="00CD5049">
        <w:rPr>
          <w:color w:val="C00000"/>
        </w:rPr>
        <w:t>assuming</w:t>
      </w:r>
      <w:r w:rsidRPr="009F525D">
        <w:rPr>
          <w:color w:val="C00000"/>
        </w:rPr>
        <w:t xml:space="preserve"> the proposed development </w:t>
      </w:r>
      <w:r w:rsidR="005C0D13">
        <w:rPr>
          <w:color w:val="C00000"/>
        </w:rPr>
        <w:t>fully opened tomorrow</w:t>
      </w:r>
      <w:r w:rsidRPr="009F525D">
        <w:rPr>
          <w:color w:val="C00000"/>
        </w:rPr>
        <w:t xml:space="preserve">. </w:t>
      </w:r>
      <w:r w:rsidR="008C37DD">
        <w:rPr>
          <w:color w:val="C00000"/>
        </w:rPr>
        <w:t>T</w:t>
      </w:r>
      <w:r w:rsidRPr="009F525D">
        <w:rPr>
          <w:color w:val="C00000"/>
        </w:rPr>
        <w:t xml:space="preserve">his section and the following subsections are meant to walk through the analysts’ process for developing </w:t>
      </w:r>
      <w:r w:rsidR="009A4D57">
        <w:rPr>
          <w:color w:val="C00000"/>
        </w:rPr>
        <w:t>the</w:t>
      </w:r>
      <w:r w:rsidR="009A4D57" w:rsidRPr="009F525D">
        <w:rPr>
          <w:color w:val="C00000"/>
        </w:rPr>
        <w:t xml:space="preserve"> </w:t>
      </w:r>
      <w:r w:rsidRPr="009F525D">
        <w:rPr>
          <w:color w:val="C00000"/>
        </w:rPr>
        <w:t>traffic projections</w:t>
      </w:r>
      <w:r w:rsidR="009A4D57">
        <w:rPr>
          <w:color w:val="C00000"/>
        </w:rPr>
        <w:t xml:space="preserve"> for the development</w:t>
      </w:r>
      <w:r w:rsidRPr="009F525D">
        <w:rPr>
          <w:color w:val="C00000"/>
        </w:rPr>
        <w:t xml:space="preserve">. </w:t>
      </w:r>
    </w:p>
    <w:p w14:paraId="6F6A72C6" w14:textId="18B095FA" w:rsidR="00AE7CB9" w:rsidRDefault="00AE7CB9" w:rsidP="009F525D">
      <w:pPr>
        <w:ind w:left="720"/>
        <w:rPr>
          <w:color w:val="C00000"/>
        </w:rPr>
      </w:pPr>
    </w:p>
    <w:p w14:paraId="49764E4B" w14:textId="2EBA8588" w:rsidR="00AE7CB9" w:rsidRPr="00AE7CB9" w:rsidRDefault="00AE7CB9" w:rsidP="009F525D">
      <w:pPr>
        <w:ind w:left="720"/>
        <w:rPr>
          <w:color w:val="385623" w:themeColor="accent6" w:themeShade="80"/>
        </w:rPr>
      </w:pPr>
      <w:r w:rsidRPr="00AE7CB9">
        <w:rPr>
          <w:color w:val="385623" w:themeColor="accent6" w:themeShade="80"/>
        </w:rPr>
        <w:t>Suggested figures: N/A</w:t>
      </w:r>
    </w:p>
    <w:p w14:paraId="704793E5" w14:textId="050E34B1" w:rsidR="008C6AB7" w:rsidRDefault="008C6AB7" w:rsidP="008C6AB7">
      <w:pPr>
        <w:pStyle w:val="Heading3"/>
      </w:pPr>
      <w:bookmarkStart w:id="26" w:name="_Toc42564366"/>
      <w:r>
        <w:t>Trip Generation</w:t>
      </w:r>
      <w:bookmarkEnd w:id="26"/>
    </w:p>
    <w:p w14:paraId="0D082F2A" w14:textId="3B4FAF4C" w:rsidR="009F525D" w:rsidRDefault="009F525D" w:rsidP="009F525D">
      <w:pPr>
        <w:ind w:left="1440"/>
        <w:rPr>
          <w:color w:val="C00000"/>
        </w:rPr>
      </w:pPr>
      <w:r w:rsidRPr="009F525D">
        <w:rPr>
          <w:color w:val="C00000"/>
        </w:rPr>
        <w:t xml:space="preserve">The purpose of this chapter is to describe how trips for the proposed development were determined. If analysts used the </w:t>
      </w:r>
      <w:r w:rsidRPr="00F60142">
        <w:rPr>
          <w:i/>
          <w:iCs/>
          <w:color w:val="C00000"/>
        </w:rPr>
        <w:t xml:space="preserve">ITE Trip Generation Manual </w:t>
      </w:r>
      <w:r w:rsidRPr="009F525D">
        <w:rPr>
          <w:color w:val="C00000"/>
        </w:rPr>
        <w:t xml:space="preserve">to do this, then this section should include a thorough description of which trip generation tables were used and how those tables were used to estimate trips (i.e. using a weighted average rate or fitted curve equation). </w:t>
      </w:r>
      <w:r>
        <w:rPr>
          <w:color w:val="C00000"/>
        </w:rPr>
        <w:t xml:space="preserve">If analysts had to collect local data to estimate trips, the data collection process and findings should be detailed in this section. </w:t>
      </w:r>
    </w:p>
    <w:p w14:paraId="35257785" w14:textId="79670B8B" w:rsidR="00F60142" w:rsidRDefault="00F60142" w:rsidP="009F525D">
      <w:pPr>
        <w:ind w:left="1440"/>
        <w:rPr>
          <w:color w:val="C00000"/>
        </w:rPr>
      </w:pPr>
    </w:p>
    <w:p w14:paraId="0132D8B9" w14:textId="21A4C74E" w:rsidR="00F60142" w:rsidRPr="00F60142" w:rsidRDefault="00F60142" w:rsidP="009F525D">
      <w:pPr>
        <w:ind w:left="1440"/>
        <w:rPr>
          <w:color w:val="385623" w:themeColor="accent6" w:themeShade="80"/>
        </w:rPr>
      </w:pPr>
      <w:r w:rsidRPr="00F60142">
        <w:rPr>
          <w:color w:val="385623" w:themeColor="accent6" w:themeShade="80"/>
        </w:rPr>
        <w:t xml:space="preserve">Suggested figures: </w:t>
      </w:r>
      <w:r w:rsidR="004664A3">
        <w:rPr>
          <w:color w:val="385623" w:themeColor="accent6" w:themeShade="80"/>
        </w:rPr>
        <w:t>m</w:t>
      </w:r>
      <w:r w:rsidRPr="00F60142">
        <w:rPr>
          <w:color w:val="385623" w:themeColor="accent6" w:themeShade="80"/>
        </w:rPr>
        <w:t>ap of data collection locations (if applicable), table communicating estimated trips</w:t>
      </w:r>
      <w:r w:rsidR="000167F0">
        <w:rPr>
          <w:color w:val="385623" w:themeColor="accent6" w:themeShade="80"/>
        </w:rPr>
        <w:t xml:space="preserve"> per each land use code evaluated</w:t>
      </w:r>
    </w:p>
    <w:p w14:paraId="0223D602" w14:textId="215AB737" w:rsidR="009F525D" w:rsidRPr="009F525D" w:rsidRDefault="009F525D" w:rsidP="009F525D">
      <w:pPr>
        <w:rPr>
          <w:color w:val="C00000"/>
        </w:rPr>
      </w:pPr>
    </w:p>
    <w:p w14:paraId="0ADEDF50" w14:textId="7B85513D" w:rsidR="008C6AB7" w:rsidRDefault="00FD18F3" w:rsidP="008C6AB7">
      <w:pPr>
        <w:pStyle w:val="Heading3"/>
      </w:pPr>
      <w:bookmarkStart w:id="27" w:name="_Toc42564367"/>
      <w:r>
        <w:t>Adjustments to Trip Generation Rates</w:t>
      </w:r>
      <w:bookmarkEnd w:id="27"/>
    </w:p>
    <w:p w14:paraId="24CFDF1E" w14:textId="448A79D6" w:rsidR="008F1AA7" w:rsidRDefault="00F273F5" w:rsidP="00F60142">
      <w:pPr>
        <w:ind w:left="1440"/>
        <w:rPr>
          <w:color w:val="C00000"/>
        </w:rPr>
      </w:pPr>
      <w:r>
        <w:rPr>
          <w:color w:val="C00000"/>
        </w:rPr>
        <w:t>The purpose of this section is to discuss how trip generation estimates were adjusted</w:t>
      </w:r>
      <w:r w:rsidR="00913363">
        <w:rPr>
          <w:color w:val="C00000"/>
        </w:rPr>
        <w:t xml:space="preserve">.  Any adjustments for </w:t>
      </w:r>
      <w:r w:rsidR="000D5C14">
        <w:rPr>
          <w:color w:val="C00000"/>
        </w:rPr>
        <w:t xml:space="preserve">internal capture or pass-by trips as outlined in the </w:t>
      </w:r>
      <w:r w:rsidR="000D5C14" w:rsidRPr="00F60142">
        <w:rPr>
          <w:i/>
          <w:iCs/>
          <w:color w:val="C00000"/>
        </w:rPr>
        <w:t>ITE Trip Generation Manual</w:t>
      </w:r>
      <w:r w:rsidR="000D5C14">
        <w:rPr>
          <w:color w:val="C00000"/>
        </w:rPr>
        <w:t xml:space="preserve"> should be </w:t>
      </w:r>
      <w:r w:rsidR="00592F72">
        <w:rPr>
          <w:color w:val="C00000"/>
        </w:rPr>
        <w:t xml:space="preserve">discussed here.  </w:t>
      </w:r>
      <w:r w:rsidR="004475A5">
        <w:rPr>
          <w:color w:val="C00000"/>
        </w:rPr>
        <w:t>Other adjustments</w:t>
      </w:r>
      <w:r w:rsidR="00CB528E">
        <w:rPr>
          <w:color w:val="C00000"/>
        </w:rPr>
        <w:t xml:space="preserve">, such </w:t>
      </w:r>
      <w:r w:rsidR="00CB528E">
        <w:rPr>
          <w:color w:val="C00000"/>
        </w:rPr>
        <w:lastRenderedPageBreak/>
        <w:t xml:space="preserve">as modal split, should also be </w:t>
      </w:r>
      <w:r w:rsidR="00BC3D5E">
        <w:rPr>
          <w:color w:val="C00000"/>
        </w:rPr>
        <w:t>documented</w:t>
      </w:r>
      <w:r>
        <w:rPr>
          <w:color w:val="C00000"/>
        </w:rPr>
        <w:t>. If the site in question has limited connectivity to nearby generators of pedestrian, bicycle, or transit trips, then adjusting trip generation estimates for modal split might not be necessary. If this is the case, this narrative should be used to justify why modal split was not carried out.</w:t>
      </w:r>
    </w:p>
    <w:p w14:paraId="39043FBE" w14:textId="77777777" w:rsidR="00F273F5" w:rsidRDefault="00F273F5" w:rsidP="00F60142">
      <w:pPr>
        <w:ind w:left="1440"/>
        <w:rPr>
          <w:color w:val="C00000"/>
        </w:rPr>
      </w:pPr>
    </w:p>
    <w:p w14:paraId="2545FEAA" w14:textId="094780E0" w:rsidR="008F1AA7" w:rsidRPr="008F1AA7" w:rsidRDefault="008F1AA7" w:rsidP="008F1AA7">
      <w:pPr>
        <w:ind w:left="1440"/>
        <w:rPr>
          <w:color w:val="385623" w:themeColor="accent6" w:themeShade="80"/>
        </w:rPr>
      </w:pPr>
      <w:r w:rsidRPr="008F1AA7">
        <w:rPr>
          <w:color w:val="385623" w:themeColor="accent6" w:themeShade="80"/>
        </w:rPr>
        <w:t xml:space="preserve">Suggested figures: </w:t>
      </w:r>
      <w:r>
        <w:rPr>
          <w:color w:val="385623" w:themeColor="accent6" w:themeShade="80"/>
        </w:rPr>
        <w:t>N/A</w:t>
      </w:r>
    </w:p>
    <w:p w14:paraId="05B57739" w14:textId="70241A1A" w:rsidR="008C6AB7" w:rsidRDefault="008C6AB7" w:rsidP="008C6AB7">
      <w:pPr>
        <w:pStyle w:val="Heading3"/>
      </w:pPr>
      <w:bookmarkStart w:id="28" w:name="_Toc42564368"/>
      <w:r>
        <w:t xml:space="preserve">Trip </w:t>
      </w:r>
      <w:r w:rsidR="00997A6D">
        <w:t>Distribution</w:t>
      </w:r>
      <w:bookmarkEnd w:id="28"/>
    </w:p>
    <w:p w14:paraId="420E9DBC" w14:textId="7FECF056" w:rsidR="00997A6D" w:rsidRDefault="00997A6D" w:rsidP="00997A6D">
      <w:pPr>
        <w:ind w:left="1440"/>
        <w:rPr>
          <w:color w:val="C00000"/>
        </w:rPr>
      </w:pPr>
      <w:r w:rsidRPr="00997A6D">
        <w:rPr>
          <w:color w:val="C00000"/>
        </w:rPr>
        <w:t>This section should be used to explain the method (i.e. gravity model, origin-destination, etc.) and procedure used to determine trip distribution.</w:t>
      </w:r>
      <w:r w:rsidR="00330CC8">
        <w:rPr>
          <w:color w:val="C00000"/>
        </w:rPr>
        <w:t xml:space="preserve"> This narrative should provide a thorough explanation of all reasoning used and assumptions made to distribute trips within the study area. </w:t>
      </w:r>
      <w:r w:rsidR="00DA3DED">
        <w:rPr>
          <w:color w:val="C00000"/>
        </w:rPr>
        <w:t>Trip distribution may vary by travel mode.</w:t>
      </w:r>
    </w:p>
    <w:p w14:paraId="665C769E" w14:textId="043F695D" w:rsidR="00997A6D" w:rsidRDefault="00997A6D" w:rsidP="00997A6D">
      <w:pPr>
        <w:ind w:left="1440"/>
        <w:rPr>
          <w:color w:val="C00000"/>
        </w:rPr>
      </w:pPr>
    </w:p>
    <w:p w14:paraId="0FB9BFB9" w14:textId="4BF610E1" w:rsidR="00997A6D" w:rsidRPr="00997A6D" w:rsidRDefault="00997A6D" w:rsidP="00997A6D">
      <w:pPr>
        <w:ind w:left="1440"/>
        <w:rPr>
          <w:color w:val="385623" w:themeColor="accent6" w:themeShade="80"/>
        </w:rPr>
      </w:pPr>
      <w:r w:rsidRPr="00997A6D">
        <w:rPr>
          <w:color w:val="385623" w:themeColor="accent6" w:themeShade="80"/>
        </w:rPr>
        <w:t xml:space="preserve">Suggested figures: </w:t>
      </w:r>
      <w:r w:rsidR="004664A3">
        <w:rPr>
          <w:color w:val="385623" w:themeColor="accent6" w:themeShade="80"/>
        </w:rPr>
        <w:t>m</w:t>
      </w:r>
      <w:r w:rsidR="000167F0">
        <w:rPr>
          <w:color w:val="385623" w:themeColor="accent6" w:themeShade="80"/>
        </w:rPr>
        <w:t>ap showing proportion of trips on segments of the transportation network</w:t>
      </w:r>
    </w:p>
    <w:p w14:paraId="71C421F8" w14:textId="77777777" w:rsidR="006B7A2C" w:rsidRPr="006B7A2C" w:rsidRDefault="006B7A2C" w:rsidP="006B7A2C">
      <w:pPr>
        <w:ind w:left="1440"/>
      </w:pPr>
    </w:p>
    <w:p w14:paraId="35AABC2D" w14:textId="46E64987" w:rsidR="008C6AB7" w:rsidRDefault="008C6AB7" w:rsidP="008C6AB7">
      <w:pPr>
        <w:pStyle w:val="Heading3"/>
      </w:pPr>
      <w:bookmarkStart w:id="29" w:name="_Toc42564369"/>
      <w:r>
        <w:t xml:space="preserve">Trip </w:t>
      </w:r>
      <w:r w:rsidR="00997A6D">
        <w:t>Assignment</w:t>
      </w:r>
      <w:bookmarkEnd w:id="29"/>
    </w:p>
    <w:p w14:paraId="0B9FAAF6" w14:textId="39DAC1E2" w:rsidR="00997A6D" w:rsidRDefault="00997A6D" w:rsidP="00386BC9">
      <w:pPr>
        <w:tabs>
          <w:tab w:val="left" w:pos="8550"/>
        </w:tabs>
        <w:ind w:left="1440"/>
        <w:rPr>
          <w:color w:val="C00000"/>
        </w:rPr>
      </w:pPr>
      <w:r w:rsidRPr="00997A6D">
        <w:rPr>
          <w:color w:val="C00000"/>
        </w:rPr>
        <w:t xml:space="preserve">This section should be used to explain the method and procedure used to conduct trip assignment. </w:t>
      </w:r>
      <w:r w:rsidR="00386BC9">
        <w:rPr>
          <w:color w:val="C00000"/>
        </w:rPr>
        <w:t xml:space="preserve">This narrative should discuss how factors such as driver tendencies and characteristics, internal circulation design, available roadway capacities, etc. influenced the trip assignment process. </w:t>
      </w:r>
    </w:p>
    <w:p w14:paraId="6592DDDB" w14:textId="4E560EC6" w:rsidR="00997A6D" w:rsidRDefault="00997A6D" w:rsidP="00997A6D">
      <w:pPr>
        <w:ind w:left="1440"/>
        <w:rPr>
          <w:color w:val="C00000"/>
        </w:rPr>
      </w:pPr>
    </w:p>
    <w:p w14:paraId="56819134" w14:textId="2EEF57FE" w:rsidR="00997A6D" w:rsidRPr="00997A6D" w:rsidRDefault="00997A6D" w:rsidP="00997A6D">
      <w:pPr>
        <w:ind w:left="1440"/>
        <w:rPr>
          <w:color w:val="385623" w:themeColor="accent6" w:themeShade="80"/>
        </w:rPr>
      </w:pPr>
      <w:r w:rsidRPr="00997A6D">
        <w:rPr>
          <w:color w:val="385623" w:themeColor="accent6" w:themeShade="80"/>
        </w:rPr>
        <w:t>Suggested figures:</w:t>
      </w:r>
      <w:r>
        <w:rPr>
          <w:color w:val="385623" w:themeColor="accent6" w:themeShade="80"/>
        </w:rPr>
        <w:t xml:space="preserve"> </w:t>
      </w:r>
      <w:r w:rsidR="004664A3">
        <w:rPr>
          <w:color w:val="385623" w:themeColor="accent6" w:themeShade="80"/>
        </w:rPr>
        <w:t>m</w:t>
      </w:r>
      <w:r w:rsidR="000167F0">
        <w:rPr>
          <w:color w:val="385623" w:themeColor="accent6" w:themeShade="80"/>
        </w:rPr>
        <w:t xml:space="preserve">ap showing estimate of development trips </w:t>
      </w:r>
      <w:r w:rsidR="00DF13E7">
        <w:rPr>
          <w:color w:val="385623" w:themeColor="accent6" w:themeShade="80"/>
        </w:rPr>
        <w:t xml:space="preserve">and of total traffic volume </w:t>
      </w:r>
      <w:r w:rsidR="000167F0">
        <w:rPr>
          <w:color w:val="385623" w:themeColor="accent6" w:themeShade="80"/>
        </w:rPr>
        <w:t>on transportation network</w:t>
      </w:r>
    </w:p>
    <w:p w14:paraId="241F9099" w14:textId="69FAFA6C" w:rsidR="00E15360" w:rsidRDefault="00E15360" w:rsidP="00E15360">
      <w:pPr>
        <w:rPr>
          <w:rFonts w:ascii="Interstate-Regular" w:hAnsi="Interstate-Regular"/>
          <w:sz w:val="28"/>
          <w:szCs w:val="28"/>
        </w:rPr>
      </w:pPr>
    </w:p>
    <w:p w14:paraId="0B871558" w14:textId="4428F262" w:rsidR="00C02747" w:rsidRDefault="00C02747" w:rsidP="00C02747">
      <w:pPr>
        <w:pStyle w:val="Heading2"/>
      </w:pPr>
      <w:bookmarkStart w:id="30" w:name="_Toc42564370"/>
      <w:r>
        <w:t>Future Build Forecasting</w:t>
      </w:r>
      <w:bookmarkEnd w:id="30"/>
    </w:p>
    <w:p w14:paraId="584A8B30" w14:textId="053AEC26" w:rsidR="00C02747" w:rsidRDefault="00C02747" w:rsidP="00C02747">
      <w:pPr>
        <w:ind w:left="720"/>
        <w:rPr>
          <w:color w:val="C00000"/>
        </w:rPr>
      </w:pPr>
      <w:r w:rsidRPr="009F525D">
        <w:rPr>
          <w:color w:val="C00000"/>
        </w:rPr>
        <w:t xml:space="preserve">The purpose of this section is to evaluate how much traffic will be on the transportation network in a </w:t>
      </w:r>
      <w:r>
        <w:rPr>
          <w:color w:val="C00000"/>
        </w:rPr>
        <w:t xml:space="preserve">future </w:t>
      </w:r>
      <w:r w:rsidRPr="009F525D">
        <w:rPr>
          <w:color w:val="C00000"/>
        </w:rPr>
        <w:t xml:space="preserve">horizon year </w:t>
      </w:r>
      <w:r>
        <w:rPr>
          <w:color w:val="C00000"/>
        </w:rPr>
        <w:t>assuming</w:t>
      </w:r>
      <w:r w:rsidRPr="009F525D">
        <w:rPr>
          <w:color w:val="C00000"/>
        </w:rPr>
        <w:t xml:space="preserve"> the proposed development has been constructed. </w:t>
      </w:r>
      <w:r w:rsidR="00280115">
        <w:rPr>
          <w:color w:val="C00000"/>
        </w:rPr>
        <w:t>This is accomplished by adding the development trips</w:t>
      </w:r>
      <w:r w:rsidR="00522838">
        <w:rPr>
          <w:color w:val="C00000"/>
        </w:rPr>
        <w:t xml:space="preserve"> (from </w:t>
      </w:r>
      <w:r w:rsidR="00030FF7">
        <w:rPr>
          <w:color w:val="C00000"/>
        </w:rPr>
        <w:t>Chapter</w:t>
      </w:r>
      <w:r w:rsidR="00522838">
        <w:rPr>
          <w:color w:val="C00000"/>
        </w:rPr>
        <w:t xml:space="preserve"> 5.2) to the </w:t>
      </w:r>
      <w:r w:rsidR="0090045F">
        <w:rPr>
          <w:color w:val="C00000"/>
        </w:rPr>
        <w:t xml:space="preserve">future background traffic volumes (from </w:t>
      </w:r>
      <w:r w:rsidR="00030FF7">
        <w:rPr>
          <w:color w:val="C00000"/>
        </w:rPr>
        <w:t>Chapter</w:t>
      </w:r>
      <w:r w:rsidR="0090045F">
        <w:rPr>
          <w:color w:val="C00000"/>
        </w:rPr>
        <w:t xml:space="preserve"> 5.1)</w:t>
      </w:r>
      <w:r w:rsidRPr="009F525D">
        <w:rPr>
          <w:color w:val="C00000"/>
        </w:rPr>
        <w:t xml:space="preserve"> </w:t>
      </w:r>
    </w:p>
    <w:p w14:paraId="3ECA8F72" w14:textId="77777777" w:rsidR="00C02747" w:rsidRDefault="00C02747" w:rsidP="00C02747">
      <w:pPr>
        <w:ind w:left="720"/>
        <w:rPr>
          <w:color w:val="C00000"/>
        </w:rPr>
      </w:pPr>
    </w:p>
    <w:p w14:paraId="7BEDEE8A" w14:textId="77777777" w:rsidR="00C02747" w:rsidRPr="00AE7CB9" w:rsidRDefault="00C02747" w:rsidP="00C02747">
      <w:pPr>
        <w:ind w:left="720"/>
        <w:rPr>
          <w:color w:val="385623" w:themeColor="accent6" w:themeShade="80"/>
        </w:rPr>
      </w:pPr>
      <w:r w:rsidRPr="00AE7CB9">
        <w:rPr>
          <w:color w:val="385623" w:themeColor="accent6" w:themeShade="80"/>
        </w:rPr>
        <w:t xml:space="preserve">Suggested figures: </w:t>
      </w:r>
      <w:commentRangeStart w:id="31"/>
      <w:r w:rsidRPr="00AE7CB9">
        <w:rPr>
          <w:color w:val="385623" w:themeColor="accent6" w:themeShade="80"/>
        </w:rPr>
        <w:t>N/A</w:t>
      </w:r>
      <w:commentRangeEnd w:id="31"/>
      <w:r w:rsidR="00855D46">
        <w:rPr>
          <w:rStyle w:val="CommentReference"/>
        </w:rPr>
        <w:commentReference w:id="31"/>
      </w:r>
    </w:p>
    <w:p w14:paraId="07684B17" w14:textId="77777777" w:rsidR="008C6AB7" w:rsidRDefault="008C6AB7">
      <w:pPr>
        <w:spacing w:after="160"/>
        <w:rPr>
          <w:rFonts w:ascii="Interstate-Regular" w:eastAsiaTheme="majorEastAsia" w:hAnsi="Interstate-Regular"/>
          <w:bCs/>
          <w:spacing w:val="-10"/>
          <w:kern w:val="28"/>
          <w:sz w:val="28"/>
          <w:szCs w:val="28"/>
        </w:rPr>
      </w:pPr>
      <w:r>
        <w:br w:type="page"/>
      </w:r>
    </w:p>
    <w:p w14:paraId="5C65EDF4" w14:textId="0C580AC0" w:rsidR="00E15360" w:rsidRDefault="00E15360" w:rsidP="005E45D4">
      <w:pPr>
        <w:pStyle w:val="Heading1"/>
      </w:pPr>
      <w:bookmarkStart w:id="32" w:name="_Toc42564371"/>
      <w:r>
        <w:lastRenderedPageBreak/>
        <w:t>Analysis of Traffic and Improvements</w:t>
      </w:r>
      <w:bookmarkEnd w:id="32"/>
    </w:p>
    <w:p w14:paraId="28A131B5" w14:textId="4AFCAAF2" w:rsidR="006B7A2C" w:rsidRDefault="006B7A2C" w:rsidP="006B7A2C"/>
    <w:p w14:paraId="5A36D69C" w14:textId="709F8ED9" w:rsidR="006B7A2C" w:rsidRDefault="006B7A2C" w:rsidP="006B7A2C">
      <w:pPr>
        <w:rPr>
          <w:color w:val="C00000"/>
        </w:rPr>
      </w:pPr>
      <w:r w:rsidRPr="006B7A2C">
        <w:rPr>
          <w:color w:val="C00000"/>
        </w:rPr>
        <w:t xml:space="preserve">This chapter should focus on using the projected traffic counts presented in the previous chapter to evaluate future traffic conditions. If future traffic conditions suggest that improvements to the transportation network will be necessary, this chapter is also meant to compare alternative improvements. </w:t>
      </w:r>
    </w:p>
    <w:p w14:paraId="34380A40" w14:textId="64EE16FC" w:rsidR="001F4A1A" w:rsidRDefault="001F4A1A" w:rsidP="006B7A2C">
      <w:pPr>
        <w:rPr>
          <w:color w:val="C00000"/>
        </w:rPr>
      </w:pPr>
    </w:p>
    <w:p w14:paraId="1CF4A44E" w14:textId="5C092CD3" w:rsidR="001F4A1A" w:rsidRPr="001F4A1A" w:rsidRDefault="001F4A1A" w:rsidP="006B7A2C">
      <w:pPr>
        <w:rPr>
          <w:color w:val="385623" w:themeColor="accent6" w:themeShade="80"/>
        </w:rPr>
      </w:pPr>
      <w:r w:rsidRPr="001F4A1A">
        <w:rPr>
          <w:color w:val="385623" w:themeColor="accent6" w:themeShade="80"/>
        </w:rPr>
        <w:t>Suggested figures: N/A</w:t>
      </w:r>
    </w:p>
    <w:p w14:paraId="40715683" w14:textId="302D5FF5" w:rsidR="008C6AB7" w:rsidRDefault="008C6AB7" w:rsidP="008C6AB7">
      <w:pPr>
        <w:pStyle w:val="Heading2"/>
      </w:pPr>
      <w:bookmarkStart w:id="33" w:name="_Toc42564372"/>
      <w:r>
        <w:t>Site Access Performance</w:t>
      </w:r>
      <w:bookmarkEnd w:id="33"/>
    </w:p>
    <w:p w14:paraId="57C704B5" w14:textId="20B2F4AA" w:rsidR="006B7A2C" w:rsidRDefault="006B7A2C" w:rsidP="006B7A2C">
      <w:pPr>
        <w:ind w:left="720"/>
        <w:rPr>
          <w:color w:val="C00000"/>
        </w:rPr>
      </w:pPr>
      <w:r w:rsidRPr="006B7A2C">
        <w:rPr>
          <w:color w:val="C00000"/>
        </w:rPr>
        <w:t>This section should identify all proposed access</w:t>
      </w:r>
      <w:r>
        <w:rPr>
          <w:color w:val="C00000"/>
        </w:rPr>
        <w:t xml:space="preserve"> driveways</w:t>
      </w:r>
      <w:r w:rsidRPr="006B7A2C">
        <w:rPr>
          <w:color w:val="C00000"/>
        </w:rPr>
        <w:t xml:space="preserve"> to the site of the proposed development</w:t>
      </w:r>
      <w:r>
        <w:rPr>
          <w:color w:val="C00000"/>
        </w:rPr>
        <w:t xml:space="preserve">. This narrative should also analyze each access with respect to traffic operations, safety, and location relative to other nearby access points. </w:t>
      </w:r>
      <w:r w:rsidR="004E0C1E">
        <w:rPr>
          <w:color w:val="C00000"/>
        </w:rPr>
        <w:t xml:space="preserve">Assessments of safety should be sure to include consideration for bicycle and pedestrian safety in addition to vehicle safety. </w:t>
      </w:r>
    </w:p>
    <w:p w14:paraId="72B82112" w14:textId="26626625" w:rsidR="001F4A1A" w:rsidRDefault="001F4A1A" w:rsidP="006B7A2C">
      <w:pPr>
        <w:ind w:left="720"/>
        <w:rPr>
          <w:color w:val="C00000"/>
        </w:rPr>
      </w:pPr>
    </w:p>
    <w:p w14:paraId="27F56040" w14:textId="4BA3E052" w:rsidR="001F4A1A" w:rsidRPr="001F4A1A" w:rsidRDefault="001F4A1A" w:rsidP="006B7A2C">
      <w:pPr>
        <w:ind w:left="720"/>
        <w:rPr>
          <w:color w:val="385623" w:themeColor="accent6" w:themeShade="80"/>
        </w:rPr>
      </w:pPr>
      <w:r w:rsidRPr="001F4A1A">
        <w:rPr>
          <w:color w:val="385623" w:themeColor="accent6" w:themeShade="80"/>
        </w:rPr>
        <w:t xml:space="preserve">Suggested figures: </w:t>
      </w:r>
      <w:r w:rsidR="004664A3">
        <w:rPr>
          <w:color w:val="385623" w:themeColor="accent6" w:themeShade="80"/>
        </w:rPr>
        <w:t>m</w:t>
      </w:r>
      <w:r w:rsidRPr="001F4A1A">
        <w:rPr>
          <w:color w:val="385623" w:themeColor="accent6" w:themeShade="80"/>
        </w:rPr>
        <w:t>ap showing access points to proposed development and nearby access points and/or bicycle and pedestrian conflicts</w:t>
      </w:r>
    </w:p>
    <w:p w14:paraId="472F7ECC" w14:textId="2F14A715" w:rsidR="008C6AB7" w:rsidRDefault="008C6AB7" w:rsidP="008C6AB7">
      <w:pPr>
        <w:pStyle w:val="Heading2"/>
      </w:pPr>
      <w:bookmarkStart w:id="34" w:name="_Toc42564373"/>
      <w:r>
        <w:t xml:space="preserve">Capacity and </w:t>
      </w:r>
      <w:commentRangeStart w:id="35"/>
      <w:commentRangeStart w:id="36"/>
      <w:r>
        <w:t xml:space="preserve">Level of Service </w:t>
      </w:r>
      <w:commentRangeStart w:id="37"/>
      <w:commentRangeEnd w:id="35"/>
      <w:r w:rsidR="00B22503">
        <w:rPr>
          <w:rStyle w:val="CommentReference"/>
          <w:rFonts w:ascii="Arial" w:hAnsi="Arial"/>
          <w:bCs w:val="0"/>
        </w:rPr>
        <w:commentReference w:id="35"/>
      </w:r>
      <w:commentRangeEnd w:id="36"/>
      <w:r w:rsidR="002045CD">
        <w:rPr>
          <w:rStyle w:val="CommentReference"/>
          <w:rFonts w:ascii="Arial" w:hAnsi="Arial"/>
          <w:bCs w:val="0"/>
        </w:rPr>
        <w:commentReference w:id="36"/>
      </w:r>
      <w:r>
        <w:t>Analysis</w:t>
      </w:r>
      <w:bookmarkEnd w:id="34"/>
      <w:commentRangeEnd w:id="37"/>
      <w:r w:rsidR="00FB382F">
        <w:rPr>
          <w:rStyle w:val="CommentReference"/>
          <w:rFonts w:ascii="Arial" w:hAnsi="Arial"/>
          <w:bCs w:val="0"/>
        </w:rPr>
        <w:commentReference w:id="37"/>
      </w:r>
    </w:p>
    <w:p w14:paraId="465A95B6" w14:textId="0C60E132" w:rsidR="004E0C1E" w:rsidRDefault="004E0C1E" w:rsidP="004E0C1E">
      <w:pPr>
        <w:ind w:left="720"/>
        <w:rPr>
          <w:color w:val="C00000"/>
        </w:rPr>
      </w:pPr>
      <w:proofErr w:type="gramStart"/>
      <w:r w:rsidRPr="00CA5C7F">
        <w:rPr>
          <w:color w:val="C00000"/>
        </w:rPr>
        <w:t>Similar to</w:t>
      </w:r>
      <w:proofErr w:type="gramEnd"/>
      <w:r w:rsidRPr="00CA5C7F">
        <w:rPr>
          <w:color w:val="C00000"/>
        </w:rPr>
        <w:t xml:space="preserve"> Chapter 4</w:t>
      </w:r>
      <w:r w:rsidR="00CA5C7F">
        <w:rPr>
          <w:color w:val="C00000"/>
        </w:rPr>
        <w:t>.</w:t>
      </w:r>
      <w:r w:rsidR="005D6EE7">
        <w:rPr>
          <w:color w:val="C00000"/>
        </w:rPr>
        <w:t>4</w:t>
      </w:r>
      <w:r w:rsidR="005D6EE7" w:rsidRPr="00CA5C7F">
        <w:rPr>
          <w:color w:val="C00000"/>
        </w:rPr>
        <w:t xml:space="preserve"> </w:t>
      </w:r>
      <w:r w:rsidRPr="00CA5C7F">
        <w:rPr>
          <w:color w:val="C00000"/>
        </w:rPr>
        <w:t xml:space="preserve">of this report template, the purpose of this section is to evaluate the LOS at which the current transportation network would operate </w:t>
      </w:r>
      <w:r w:rsidR="00CA5C7F" w:rsidRPr="00CA5C7F">
        <w:rPr>
          <w:color w:val="C00000"/>
        </w:rPr>
        <w:t>under</w:t>
      </w:r>
      <w:r w:rsidRPr="00CA5C7F">
        <w:rPr>
          <w:color w:val="C00000"/>
        </w:rPr>
        <w:t xml:space="preserve"> forecasted traffic volumes</w:t>
      </w:r>
      <w:r w:rsidR="00C37356">
        <w:rPr>
          <w:color w:val="C00000"/>
        </w:rPr>
        <w:t xml:space="preserve"> with and without the proposed development</w:t>
      </w:r>
      <w:r w:rsidRPr="00CA5C7F">
        <w:rPr>
          <w:color w:val="C00000"/>
        </w:rPr>
        <w:t xml:space="preserve">. </w:t>
      </w:r>
      <w:r w:rsidR="00CA5C7F" w:rsidRPr="00CA5C7F">
        <w:rPr>
          <w:color w:val="C00000"/>
        </w:rPr>
        <w:t xml:space="preserve">The idea is for readers of this report to compare these LOS results </w:t>
      </w:r>
      <w:r w:rsidR="00551DD5">
        <w:rPr>
          <w:color w:val="C00000"/>
        </w:rPr>
        <w:t xml:space="preserve">to each other and </w:t>
      </w:r>
      <w:r w:rsidR="00CA5C7F" w:rsidRPr="00CA5C7F">
        <w:rPr>
          <w:color w:val="C00000"/>
        </w:rPr>
        <w:t xml:space="preserve">to the LOS results presented in Chapter </w:t>
      </w:r>
      <w:commentRangeStart w:id="38"/>
      <w:r w:rsidR="00CA5C7F" w:rsidRPr="00CA5C7F">
        <w:rPr>
          <w:color w:val="C00000"/>
        </w:rPr>
        <w:t>4</w:t>
      </w:r>
      <w:r w:rsidR="00CA5C7F">
        <w:rPr>
          <w:color w:val="C00000"/>
        </w:rPr>
        <w:t>.</w:t>
      </w:r>
      <w:r w:rsidR="00CA5C7F" w:rsidRPr="00CA5C7F">
        <w:rPr>
          <w:color w:val="C00000"/>
        </w:rPr>
        <w:t xml:space="preserve">3 </w:t>
      </w:r>
      <w:commentRangeEnd w:id="38"/>
      <w:r w:rsidR="002045CD">
        <w:rPr>
          <w:rStyle w:val="CommentReference"/>
        </w:rPr>
        <w:commentReference w:id="38"/>
      </w:r>
      <w:r w:rsidR="00CA5C7F" w:rsidRPr="00CA5C7F">
        <w:rPr>
          <w:color w:val="C00000"/>
        </w:rPr>
        <w:t xml:space="preserve">to judge how the proposed development will influence traffic conditions. </w:t>
      </w:r>
    </w:p>
    <w:p w14:paraId="665D912F" w14:textId="61F7791D" w:rsidR="001F4A1A" w:rsidRDefault="001F4A1A" w:rsidP="004E0C1E">
      <w:pPr>
        <w:ind w:left="720"/>
        <w:rPr>
          <w:color w:val="C00000"/>
        </w:rPr>
      </w:pPr>
    </w:p>
    <w:p w14:paraId="6DEE2C8B" w14:textId="1077827B" w:rsidR="001F4A1A" w:rsidRPr="001F4A1A" w:rsidRDefault="001F4A1A" w:rsidP="004E0C1E">
      <w:pPr>
        <w:ind w:left="720"/>
        <w:rPr>
          <w:color w:val="385623" w:themeColor="accent6" w:themeShade="80"/>
        </w:rPr>
      </w:pPr>
      <w:r w:rsidRPr="001F4A1A">
        <w:rPr>
          <w:color w:val="385623" w:themeColor="accent6" w:themeShade="80"/>
        </w:rPr>
        <w:t xml:space="preserve">Suggested figures: </w:t>
      </w:r>
      <w:commentRangeStart w:id="39"/>
      <w:r w:rsidRPr="001F4A1A">
        <w:rPr>
          <w:color w:val="385623" w:themeColor="accent6" w:themeShade="80"/>
        </w:rPr>
        <w:t>N/A</w:t>
      </w:r>
      <w:commentRangeEnd w:id="39"/>
      <w:r w:rsidR="0055502B">
        <w:rPr>
          <w:rStyle w:val="CommentReference"/>
        </w:rPr>
        <w:commentReference w:id="39"/>
      </w:r>
    </w:p>
    <w:p w14:paraId="3A30BC40" w14:textId="3B216651" w:rsidR="008C6AB7" w:rsidRDefault="008C6AB7" w:rsidP="008C6AB7">
      <w:pPr>
        <w:pStyle w:val="Heading3"/>
      </w:pPr>
      <w:bookmarkStart w:id="40" w:name="_Toc42564374"/>
      <w:commentRangeStart w:id="41"/>
      <w:r>
        <w:t xml:space="preserve">Background </w:t>
      </w:r>
      <w:r w:rsidR="00FB3A06">
        <w:t>(Future No-Build)</w:t>
      </w:r>
      <w:bookmarkEnd w:id="40"/>
      <w:commentRangeEnd w:id="41"/>
      <w:r w:rsidR="0055502B">
        <w:rPr>
          <w:rStyle w:val="CommentReference"/>
          <w:rFonts w:ascii="Arial" w:eastAsiaTheme="minorHAnsi" w:hAnsi="Arial" w:cs="Arial"/>
          <w:i w:val="0"/>
        </w:rPr>
        <w:commentReference w:id="41"/>
      </w:r>
    </w:p>
    <w:p w14:paraId="0F4C5846" w14:textId="32AAE677" w:rsidR="00CA5C7F" w:rsidRDefault="00CA5C7F" w:rsidP="00CA5C7F">
      <w:pPr>
        <w:ind w:left="1440"/>
        <w:rPr>
          <w:color w:val="C00000"/>
        </w:rPr>
      </w:pPr>
      <w:r w:rsidRPr="00CA5C7F">
        <w:rPr>
          <w:color w:val="C00000"/>
        </w:rPr>
        <w:t xml:space="preserve">The purpose of this section is to evaluate the LOS at which the current transportation network would operate under the forecasted background traffic volumes generated in </w:t>
      </w:r>
      <w:r>
        <w:rPr>
          <w:color w:val="C00000"/>
        </w:rPr>
        <w:t xml:space="preserve">Chapter 5.1. This analysis provides a baseline for traffic conditions during the horizon year assuming the proposed development has not been constructed. </w:t>
      </w:r>
    </w:p>
    <w:p w14:paraId="61582996" w14:textId="4A0D5EEC" w:rsidR="00AE7CB9" w:rsidRPr="00AE7CB9" w:rsidRDefault="00AE7CB9" w:rsidP="00CA5C7F">
      <w:pPr>
        <w:ind w:left="1440"/>
        <w:rPr>
          <w:color w:val="385623" w:themeColor="accent6" w:themeShade="80"/>
        </w:rPr>
      </w:pPr>
      <w:r w:rsidRPr="00AE7CB9">
        <w:rPr>
          <w:color w:val="385623" w:themeColor="accent6" w:themeShade="80"/>
        </w:rPr>
        <w:br/>
        <w:t xml:space="preserve">Suggested figures: </w:t>
      </w:r>
      <w:r w:rsidR="004664A3">
        <w:rPr>
          <w:color w:val="385623" w:themeColor="accent6" w:themeShade="80"/>
        </w:rPr>
        <w:t>s</w:t>
      </w:r>
      <w:r w:rsidRPr="00AE7CB9">
        <w:rPr>
          <w:color w:val="385623" w:themeColor="accent6" w:themeShade="80"/>
        </w:rPr>
        <w:t>oftware output (</w:t>
      </w:r>
      <w:r>
        <w:rPr>
          <w:color w:val="385623" w:themeColor="accent6" w:themeShade="80"/>
        </w:rPr>
        <w:t>may be</w:t>
      </w:r>
      <w:r w:rsidRPr="00AE7CB9">
        <w:rPr>
          <w:color w:val="385623" w:themeColor="accent6" w:themeShade="80"/>
        </w:rPr>
        <w:t xml:space="preserve"> included as an appendix)</w:t>
      </w:r>
    </w:p>
    <w:p w14:paraId="320B13BE" w14:textId="6031E6A2" w:rsidR="008C6AB7" w:rsidRDefault="00720746" w:rsidP="008C6AB7">
      <w:pPr>
        <w:pStyle w:val="Heading3"/>
      </w:pPr>
      <w:bookmarkStart w:id="42" w:name="_Toc42564375"/>
      <w:commentRangeStart w:id="43"/>
      <w:r>
        <w:t xml:space="preserve">Existing </w:t>
      </w:r>
      <w:r w:rsidR="008C6AB7">
        <w:t>Build</w:t>
      </w:r>
      <w:bookmarkEnd w:id="42"/>
      <w:r w:rsidR="008C6AB7">
        <w:t xml:space="preserve"> </w:t>
      </w:r>
      <w:commentRangeEnd w:id="43"/>
      <w:r w:rsidR="00B5729A">
        <w:rPr>
          <w:rStyle w:val="CommentReference"/>
          <w:rFonts w:ascii="Arial" w:eastAsiaTheme="minorHAnsi" w:hAnsi="Arial" w:cs="Arial"/>
          <w:i w:val="0"/>
        </w:rPr>
        <w:commentReference w:id="43"/>
      </w:r>
    </w:p>
    <w:p w14:paraId="470CF5F8" w14:textId="7E50B868" w:rsidR="00CA5C7F" w:rsidRDefault="00CA5C7F" w:rsidP="00CA5C7F">
      <w:pPr>
        <w:ind w:left="1440"/>
        <w:rPr>
          <w:color w:val="C00000"/>
        </w:rPr>
      </w:pPr>
      <w:r w:rsidRPr="00CA5C7F">
        <w:rPr>
          <w:color w:val="C00000"/>
        </w:rPr>
        <w:t xml:space="preserve">The purpose of this section is to evaluate the LOS at which the current transportation network would operate under the </w:t>
      </w:r>
      <w:r w:rsidR="004731D4">
        <w:rPr>
          <w:color w:val="C00000"/>
        </w:rPr>
        <w:t>existing</w:t>
      </w:r>
      <w:r w:rsidR="004731D4" w:rsidRPr="00CA5C7F">
        <w:rPr>
          <w:color w:val="C00000"/>
        </w:rPr>
        <w:t xml:space="preserve"> </w:t>
      </w:r>
      <w:r w:rsidRPr="00CA5C7F">
        <w:rPr>
          <w:color w:val="C00000"/>
        </w:rPr>
        <w:t>build traffic volumes generated in Chapter 5.2. This analysis</w:t>
      </w:r>
      <w:r>
        <w:rPr>
          <w:color w:val="C00000"/>
        </w:rPr>
        <w:t xml:space="preserve"> </w:t>
      </w:r>
      <w:r w:rsidR="00C95B1E">
        <w:rPr>
          <w:color w:val="C00000"/>
        </w:rPr>
        <w:t xml:space="preserve">evaluates how the traffic generated by the proposed development would influence traffic operations without considering how existing traffic volumes may increase over time. </w:t>
      </w:r>
    </w:p>
    <w:p w14:paraId="1B9626CE" w14:textId="7FC81FB1" w:rsidR="00AE7CB9" w:rsidRDefault="00AE7CB9" w:rsidP="00CA5C7F">
      <w:pPr>
        <w:ind w:left="1440"/>
        <w:rPr>
          <w:color w:val="C00000"/>
        </w:rPr>
      </w:pPr>
    </w:p>
    <w:p w14:paraId="3B74D112" w14:textId="1B7C37CF" w:rsidR="00AE7CB9" w:rsidRPr="00AE7CB9" w:rsidRDefault="00AE7CB9" w:rsidP="00AE7CB9">
      <w:pPr>
        <w:ind w:left="1440"/>
        <w:rPr>
          <w:color w:val="385623" w:themeColor="accent6" w:themeShade="80"/>
        </w:rPr>
      </w:pPr>
      <w:r w:rsidRPr="00AE7CB9">
        <w:rPr>
          <w:color w:val="385623" w:themeColor="accent6" w:themeShade="80"/>
        </w:rPr>
        <w:br/>
        <w:t xml:space="preserve">Suggested figures: </w:t>
      </w:r>
      <w:r w:rsidR="004664A3">
        <w:rPr>
          <w:color w:val="385623" w:themeColor="accent6" w:themeShade="80"/>
        </w:rPr>
        <w:t>s</w:t>
      </w:r>
      <w:r w:rsidRPr="00AE7CB9">
        <w:rPr>
          <w:color w:val="385623" w:themeColor="accent6" w:themeShade="80"/>
        </w:rPr>
        <w:t>oftware output (</w:t>
      </w:r>
      <w:r>
        <w:rPr>
          <w:color w:val="385623" w:themeColor="accent6" w:themeShade="80"/>
        </w:rPr>
        <w:t>may be</w:t>
      </w:r>
      <w:r w:rsidRPr="00AE7CB9">
        <w:rPr>
          <w:color w:val="385623" w:themeColor="accent6" w:themeShade="80"/>
        </w:rPr>
        <w:t xml:space="preserve"> included as an appendix)</w:t>
      </w:r>
    </w:p>
    <w:p w14:paraId="4577F162" w14:textId="79BF6AAF" w:rsidR="00C95B1E" w:rsidRDefault="007448E9" w:rsidP="00C95B1E">
      <w:pPr>
        <w:pStyle w:val="Heading3"/>
      </w:pPr>
      <w:bookmarkStart w:id="44" w:name="_Toc42564376"/>
      <w:r>
        <w:t>Future Build</w:t>
      </w:r>
      <w:bookmarkEnd w:id="44"/>
    </w:p>
    <w:p w14:paraId="0DF6F270" w14:textId="70DA7C22" w:rsidR="00C95B1E" w:rsidRDefault="00C95B1E" w:rsidP="00C95B1E">
      <w:pPr>
        <w:ind w:left="1440"/>
        <w:rPr>
          <w:color w:val="C00000"/>
        </w:rPr>
      </w:pPr>
      <w:r w:rsidRPr="00C95B1E">
        <w:rPr>
          <w:color w:val="C00000"/>
        </w:rPr>
        <w:t>The purpose of this section is to evaluate the LOS at which the current transportation network would operate under the combined background and build traffic volumes</w:t>
      </w:r>
      <w:r w:rsidR="007448E9">
        <w:rPr>
          <w:color w:val="C00000"/>
        </w:rPr>
        <w:t xml:space="preserve"> generated in Chapter 5.3</w:t>
      </w:r>
      <w:r w:rsidRPr="00C95B1E">
        <w:rPr>
          <w:color w:val="C00000"/>
        </w:rPr>
        <w:t xml:space="preserve">. This analysis gives an overall prediction of the combined effect that increasing traffic volumes and traffic generated by the proposed development will influence traffic operations. </w:t>
      </w:r>
    </w:p>
    <w:p w14:paraId="1258D077" w14:textId="7C1B07A2" w:rsidR="00AE7CB9" w:rsidRPr="00AE7CB9" w:rsidRDefault="00AE7CB9" w:rsidP="00AE7CB9">
      <w:pPr>
        <w:ind w:left="1440"/>
        <w:rPr>
          <w:color w:val="385623" w:themeColor="accent6" w:themeShade="80"/>
        </w:rPr>
      </w:pPr>
      <w:r w:rsidRPr="00AE7CB9">
        <w:rPr>
          <w:color w:val="385623" w:themeColor="accent6" w:themeShade="80"/>
        </w:rPr>
        <w:br/>
        <w:t xml:space="preserve">Suggested figures: </w:t>
      </w:r>
      <w:r w:rsidR="004664A3">
        <w:rPr>
          <w:color w:val="385623" w:themeColor="accent6" w:themeShade="80"/>
        </w:rPr>
        <w:t>s</w:t>
      </w:r>
      <w:r w:rsidRPr="00AE7CB9">
        <w:rPr>
          <w:color w:val="385623" w:themeColor="accent6" w:themeShade="80"/>
        </w:rPr>
        <w:t>oftware output (</w:t>
      </w:r>
      <w:r>
        <w:rPr>
          <w:color w:val="385623" w:themeColor="accent6" w:themeShade="80"/>
        </w:rPr>
        <w:t>may be</w:t>
      </w:r>
      <w:r w:rsidRPr="00AE7CB9">
        <w:rPr>
          <w:color w:val="385623" w:themeColor="accent6" w:themeShade="80"/>
        </w:rPr>
        <w:t xml:space="preserve"> included as an appendix)</w:t>
      </w:r>
    </w:p>
    <w:p w14:paraId="69285571" w14:textId="77777777" w:rsidR="00AE7CB9" w:rsidRPr="00C95B1E" w:rsidRDefault="00AE7CB9" w:rsidP="00C95B1E">
      <w:pPr>
        <w:ind w:left="1440"/>
        <w:rPr>
          <w:color w:val="C00000"/>
        </w:rPr>
      </w:pPr>
    </w:p>
    <w:p w14:paraId="7A2573C5" w14:textId="2C1399E2" w:rsidR="008C6AB7" w:rsidRDefault="008C6AB7" w:rsidP="008C6AB7">
      <w:pPr>
        <w:pStyle w:val="Heading2"/>
      </w:pPr>
      <w:bookmarkStart w:id="45" w:name="_Toc42564377"/>
      <w:commentRangeStart w:id="46"/>
      <w:commentRangeStart w:id="47"/>
      <w:commentRangeStart w:id="48"/>
      <w:r>
        <w:t>Proposed Improvements</w:t>
      </w:r>
      <w:bookmarkEnd w:id="45"/>
      <w:commentRangeEnd w:id="46"/>
      <w:r w:rsidR="00D95033">
        <w:rPr>
          <w:rStyle w:val="CommentReference"/>
          <w:rFonts w:ascii="Arial" w:hAnsi="Arial"/>
          <w:bCs w:val="0"/>
        </w:rPr>
        <w:commentReference w:id="46"/>
      </w:r>
      <w:commentRangeEnd w:id="47"/>
      <w:r w:rsidR="009D43A2">
        <w:rPr>
          <w:rStyle w:val="CommentReference"/>
          <w:rFonts w:ascii="Arial" w:hAnsi="Arial"/>
          <w:bCs w:val="0"/>
        </w:rPr>
        <w:commentReference w:id="47"/>
      </w:r>
      <w:commentRangeEnd w:id="48"/>
      <w:r w:rsidR="009D43A2">
        <w:rPr>
          <w:rStyle w:val="CommentReference"/>
          <w:rFonts w:ascii="Arial" w:hAnsi="Arial"/>
          <w:bCs w:val="0"/>
        </w:rPr>
        <w:commentReference w:id="48"/>
      </w:r>
    </w:p>
    <w:p w14:paraId="07034274" w14:textId="68A01125" w:rsidR="00C95B1E" w:rsidRDefault="00C95B1E" w:rsidP="00C95B1E">
      <w:pPr>
        <w:ind w:left="720"/>
        <w:rPr>
          <w:color w:val="C00000"/>
        </w:rPr>
      </w:pPr>
      <w:proofErr w:type="gramStart"/>
      <w:r w:rsidRPr="00CA5C7F">
        <w:rPr>
          <w:color w:val="C00000"/>
        </w:rPr>
        <w:t>Similar to</w:t>
      </w:r>
      <w:proofErr w:type="gramEnd"/>
      <w:r w:rsidRPr="00CA5C7F">
        <w:rPr>
          <w:color w:val="C00000"/>
        </w:rPr>
        <w:t xml:space="preserve"> </w:t>
      </w:r>
      <w:r>
        <w:rPr>
          <w:color w:val="C00000"/>
        </w:rPr>
        <w:t xml:space="preserve">the previous chapter, this chapter should focus on analyzing how forecasted traffic volumes will impact the transportation network. However, this chapter is meant to evaluate how improvements to the existing transportation network may improve upon the LOS results presented in the previous chapter. </w:t>
      </w:r>
      <w:r w:rsidR="006F1C22">
        <w:rPr>
          <w:color w:val="C00000"/>
        </w:rPr>
        <w:t xml:space="preserve">Before explaining the results of the LOS analyses, this section should be used to describe the alternative improvements being considered. </w:t>
      </w:r>
    </w:p>
    <w:p w14:paraId="5FBEB964" w14:textId="32DB2252" w:rsidR="006F1C22" w:rsidRDefault="006F1C22" w:rsidP="00C95B1E">
      <w:pPr>
        <w:ind w:left="720"/>
        <w:rPr>
          <w:color w:val="C00000"/>
        </w:rPr>
      </w:pPr>
    </w:p>
    <w:p w14:paraId="1BC07A55" w14:textId="102DB098" w:rsidR="006F1C22" w:rsidRPr="006F1C22" w:rsidRDefault="006F1C22" w:rsidP="00C95B1E">
      <w:pPr>
        <w:ind w:left="720"/>
        <w:rPr>
          <w:color w:val="385623" w:themeColor="accent6" w:themeShade="80"/>
        </w:rPr>
      </w:pPr>
      <w:r w:rsidRPr="006F1C22">
        <w:rPr>
          <w:color w:val="385623" w:themeColor="accent6" w:themeShade="80"/>
        </w:rPr>
        <w:t xml:space="preserve">Suggested figures: </w:t>
      </w:r>
      <w:r w:rsidR="004664A3">
        <w:rPr>
          <w:color w:val="385623" w:themeColor="accent6" w:themeShade="80"/>
        </w:rPr>
        <w:t>p</w:t>
      </w:r>
      <w:r w:rsidRPr="006F1C22">
        <w:rPr>
          <w:color w:val="385623" w:themeColor="accent6" w:themeShade="80"/>
        </w:rPr>
        <w:t xml:space="preserve">lans or figures relevant to the alternative improvements being considered </w:t>
      </w:r>
    </w:p>
    <w:p w14:paraId="592960DE" w14:textId="1A6FEDAF" w:rsidR="00C95B1E" w:rsidRDefault="008C6AB7" w:rsidP="00C95B1E">
      <w:pPr>
        <w:pStyle w:val="Heading3"/>
      </w:pPr>
      <w:bookmarkStart w:id="49" w:name="_Toc42564378"/>
      <w:r>
        <w:t>Background</w:t>
      </w:r>
      <w:r w:rsidR="002058E4">
        <w:t xml:space="preserve"> (Future No-Build) with Improvements</w:t>
      </w:r>
      <w:bookmarkEnd w:id="49"/>
    </w:p>
    <w:p w14:paraId="07C92D9E" w14:textId="67456576" w:rsidR="007218E4" w:rsidRDefault="007218E4" w:rsidP="007218E4">
      <w:pPr>
        <w:ind w:left="1440"/>
        <w:rPr>
          <w:color w:val="C00000"/>
        </w:rPr>
      </w:pPr>
      <w:r w:rsidRPr="007218E4">
        <w:rPr>
          <w:color w:val="C00000"/>
        </w:rPr>
        <w:t>The purpose of this section is to evaluate the LOS at which an improved transportation network would operate give</w:t>
      </w:r>
      <w:r>
        <w:rPr>
          <w:color w:val="C00000"/>
        </w:rPr>
        <w:t>n</w:t>
      </w:r>
      <w:r w:rsidRPr="007218E4">
        <w:rPr>
          <w:color w:val="C00000"/>
        </w:rPr>
        <w:t xml:space="preserve"> forecasted background traffic volumes. If there are several alternative improvements being considered, this section should be used to discuss the analysis of LOS for each alternative improvement. </w:t>
      </w:r>
    </w:p>
    <w:p w14:paraId="6C523CED" w14:textId="29F840DE" w:rsidR="006F1C22" w:rsidRDefault="006F1C22" w:rsidP="007218E4">
      <w:pPr>
        <w:ind w:left="1440"/>
        <w:rPr>
          <w:color w:val="C00000"/>
        </w:rPr>
      </w:pPr>
    </w:p>
    <w:p w14:paraId="33DD465D" w14:textId="1931C74D" w:rsidR="006F1C22" w:rsidRPr="006F1C22" w:rsidRDefault="006F1C22" w:rsidP="007218E4">
      <w:pPr>
        <w:ind w:left="1440"/>
        <w:rPr>
          <w:color w:val="385623" w:themeColor="accent6" w:themeShade="80"/>
        </w:rPr>
      </w:pPr>
      <w:r w:rsidRPr="006F1C22">
        <w:rPr>
          <w:color w:val="385623" w:themeColor="accent6" w:themeShade="80"/>
        </w:rPr>
        <w:t>Suggested figure</w:t>
      </w:r>
      <w:r>
        <w:rPr>
          <w:color w:val="385623" w:themeColor="accent6" w:themeShade="80"/>
        </w:rPr>
        <w:t>s</w:t>
      </w:r>
      <w:r w:rsidRPr="006F1C22">
        <w:rPr>
          <w:color w:val="385623" w:themeColor="accent6" w:themeShade="80"/>
        </w:rPr>
        <w:t xml:space="preserve">: </w:t>
      </w:r>
      <w:r w:rsidR="004664A3">
        <w:rPr>
          <w:color w:val="385623" w:themeColor="accent6" w:themeShade="80"/>
        </w:rPr>
        <w:t>ta</w:t>
      </w:r>
      <w:r w:rsidRPr="006F1C22">
        <w:rPr>
          <w:color w:val="385623" w:themeColor="accent6" w:themeShade="80"/>
        </w:rPr>
        <w:t>ble</w:t>
      </w:r>
      <w:r>
        <w:rPr>
          <w:color w:val="385623" w:themeColor="accent6" w:themeShade="80"/>
        </w:rPr>
        <w:t>(s)</w:t>
      </w:r>
      <w:r w:rsidRPr="006F1C22">
        <w:rPr>
          <w:color w:val="385623" w:themeColor="accent6" w:themeShade="80"/>
        </w:rPr>
        <w:t xml:space="preserve"> communicating the predicted LOS of each design alternative, software output (may be included as an appendix)</w:t>
      </w:r>
    </w:p>
    <w:p w14:paraId="649314D1" w14:textId="49BC7612" w:rsidR="008C6AB7" w:rsidRDefault="002058E4" w:rsidP="008C6AB7">
      <w:pPr>
        <w:pStyle w:val="Heading3"/>
      </w:pPr>
      <w:bookmarkStart w:id="50" w:name="_Toc42564379"/>
      <w:r>
        <w:t xml:space="preserve">Existing </w:t>
      </w:r>
      <w:r w:rsidR="008C6AB7">
        <w:t>Build</w:t>
      </w:r>
      <w:r>
        <w:t xml:space="preserve"> with Improvements</w:t>
      </w:r>
      <w:bookmarkEnd w:id="50"/>
    </w:p>
    <w:p w14:paraId="49D9FC8D" w14:textId="12D0DA31" w:rsidR="007218E4" w:rsidRDefault="007218E4" w:rsidP="007218E4">
      <w:pPr>
        <w:ind w:left="1440"/>
        <w:rPr>
          <w:color w:val="C00000"/>
        </w:rPr>
      </w:pPr>
      <w:r w:rsidRPr="007218E4">
        <w:rPr>
          <w:color w:val="C00000"/>
        </w:rPr>
        <w:t xml:space="preserve">The purpose of this section is to evaluate the LOS at which an improved transportation network would operate </w:t>
      </w:r>
      <w:r w:rsidR="00BA3327">
        <w:rPr>
          <w:color w:val="C00000"/>
        </w:rPr>
        <w:t xml:space="preserve">with </w:t>
      </w:r>
      <w:r>
        <w:rPr>
          <w:color w:val="C00000"/>
        </w:rPr>
        <w:t>the</w:t>
      </w:r>
      <w:r w:rsidRPr="007218E4">
        <w:rPr>
          <w:color w:val="C00000"/>
        </w:rPr>
        <w:t xml:space="preserve"> </w:t>
      </w:r>
      <w:r w:rsidR="00A21857">
        <w:rPr>
          <w:color w:val="C00000"/>
        </w:rPr>
        <w:t xml:space="preserve">additional </w:t>
      </w:r>
      <w:r w:rsidRPr="007218E4">
        <w:rPr>
          <w:color w:val="C00000"/>
        </w:rPr>
        <w:t>traffic volumes</w:t>
      </w:r>
      <w:r>
        <w:rPr>
          <w:color w:val="C00000"/>
        </w:rPr>
        <w:t xml:space="preserve"> generated by the proposed development</w:t>
      </w:r>
      <w:r w:rsidRPr="007218E4">
        <w:rPr>
          <w:color w:val="C00000"/>
        </w:rPr>
        <w:t xml:space="preserve">. </w:t>
      </w:r>
      <w:r>
        <w:rPr>
          <w:color w:val="C00000"/>
        </w:rPr>
        <w:t>Again, i</w:t>
      </w:r>
      <w:r w:rsidRPr="007218E4">
        <w:rPr>
          <w:color w:val="C00000"/>
        </w:rPr>
        <w:t xml:space="preserve">f there are several alternative improvements being considered, this section should be used to discuss the analysis of LOS for each alternative improvement. </w:t>
      </w:r>
    </w:p>
    <w:p w14:paraId="49DA8A6A" w14:textId="2A47E609" w:rsidR="006F1C22" w:rsidRDefault="006F1C22" w:rsidP="007218E4">
      <w:pPr>
        <w:ind w:left="1440"/>
        <w:rPr>
          <w:color w:val="C00000"/>
        </w:rPr>
      </w:pPr>
    </w:p>
    <w:p w14:paraId="2350C23D" w14:textId="3A0F9E89" w:rsidR="006F1C22" w:rsidRPr="006F1C22" w:rsidRDefault="006F1C22" w:rsidP="006F1C22">
      <w:pPr>
        <w:ind w:left="1440"/>
        <w:rPr>
          <w:color w:val="385623" w:themeColor="accent6" w:themeShade="80"/>
        </w:rPr>
      </w:pPr>
      <w:r w:rsidRPr="006F1C22">
        <w:rPr>
          <w:color w:val="385623" w:themeColor="accent6" w:themeShade="80"/>
        </w:rPr>
        <w:lastRenderedPageBreak/>
        <w:t>Suggested figure</w:t>
      </w:r>
      <w:r>
        <w:rPr>
          <w:color w:val="385623" w:themeColor="accent6" w:themeShade="80"/>
        </w:rPr>
        <w:t>s</w:t>
      </w:r>
      <w:r w:rsidRPr="006F1C22">
        <w:rPr>
          <w:color w:val="385623" w:themeColor="accent6" w:themeShade="80"/>
        </w:rPr>
        <w:t xml:space="preserve">: </w:t>
      </w:r>
      <w:r w:rsidR="004664A3">
        <w:rPr>
          <w:color w:val="385623" w:themeColor="accent6" w:themeShade="80"/>
        </w:rPr>
        <w:t>t</w:t>
      </w:r>
      <w:r w:rsidRPr="006F1C22">
        <w:rPr>
          <w:color w:val="385623" w:themeColor="accent6" w:themeShade="80"/>
        </w:rPr>
        <w:t>able</w:t>
      </w:r>
      <w:r>
        <w:rPr>
          <w:color w:val="385623" w:themeColor="accent6" w:themeShade="80"/>
        </w:rPr>
        <w:t>(s)</w:t>
      </w:r>
      <w:r w:rsidRPr="006F1C22">
        <w:rPr>
          <w:color w:val="385623" w:themeColor="accent6" w:themeShade="80"/>
        </w:rPr>
        <w:t xml:space="preserve"> communicating the predicted LOS of each design alternative, software output (may be included as an appendix)</w:t>
      </w:r>
    </w:p>
    <w:p w14:paraId="2FB4BC6E" w14:textId="75F277E7" w:rsidR="008C6AB7" w:rsidRDefault="002058E4" w:rsidP="008C6AB7">
      <w:pPr>
        <w:pStyle w:val="Heading3"/>
      </w:pPr>
      <w:bookmarkStart w:id="51" w:name="_Toc42564380"/>
      <w:r>
        <w:t>Future Build with Improvements</w:t>
      </w:r>
      <w:bookmarkEnd w:id="51"/>
    </w:p>
    <w:p w14:paraId="22C5B291" w14:textId="591DE7B2" w:rsidR="007218E4" w:rsidRDefault="007218E4" w:rsidP="007218E4">
      <w:pPr>
        <w:ind w:left="1440"/>
        <w:rPr>
          <w:color w:val="C00000"/>
        </w:rPr>
      </w:pPr>
      <w:r w:rsidRPr="007218E4">
        <w:rPr>
          <w:color w:val="C00000"/>
        </w:rPr>
        <w:t>The purpose of this section is to evaluate the LOS at which an improved transportation network would operate give</w:t>
      </w:r>
      <w:r>
        <w:rPr>
          <w:color w:val="C00000"/>
        </w:rPr>
        <w:t>n</w:t>
      </w:r>
      <w:r w:rsidR="006F1C22">
        <w:rPr>
          <w:color w:val="C00000"/>
        </w:rPr>
        <w:t xml:space="preserve"> the</w:t>
      </w:r>
      <w:r>
        <w:rPr>
          <w:color w:val="C00000"/>
        </w:rPr>
        <w:t xml:space="preserve"> combined traffic volumes from background forecasting and build forecasting</w:t>
      </w:r>
      <w:r w:rsidRPr="007218E4">
        <w:rPr>
          <w:color w:val="C00000"/>
        </w:rPr>
        <w:t xml:space="preserve">. </w:t>
      </w:r>
      <w:r>
        <w:rPr>
          <w:color w:val="C00000"/>
        </w:rPr>
        <w:t>Again, i</w:t>
      </w:r>
      <w:r w:rsidRPr="007218E4">
        <w:rPr>
          <w:color w:val="C00000"/>
        </w:rPr>
        <w:t xml:space="preserve">f there are several alternative improvements being considered, this section should be used to discuss the analysis of LOS for each alternative improvement. </w:t>
      </w:r>
    </w:p>
    <w:p w14:paraId="6B4E72C6" w14:textId="08C96E71" w:rsidR="006F1C22" w:rsidRDefault="006F1C22" w:rsidP="007218E4">
      <w:pPr>
        <w:ind w:left="1440"/>
        <w:rPr>
          <w:color w:val="C00000"/>
        </w:rPr>
      </w:pPr>
    </w:p>
    <w:p w14:paraId="329E972E" w14:textId="255C3C36" w:rsidR="006F1C22" w:rsidRPr="006F1C22" w:rsidRDefault="006F1C22" w:rsidP="006F1C22">
      <w:pPr>
        <w:ind w:left="1440"/>
        <w:rPr>
          <w:color w:val="385623" w:themeColor="accent6" w:themeShade="80"/>
        </w:rPr>
      </w:pPr>
      <w:r w:rsidRPr="006F1C22">
        <w:rPr>
          <w:color w:val="385623" w:themeColor="accent6" w:themeShade="80"/>
        </w:rPr>
        <w:t>Suggested figure</w:t>
      </w:r>
      <w:r>
        <w:rPr>
          <w:color w:val="385623" w:themeColor="accent6" w:themeShade="80"/>
        </w:rPr>
        <w:t>s</w:t>
      </w:r>
      <w:r w:rsidRPr="006F1C22">
        <w:rPr>
          <w:color w:val="385623" w:themeColor="accent6" w:themeShade="80"/>
        </w:rPr>
        <w:t xml:space="preserve">: </w:t>
      </w:r>
      <w:r w:rsidR="004664A3">
        <w:rPr>
          <w:color w:val="385623" w:themeColor="accent6" w:themeShade="80"/>
        </w:rPr>
        <w:t>t</w:t>
      </w:r>
      <w:r w:rsidRPr="006F1C22">
        <w:rPr>
          <w:color w:val="385623" w:themeColor="accent6" w:themeShade="80"/>
        </w:rPr>
        <w:t>able</w:t>
      </w:r>
      <w:r>
        <w:rPr>
          <w:color w:val="385623" w:themeColor="accent6" w:themeShade="80"/>
        </w:rPr>
        <w:t>(s)</w:t>
      </w:r>
      <w:r w:rsidRPr="006F1C22">
        <w:rPr>
          <w:color w:val="385623" w:themeColor="accent6" w:themeShade="80"/>
        </w:rPr>
        <w:t xml:space="preserve"> communicating the predicted LOS of each design alternative, software output (may be included as an appendix)</w:t>
      </w:r>
    </w:p>
    <w:p w14:paraId="4835BDCB" w14:textId="77A5B2BA" w:rsidR="008C6AB7" w:rsidRDefault="008C6AB7" w:rsidP="008C6AB7">
      <w:pPr>
        <w:pStyle w:val="Heading2"/>
      </w:pPr>
      <w:bookmarkStart w:id="52" w:name="_Toc42564381"/>
      <w:r>
        <w:t>Improvements</w:t>
      </w:r>
      <w:bookmarkEnd w:id="52"/>
    </w:p>
    <w:p w14:paraId="2AC690AB" w14:textId="08483A6A" w:rsidR="00C95B1E" w:rsidRDefault="00C95B1E" w:rsidP="00C95B1E">
      <w:pPr>
        <w:ind w:left="720"/>
        <w:rPr>
          <w:color w:val="C00000"/>
        </w:rPr>
      </w:pPr>
      <w:r w:rsidRPr="00C95B1E">
        <w:rPr>
          <w:color w:val="C00000"/>
        </w:rPr>
        <w:t xml:space="preserve">This section should be used to compare the predicted LOS results for the existing transportation network and for the transportation network including one or more improvements. If several alternative improvements were analyzed, the LOS results for each alternative should be compared in a narrative form. </w:t>
      </w:r>
    </w:p>
    <w:p w14:paraId="55F5AA9B" w14:textId="27595A9F" w:rsidR="001F4A1A" w:rsidRDefault="001F4A1A" w:rsidP="00C95B1E">
      <w:pPr>
        <w:ind w:left="720"/>
        <w:rPr>
          <w:color w:val="C00000"/>
        </w:rPr>
      </w:pPr>
    </w:p>
    <w:p w14:paraId="29F64959" w14:textId="5F492B3E" w:rsidR="001F4A1A" w:rsidRPr="001F4A1A" w:rsidRDefault="001F4A1A" w:rsidP="00C95B1E">
      <w:pPr>
        <w:ind w:left="720"/>
        <w:rPr>
          <w:color w:val="385623" w:themeColor="accent6" w:themeShade="80"/>
        </w:rPr>
      </w:pPr>
      <w:r w:rsidRPr="001F4A1A">
        <w:rPr>
          <w:color w:val="385623" w:themeColor="accent6" w:themeShade="80"/>
        </w:rPr>
        <w:t xml:space="preserve">Suggested figures: </w:t>
      </w:r>
      <w:r w:rsidR="004664A3">
        <w:rPr>
          <w:color w:val="385623" w:themeColor="accent6" w:themeShade="80"/>
        </w:rPr>
        <w:t>t</w:t>
      </w:r>
      <w:r w:rsidRPr="001F4A1A">
        <w:rPr>
          <w:color w:val="385623" w:themeColor="accent6" w:themeShade="80"/>
        </w:rPr>
        <w:t>able(s) comparing LOS results for different alternative improvements</w:t>
      </w:r>
    </w:p>
    <w:p w14:paraId="482019B5" w14:textId="12871D82" w:rsidR="005E45D4" w:rsidRDefault="005E45D4" w:rsidP="00E15360">
      <w:pPr>
        <w:rPr>
          <w:rFonts w:ascii="Interstate-Regular" w:hAnsi="Interstate-Regular"/>
          <w:sz w:val="28"/>
          <w:szCs w:val="28"/>
        </w:rPr>
      </w:pPr>
    </w:p>
    <w:p w14:paraId="1A121955" w14:textId="77777777" w:rsidR="008C6AB7" w:rsidRDefault="008C6AB7">
      <w:pPr>
        <w:spacing w:after="160"/>
        <w:rPr>
          <w:rFonts w:ascii="Interstate-Regular" w:eastAsiaTheme="majorEastAsia" w:hAnsi="Interstate-Regular"/>
          <w:bCs/>
          <w:spacing w:val="-10"/>
          <w:kern w:val="28"/>
          <w:sz w:val="28"/>
          <w:szCs w:val="28"/>
        </w:rPr>
      </w:pPr>
      <w:r>
        <w:br w:type="page"/>
      </w:r>
    </w:p>
    <w:p w14:paraId="6483B527" w14:textId="4EA5D720" w:rsidR="005E45D4" w:rsidRDefault="005E45D4" w:rsidP="005E45D4">
      <w:pPr>
        <w:pStyle w:val="Heading1"/>
      </w:pPr>
      <w:bookmarkStart w:id="53" w:name="_Toc42564382"/>
      <w:r>
        <w:lastRenderedPageBreak/>
        <w:t>Recommendations and Conclusion</w:t>
      </w:r>
      <w:bookmarkEnd w:id="53"/>
    </w:p>
    <w:p w14:paraId="4B3ABD64" w14:textId="27808C35" w:rsidR="0033135F" w:rsidRDefault="0033135F" w:rsidP="0033135F"/>
    <w:p w14:paraId="098F8FCB" w14:textId="46C35DB0" w:rsidR="0033135F" w:rsidRDefault="0033135F" w:rsidP="0033135F">
      <w:pPr>
        <w:rPr>
          <w:color w:val="C00000"/>
        </w:rPr>
      </w:pPr>
      <w:r w:rsidRPr="007218E4">
        <w:rPr>
          <w:color w:val="C00000"/>
        </w:rPr>
        <w:t xml:space="preserve">This </w:t>
      </w:r>
      <w:r w:rsidR="007218E4">
        <w:rPr>
          <w:color w:val="C00000"/>
        </w:rPr>
        <w:t>chapter</w:t>
      </w:r>
      <w:r w:rsidRPr="007218E4">
        <w:rPr>
          <w:color w:val="C00000"/>
        </w:rPr>
        <w:t xml:space="preserve"> should be used to </w:t>
      </w:r>
      <w:r w:rsidR="007218E4">
        <w:rPr>
          <w:color w:val="C00000"/>
        </w:rPr>
        <w:t xml:space="preserve">summarize the purpose and primary findings of the traffic impact study. This chapter should also </w:t>
      </w:r>
      <w:r w:rsidRPr="007218E4">
        <w:rPr>
          <w:color w:val="C00000"/>
        </w:rPr>
        <w:t xml:space="preserve">discuss </w:t>
      </w:r>
      <w:proofErr w:type="gramStart"/>
      <w:r w:rsidRPr="007218E4">
        <w:rPr>
          <w:color w:val="C00000"/>
        </w:rPr>
        <w:t>whether or not</w:t>
      </w:r>
      <w:proofErr w:type="gramEnd"/>
      <w:r w:rsidRPr="007218E4">
        <w:rPr>
          <w:color w:val="C00000"/>
        </w:rPr>
        <w:t xml:space="preserve"> the traffic volumes generated by the proposed development warrant </w:t>
      </w:r>
      <w:r w:rsidR="007218E4" w:rsidRPr="007218E4">
        <w:rPr>
          <w:color w:val="C00000"/>
        </w:rPr>
        <w:t xml:space="preserve">improvements to the existing transportation network. If improvements are found to be necessary, then this chapter should use the results of the LOS analyses carried out in Chapter 6 to justify which alternative improvement </w:t>
      </w:r>
      <w:r w:rsidR="007218E4">
        <w:rPr>
          <w:color w:val="C00000"/>
        </w:rPr>
        <w:t>has</w:t>
      </w:r>
      <w:r w:rsidR="007218E4" w:rsidRPr="007218E4">
        <w:rPr>
          <w:color w:val="C00000"/>
        </w:rPr>
        <w:t xml:space="preserve"> the greatest potential for improving traffic conditions in the areas surrounding the proposed development.</w:t>
      </w:r>
      <w:r w:rsidR="007218E4">
        <w:rPr>
          <w:color w:val="C00000"/>
        </w:rPr>
        <w:t xml:space="preserve"> </w:t>
      </w:r>
    </w:p>
    <w:p w14:paraId="4FEE167B" w14:textId="7BE15BF3" w:rsidR="007218E4" w:rsidRDefault="007218E4" w:rsidP="0033135F">
      <w:pPr>
        <w:rPr>
          <w:color w:val="C00000"/>
        </w:rPr>
      </w:pPr>
    </w:p>
    <w:p w14:paraId="0F916F5E" w14:textId="5A1C3388" w:rsidR="007218E4" w:rsidRPr="007218E4" w:rsidRDefault="007218E4" w:rsidP="0033135F">
      <w:pPr>
        <w:rPr>
          <w:color w:val="385623" w:themeColor="accent6" w:themeShade="80"/>
        </w:rPr>
      </w:pPr>
      <w:r w:rsidRPr="007218E4">
        <w:rPr>
          <w:color w:val="385623" w:themeColor="accent6" w:themeShade="80"/>
        </w:rPr>
        <w:t>Suggested figures: N/A</w:t>
      </w:r>
    </w:p>
    <w:sectPr w:rsidR="007218E4" w:rsidRPr="007218E4" w:rsidSect="00A4327E">
      <w:footerReference w:type="default" r:id="rId17"/>
      <w:type w:val="continuous"/>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aymond B. Shank" w:date="2020-06-15T02:46:00Z" w:initials="RBS">
    <w:p w14:paraId="0765F102" w14:textId="5264ED10" w:rsidR="009D43A2" w:rsidRDefault="009D43A2">
      <w:pPr>
        <w:pStyle w:val="CommentText"/>
      </w:pPr>
      <w:r>
        <w:rPr>
          <w:rStyle w:val="CommentReference"/>
        </w:rPr>
        <w:annotationRef/>
      </w:r>
      <w:r>
        <w:t>may</w:t>
      </w:r>
    </w:p>
  </w:comment>
  <w:comment w:id="1" w:author="Ryan T. Hale" w:date="2020-06-11T08:36:00Z" w:initials="RTH">
    <w:p w14:paraId="64D18CFB" w14:textId="44E97732" w:rsidR="009D43A2" w:rsidRDefault="009D43A2">
      <w:pPr>
        <w:pStyle w:val="CommentText"/>
      </w:pPr>
      <w:r>
        <w:rPr>
          <w:rStyle w:val="CommentReference"/>
        </w:rPr>
        <w:annotationRef/>
      </w:r>
      <w:r>
        <w:t>Since an M&amp;A is required for every TIA, can we refer to that document rather than restating any data? It feels like there are some overlapping sections.  Or do we see the M&amp;A as the skeleton for this doc?</w:t>
      </w:r>
    </w:p>
  </w:comment>
  <w:comment w:id="2" w:author="Raymond B. Shank" w:date="2020-06-15T02:47:00Z" w:initials="RBS">
    <w:p w14:paraId="3B210641" w14:textId="65263914" w:rsidR="009D43A2" w:rsidRDefault="009D43A2">
      <w:pPr>
        <w:pStyle w:val="CommentText"/>
      </w:pPr>
      <w:r>
        <w:rPr>
          <w:rStyle w:val="CommentReference"/>
        </w:rPr>
        <w:annotationRef/>
      </w:r>
      <w:r>
        <w:t xml:space="preserve">I think the idea was that the M&amp;A would be an attachment to the final report, along with any other supplemental documentation.  The main report can touch briefly on </w:t>
      </w:r>
      <w:proofErr w:type="gramStart"/>
      <w:r>
        <w:t>all of</w:t>
      </w:r>
      <w:proofErr w:type="gramEnd"/>
      <w:r>
        <w:t xml:space="preserve"> the topics but then point to the appendixes, M&amp;A, where additional detail can be found.</w:t>
      </w:r>
    </w:p>
  </w:comment>
  <w:comment w:id="8" w:author="Joe Blasi" w:date="2020-06-09T01:53:00Z" w:initials="JB">
    <w:p w14:paraId="5FD04428" w14:textId="3FAA0A28" w:rsidR="009D43A2" w:rsidRDefault="009D43A2">
      <w:pPr>
        <w:pStyle w:val="CommentText"/>
      </w:pPr>
      <w:r>
        <w:rPr>
          <w:rStyle w:val="CommentReference"/>
        </w:rPr>
        <w:annotationRef/>
      </w:r>
      <w:r>
        <w:t>MoDOT, what do you think about distinguishing these two study areas, or should there just be one study area for which the analysis is performed?</w:t>
      </w:r>
    </w:p>
  </w:comment>
  <w:comment w:id="9" w:author="Ryan T. Hale" w:date="2020-06-11T08:43:00Z" w:initials="RTH">
    <w:p w14:paraId="23E1DE89" w14:textId="651329EB" w:rsidR="009D43A2" w:rsidRDefault="009D43A2">
      <w:pPr>
        <w:pStyle w:val="CommentText"/>
      </w:pPr>
      <w:r>
        <w:rPr>
          <w:rStyle w:val="CommentReference"/>
        </w:rPr>
        <w:annotationRef/>
      </w:r>
      <w:r>
        <w:t>I would think for the scale of most TIS focusing it to a single study area would suffice.</w:t>
      </w:r>
    </w:p>
  </w:comment>
  <w:comment w:id="14" w:author="Raymond B. Shank" w:date="2020-06-15T02:58:00Z" w:initials="RBS">
    <w:p w14:paraId="2062AF22" w14:textId="2D5F06E6" w:rsidR="009D43A2" w:rsidRDefault="009D43A2">
      <w:pPr>
        <w:pStyle w:val="CommentText"/>
      </w:pPr>
      <w:r>
        <w:rPr>
          <w:rStyle w:val="CommentReference"/>
        </w:rPr>
        <w:annotationRef/>
      </w:r>
      <w:r>
        <w:t xml:space="preserve">Somewhere it may be beneficial to point to the calibration report, to inform the reader of this </w:t>
      </w:r>
      <w:proofErr w:type="gramStart"/>
      <w:r>
        <w:t>particular effort</w:t>
      </w:r>
      <w:proofErr w:type="gramEnd"/>
      <w:r>
        <w:t xml:space="preserve"> and where additional information can be found.  Not sure where to land this.</w:t>
      </w:r>
    </w:p>
  </w:comment>
  <w:comment w:id="19" w:author="Joe Blasi" w:date="2020-06-09T01:56:00Z" w:initials="JB">
    <w:p w14:paraId="665D8570" w14:textId="3CE771CF" w:rsidR="009D43A2" w:rsidRDefault="009D43A2">
      <w:pPr>
        <w:pStyle w:val="CommentText"/>
      </w:pPr>
      <w:r>
        <w:rPr>
          <w:rStyle w:val="CommentReference"/>
        </w:rPr>
        <w:annotationRef/>
      </w:r>
      <w:r>
        <w:t xml:space="preserve">MoDOT, do you want to see </w:t>
      </w:r>
      <w:proofErr w:type="gramStart"/>
      <w:r>
        <w:t>LOS</w:t>
      </w:r>
      <w:proofErr w:type="gramEnd"/>
      <w:r>
        <w:t xml:space="preserve"> or should this be a more generic “Measures of Effectiveness” section?</w:t>
      </w:r>
    </w:p>
  </w:comment>
  <w:comment w:id="20" w:author="Ryan T. Hale" w:date="2020-06-11T13:36:00Z" w:initials="RTH">
    <w:p w14:paraId="343CA5B4" w14:textId="4D16C70A" w:rsidR="009D43A2" w:rsidRDefault="009D43A2">
      <w:pPr>
        <w:pStyle w:val="CommentText"/>
      </w:pPr>
      <w:r>
        <w:rPr>
          <w:rStyle w:val="CommentReference"/>
        </w:rPr>
        <w:annotationRef/>
      </w:r>
      <w:r>
        <w:t>Seems like a good idea to make it more broad, I like how Table 1 highlights existing queuing to adjacent intersections.</w:t>
      </w:r>
    </w:p>
  </w:comment>
  <w:comment w:id="21" w:author="Raymond B. Shank" w:date="2020-06-15T02:56:00Z" w:initials="RBS">
    <w:p w14:paraId="0668B0BA" w14:textId="3017BDB5" w:rsidR="009D43A2" w:rsidRDefault="009D43A2">
      <w:pPr>
        <w:pStyle w:val="CommentText"/>
      </w:pPr>
      <w:r>
        <w:rPr>
          <w:rStyle w:val="CommentReference"/>
        </w:rPr>
        <w:annotationRef/>
      </w:r>
      <w:r>
        <w:t>I agree</w:t>
      </w:r>
    </w:p>
  </w:comment>
  <w:comment w:id="22" w:author="Raymond B. Shank" w:date="2020-06-15T03:11:00Z" w:initials="RBS">
    <w:p w14:paraId="3773A143" w14:textId="5F113944" w:rsidR="009D43A2" w:rsidRDefault="009D43A2">
      <w:pPr>
        <w:pStyle w:val="CommentText"/>
      </w:pPr>
      <w:r>
        <w:rPr>
          <w:rStyle w:val="CommentReference"/>
        </w:rPr>
        <w:annotationRef/>
      </w:r>
      <w:r>
        <w:t xml:space="preserve">There should be a section discussing existing safety performance/crash history for the study area.  </w:t>
      </w:r>
    </w:p>
  </w:comment>
  <w:comment w:id="31" w:author="Raymond B. Shank" w:date="2020-06-15T03:04:00Z" w:initials="RBS">
    <w:p w14:paraId="6976FF1F" w14:textId="4D51B872" w:rsidR="009D43A2" w:rsidRDefault="009D43A2">
      <w:pPr>
        <w:pStyle w:val="CommentText"/>
      </w:pPr>
      <w:r>
        <w:rPr>
          <w:rStyle w:val="CommentReference"/>
        </w:rPr>
        <w:annotationRef/>
      </w:r>
      <w:r>
        <w:t>A graphic showing the future volumes may be beneficial</w:t>
      </w:r>
    </w:p>
  </w:comment>
  <w:comment w:id="35" w:author="Joe Blasi" w:date="2020-06-09T02:12:00Z" w:initials="JB">
    <w:p w14:paraId="2889FAD9" w14:textId="6B21E4F3" w:rsidR="009D43A2" w:rsidRDefault="009D43A2">
      <w:pPr>
        <w:pStyle w:val="CommentText"/>
      </w:pPr>
      <w:r>
        <w:rPr>
          <w:rStyle w:val="CommentReference"/>
        </w:rPr>
        <w:annotationRef/>
      </w:r>
      <w:r>
        <w:t>MoDOT, same question as in 4.4.  Should this be made more generic Analysis of MOEs?</w:t>
      </w:r>
    </w:p>
  </w:comment>
  <w:comment w:id="36" w:author="Ryan T. Hale" w:date="2020-06-11T13:45:00Z" w:initials="RTH">
    <w:p w14:paraId="7DDE9E79" w14:textId="1B691377" w:rsidR="009D43A2" w:rsidRDefault="009D43A2">
      <w:pPr>
        <w:pStyle w:val="CommentText"/>
      </w:pPr>
      <w:r>
        <w:rPr>
          <w:rStyle w:val="CommentReference"/>
        </w:rPr>
        <w:annotationRef/>
      </w:r>
      <w:r>
        <w:t>Agreed…there are a few more sections beyond this point with same comment.</w:t>
      </w:r>
    </w:p>
  </w:comment>
  <w:comment w:id="37" w:author="Raymond B. Shank" w:date="2020-06-15T03:07:00Z" w:initials="RBS">
    <w:p w14:paraId="2A162379" w14:textId="073DA61C" w:rsidR="009D43A2" w:rsidRDefault="009D43A2">
      <w:pPr>
        <w:pStyle w:val="CommentText"/>
      </w:pPr>
      <w:r>
        <w:rPr>
          <w:rStyle w:val="CommentReference"/>
        </w:rPr>
        <w:annotationRef/>
      </w:r>
      <w:r>
        <w:t xml:space="preserve">Does the Safety analysis need a separate section for discussion of impacts to the number and/or severity of crashes due to the development as well as possible </w:t>
      </w:r>
      <w:proofErr w:type="gramStart"/>
      <w:r>
        <w:t>mitigation</w:t>
      </w:r>
      <w:proofErr w:type="gramEnd"/>
    </w:p>
  </w:comment>
  <w:comment w:id="38" w:author="Ryan T. Hale" w:date="2020-06-11T13:47:00Z" w:initials="RTH">
    <w:p w14:paraId="7C425673" w14:textId="5865C4D5" w:rsidR="009D43A2" w:rsidRDefault="009D43A2">
      <w:pPr>
        <w:pStyle w:val="CommentText"/>
      </w:pPr>
      <w:r>
        <w:rPr>
          <w:rStyle w:val="CommentReference"/>
        </w:rPr>
        <w:annotationRef/>
      </w:r>
      <w:r>
        <w:t>4.4?  Maybe add a comment about the table format being matched between existing and proposed.</w:t>
      </w:r>
    </w:p>
  </w:comment>
  <w:comment w:id="39" w:author="Raymond B. Shank" w:date="2020-06-15T03:09:00Z" w:initials="RBS">
    <w:p w14:paraId="631A36A5" w14:textId="4A1F8D11" w:rsidR="009D43A2" w:rsidRDefault="009D43A2">
      <w:pPr>
        <w:pStyle w:val="CommentText"/>
      </w:pPr>
      <w:r>
        <w:rPr>
          <w:rStyle w:val="CommentReference"/>
        </w:rPr>
        <w:annotationRef/>
      </w:r>
      <w:r>
        <w:t>Maybe this needs to be earlier, but do we suggest including a figure that demonstrates the LOS thresholds being used comparing them to delay or density.</w:t>
      </w:r>
    </w:p>
  </w:comment>
  <w:comment w:id="41" w:author="Raymond B. Shank" w:date="2020-06-15T03:16:00Z" w:initials="RBS">
    <w:p w14:paraId="2C2B2FA1" w14:textId="0E9642E7" w:rsidR="009D43A2" w:rsidRDefault="009D43A2">
      <w:pPr>
        <w:pStyle w:val="CommentText"/>
      </w:pPr>
      <w:r>
        <w:rPr>
          <w:rStyle w:val="CommentReference"/>
        </w:rPr>
        <w:annotationRef/>
      </w:r>
      <w:r>
        <w:t xml:space="preserve">Should we move this section next to the Future Build section to avoid too much flipping back and forth.  </w:t>
      </w:r>
      <w:proofErr w:type="gramStart"/>
      <w:r>
        <w:t>Similar to</w:t>
      </w:r>
      <w:proofErr w:type="gramEnd"/>
      <w:r>
        <w:t xml:space="preserve"> Ryans comment below.  Get the existing conditions scenarios and future condition scenarios next to each other.</w:t>
      </w:r>
    </w:p>
  </w:comment>
  <w:comment w:id="43" w:author="Ryan T. Hale" w:date="2020-06-11T14:10:00Z" w:initials="RTH">
    <w:p w14:paraId="5C5D4A69" w14:textId="625A95BB" w:rsidR="009D43A2" w:rsidRDefault="009D43A2">
      <w:pPr>
        <w:pStyle w:val="CommentText"/>
      </w:pPr>
      <w:r>
        <w:rPr>
          <w:rStyle w:val="CommentReference"/>
        </w:rPr>
        <w:annotationRef/>
      </w:r>
      <w:r>
        <w:t xml:space="preserve">Can we ask that results from 4.4 were repeated here here to avoid flipping back and forth hunting for sections? </w:t>
      </w:r>
    </w:p>
  </w:comment>
  <w:comment w:id="46" w:author="Ryan T. Hale" w:date="2020-06-11T14:22:00Z" w:initials="RTH">
    <w:p w14:paraId="656B7AEF" w14:textId="77777777" w:rsidR="009D43A2" w:rsidRDefault="009D43A2">
      <w:pPr>
        <w:pStyle w:val="CommentText"/>
      </w:pPr>
      <w:r>
        <w:rPr>
          <w:rStyle w:val="CommentReference"/>
        </w:rPr>
        <w:annotationRef/>
      </w:r>
      <w:r>
        <w:t>I’m confused on the difference between “build” and “improvements”.  Assuming new access points are added, how is it possible to model 5.2 volumes in the current transportation network?</w:t>
      </w:r>
    </w:p>
    <w:p w14:paraId="365C84BC" w14:textId="77777777" w:rsidR="009D43A2" w:rsidRDefault="009D43A2">
      <w:pPr>
        <w:pStyle w:val="CommentText"/>
      </w:pPr>
    </w:p>
    <w:p w14:paraId="7A4E7DA9" w14:textId="2B2B96B5" w:rsidR="009D43A2" w:rsidRDefault="009D43A2">
      <w:pPr>
        <w:pStyle w:val="CommentText"/>
      </w:pPr>
      <w:r>
        <w:t xml:space="preserve">Or is the implication that all the “improvements” are needed not because of development growth? </w:t>
      </w:r>
    </w:p>
  </w:comment>
  <w:comment w:id="47" w:author="Raymond B. Shank" w:date="2020-06-15T03:24:00Z" w:initials="RBS">
    <w:p w14:paraId="35914434" w14:textId="636D3FAB" w:rsidR="009D43A2" w:rsidRDefault="009D43A2">
      <w:pPr>
        <w:pStyle w:val="CommentText"/>
      </w:pPr>
      <w:r>
        <w:rPr>
          <w:rStyle w:val="CommentReference"/>
        </w:rPr>
        <w:annotationRef/>
      </w:r>
      <w:r>
        <w:t>If clarification could be added to the text that would be appreciated.</w:t>
      </w:r>
    </w:p>
  </w:comment>
  <w:comment w:id="48" w:author="Raymond B. Shank" w:date="2020-06-15T03:26:00Z" w:initials="RBS">
    <w:p w14:paraId="7130753C" w14:textId="7B397A2D" w:rsidR="009D43A2" w:rsidRDefault="009D43A2">
      <w:pPr>
        <w:pStyle w:val="CommentText"/>
      </w:pPr>
      <w:r>
        <w:rPr>
          <w:rStyle w:val="CommentReference"/>
        </w:rPr>
        <w:annotationRef/>
      </w:r>
      <w:r>
        <w:t>We also need to make sure we are addressing the potential safety impact.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65F102" w15:done="0"/>
  <w15:commentEx w15:paraId="64D18CFB" w15:done="0"/>
  <w15:commentEx w15:paraId="3B210641" w15:paraIdParent="64D18CFB" w15:done="0"/>
  <w15:commentEx w15:paraId="5FD04428" w15:done="0"/>
  <w15:commentEx w15:paraId="23E1DE89" w15:paraIdParent="5FD04428" w15:done="0"/>
  <w15:commentEx w15:paraId="2062AF22" w15:done="0"/>
  <w15:commentEx w15:paraId="665D8570" w15:done="0"/>
  <w15:commentEx w15:paraId="343CA5B4" w15:paraIdParent="665D8570" w15:done="0"/>
  <w15:commentEx w15:paraId="0668B0BA" w15:paraIdParent="665D8570" w15:done="0"/>
  <w15:commentEx w15:paraId="3773A143" w15:done="0"/>
  <w15:commentEx w15:paraId="6976FF1F" w15:done="0"/>
  <w15:commentEx w15:paraId="2889FAD9" w15:done="0"/>
  <w15:commentEx w15:paraId="7DDE9E79" w15:paraIdParent="2889FAD9" w15:done="0"/>
  <w15:commentEx w15:paraId="2A162379" w15:done="0"/>
  <w15:commentEx w15:paraId="7C425673" w15:done="0"/>
  <w15:commentEx w15:paraId="631A36A5" w15:done="0"/>
  <w15:commentEx w15:paraId="2C2B2FA1" w15:done="0"/>
  <w15:commentEx w15:paraId="5C5D4A69" w15:done="0"/>
  <w15:commentEx w15:paraId="7A4E7DA9" w15:done="0"/>
  <w15:commentEx w15:paraId="35914434" w15:paraIdParent="7A4E7DA9" w15:done="0"/>
  <w15:commentEx w15:paraId="713075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65F102" w16cid:durableId="22915F97"/>
  <w16cid:commentId w16cid:paraId="64D18CFB" w16cid:durableId="228C6B86"/>
  <w16cid:commentId w16cid:paraId="3B210641" w16cid:durableId="22915FBD"/>
  <w16cid:commentId w16cid:paraId="5FD04428" w16cid:durableId="22896A22"/>
  <w16cid:commentId w16cid:paraId="23E1DE89" w16cid:durableId="228C6D1D"/>
  <w16cid:commentId w16cid:paraId="2062AF22" w16cid:durableId="2291625A"/>
  <w16cid:commentId w16cid:paraId="665D8570" w16cid:durableId="22896ADA"/>
  <w16cid:commentId w16cid:paraId="343CA5B4" w16cid:durableId="228CB1D4"/>
  <w16cid:commentId w16cid:paraId="0668B0BA" w16cid:durableId="229161E1"/>
  <w16cid:commentId w16cid:paraId="3773A143" w16cid:durableId="24DB63E9"/>
  <w16cid:commentId w16cid:paraId="6976FF1F" w16cid:durableId="229163D8"/>
  <w16cid:commentId w16cid:paraId="2889FAD9" w16cid:durableId="22896E9F"/>
  <w16cid:commentId w16cid:paraId="7DDE9E79" w16cid:durableId="228CB3EA"/>
  <w16cid:commentId w16cid:paraId="2A162379" w16cid:durableId="22916465"/>
  <w16cid:commentId w16cid:paraId="7C425673" w16cid:durableId="228CB48B"/>
  <w16cid:commentId w16cid:paraId="631A36A5" w16cid:durableId="229164CE"/>
  <w16cid:commentId w16cid:paraId="2C2B2FA1" w16cid:durableId="2291668D"/>
  <w16cid:commentId w16cid:paraId="5C5D4A69" w16cid:durableId="228CB9E2"/>
  <w16cid:commentId w16cid:paraId="7A4E7DA9" w16cid:durableId="228CBCA7"/>
  <w16cid:commentId w16cid:paraId="35914434" w16cid:durableId="22916876"/>
  <w16cid:commentId w16cid:paraId="7130753C" w16cid:durableId="22916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C0C6E" w14:textId="77777777" w:rsidR="009D43A2" w:rsidRDefault="009D43A2" w:rsidP="00E15360">
      <w:r>
        <w:separator/>
      </w:r>
    </w:p>
    <w:p w14:paraId="0345D1A6" w14:textId="77777777" w:rsidR="009D43A2" w:rsidRDefault="009D43A2" w:rsidP="00E15360"/>
  </w:endnote>
  <w:endnote w:type="continuationSeparator" w:id="0">
    <w:p w14:paraId="17AA4B5E" w14:textId="77777777" w:rsidR="009D43A2" w:rsidRDefault="009D43A2" w:rsidP="00E15360">
      <w:r>
        <w:continuationSeparator/>
      </w:r>
    </w:p>
    <w:p w14:paraId="7B1A19C8" w14:textId="77777777" w:rsidR="009D43A2" w:rsidRDefault="009D43A2" w:rsidP="00E15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terstate-Regular">
    <w:altName w:val="Calibri"/>
    <w:charset w:val="00"/>
    <w:family w:val="auto"/>
    <w:pitch w:val="variable"/>
    <w:sig w:usb0="80000027" w:usb1="00000040" w:usb2="00000000" w:usb3="00000000" w:csb0="00000001" w:csb1="00000000"/>
  </w:font>
  <w:font w:name="Interstate-Light">
    <w:altName w:val="Calibri"/>
    <w:charset w:val="00"/>
    <w:family w:val="auto"/>
    <w:pitch w:val="variable"/>
    <w:sig w:usb0="8000002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state-Bold">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6113161"/>
      <w:docPartObj>
        <w:docPartGallery w:val="Page Numbers (Bottom of Page)"/>
        <w:docPartUnique/>
      </w:docPartObj>
    </w:sdtPr>
    <w:sdtEndPr>
      <w:rPr>
        <w:noProof/>
      </w:rPr>
    </w:sdtEndPr>
    <w:sdtContent>
      <w:p w14:paraId="3A6FB401" w14:textId="77777777" w:rsidR="009D43A2" w:rsidRDefault="009D43A2" w:rsidP="00E15360">
        <w:pPr>
          <w:pStyle w:val="Footer"/>
        </w:pPr>
      </w:p>
      <w:p w14:paraId="6A596D7E" w14:textId="77777777" w:rsidR="009D43A2" w:rsidRDefault="009D43A2" w:rsidP="00E15360">
        <w:pPr>
          <w:pStyle w:val="Footer"/>
        </w:pPr>
      </w:p>
      <w:p w14:paraId="03CA6088" w14:textId="51399FEF" w:rsidR="009D43A2" w:rsidRPr="002761B9" w:rsidRDefault="009D43A2" w:rsidP="00E15360">
        <w:pPr>
          <w:pStyle w:val="Footer"/>
        </w:pPr>
        <w:r w:rsidRPr="002761B9">
          <w:fldChar w:fldCharType="begin"/>
        </w:r>
        <w:r w:rsidRPr="002761B9">
          <w:instrText xml:space="preserve"> PAGE   \* MERGEFORMAT </w:instrText>
        </w:r>
        <w:r w:rsidRPr="002761B9">
          <w:fldChar w:fldCharType="separate"/>
        </w:r>
        <w:r w:rsidRPr="002761B9">
          <w:rPr>
            <w:noProof/>
          </w:rPr>
          <w:t>2</w:t>
        </w:r>
        <w:r w:rsidRPr="002761B9">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3836837"/>
      <w:docPartObj>
        <w:docPartGallery w:val="Page Numbers (Bottom of Page)"/>
        <w:docPartUnique/>
      </w:docPartObj>
    </w:sdtPr>
    <w:sdtEndPr>
      <w:rPr>
        <w:noProof/>
      </w:rPr>
    </w:sdtEndPr>
    <w:sdtContent>
      <w:p w14:paraId="207FF1A3" w14:textId="77777777" w:rsidR="009D43A2" w:rsidRDefault="009D43A2" w:rsidP="00E15360">
        <w:pPr>
          <w:pStyle w:val="Footer"/>
          <w:pBdr>
            <w:bottom w:val="single" w:sz="6" w:space="1" w:color="auto"/>
          </w:pBdr>
        </w:pPr>
      </w:p>
      <w:p w14:paraId="65065F3A" w14:textId="77777777" w:rsidR="009D43A2" w:rsidRDefault="009D43A2" w:rsidP="00E15360">
        <w:pPr>
          <w:pStyle w:val="Footer"/>
        </w:pPr>
      </w:p>
      <w:p w14:paraId="480C3430" w14:textId="130D7609" w:rsidR="009D43A2" w:rsidRPr="002761B9" w:rsidRDefault="009D43A2" w:rsidP="008C6AB7">
        <w:pPr>
          <w:pStyle w:val="Footer"/>
          <w:jc w:val="right"/>
        </w:pPr>
        <w:r w:rsidRPr="002761B9">
          <w:fldChar w:fldCharType="begin"/>
        </w:r>
        <w:r w:rsidRPr="002761B9">
          <w:instrText xml:space="preserve"> PAGE   \* MERGEFORMAT </w:instrText>
        </w:r>
        <w:r w:rsidRPr="002761B9">
          <w:fldChar w:fldCharType="separate"/>
        </w:r>
        <w:r w:rsidRPr="002761B9">
          <w:rPr>
            <w:noProof/>
          </w:rPr>
          <w:t>2</w:t>
        </w:r>
        <w:r w:rsidRPr="002761B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0C74F" w14:textId="77777777" w:rsidR="009D43A2" w:rsidRDefault="009D43A2" w:rsidP="00E15360">
      <w:r>
        <w:separator/>
      </w:r>
    </w:p>
    <w:p w14:paraId="375AE895" w14:textId="77777777" w:rsidR="009D43A2" w:rsidRDefault="009D43A2" w:rsidP="00E15360"/>
  </w:footnote>
  <w:footnote w:type="continuationSeparator" w:id="0">
    <w:p w14:paraId="5A5847E3" w14:textId="77777777" w:rsidR="009D43A2" w:rsidRDefault="009D43A2" w:rsidP="00E15360">
      <w:r>
        <w:continuationSeparator/>
      </w:r>
    </w:p>
    <w:p w14:paraId="07CAB200" w14:textId="77777777" w:rsidR="009D43A2" w:rsidRDefault="009D43A2" w:rsidP="00E15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300E8" w14:textId="77777777" w:rsidR="009D43A2" w:rsidRPr="00E15360" w:rsidRDefault="009D43A2" w:rsidP="00E15360">
    <w:pPr>
      <w:pStyle w:val="Header"/>
      <w:rPr>
        <w:rFonts w:ascii="Interstate-Light" w:hAnsi="Interstate-Light"/>
      </w:rPr>
    </w:pPr>
    <w:r w:rsidRPr="00E15360">
      <w:rPr>
        <w:rFonts w:ascii="Interstate-Light" w:hAnsi="Interstate-Light"/>
        <w:noProof/>
      </w:rPr>
      <w:drawing>
        <wp:anchor distT="0" distB="0" distL="114300" distR="114300" simplePos="0" relativeHeight="251661312" behindDoc="0" locked="0" layoutInCell="1" allowOverlap="1" wp14:anchorId="1176A958" wp14:editId="104B55A3">
          <wp:simplePos x="0" y="0"/>
          <wp:positionH relativeFrom="margin">
            <wp:align>left</wp:align>
          </wp:positionH>
          <wp:positionV relativeFrom="paragraph">
            <wp:posOffset>13361</wp:posOffset>
          </wp:positionV>
          <wp:extent cx="941832" cy="530352"/>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5303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C6810C" w14:textId="77777777" w:rsidR="009D43A2" w:rsidRPr="00E15360" w:rsidRDefault="009D43A2" w:rsidP="00E15360">
    <w:pPr>
      <w:pStyle w:val="Header"/>
      <w:jc w:val="right"/>
      <w:rPr>
        <w:rFonts w:ascii="Interstate-Light" w:hAnsi="Interstate-Light"/>
        <w:color w:val="4472C4"/>
        <w:sz w:val="24"/>
        <w:szCs w:val="24"/>
      </w:rPr>
    </w:pPr>
    <w:r w:rsidRPr="00E15360">
      <w:rPr>
        <w:rFonts w:ascii="Interstate-Light" w:hAnsi="Interstate-Light"/>
        <w:color w:val="4472C4"/>
        <w:sz w:val="24"/>
        <w:szCs w:val="24"/>
      </w:rPr>
      <w:t>Title of Traffic Study</w:t>
    </w:r>
  </w:p>
  <w:p w14:paraId="46518F1D" w14:textId="77777777" w:rsidR="009D43A2" w:rsidRDefault="009D43A2" w:rsidP="00E15360">
    <w:pPr>
      <w:pStyle w:val="Header"/>
      <w:pBdr>
        <w:bottom w:val="single" w:sz="6" w:space="1" w:color="auto"/>
      </w:pBdr>
      <w:jc w:val="right"/>
      <w:rPr>
        <w:rFonts w:ascii="Interstate-Light" w:hAnsi="Interstate-Light"/>
        <w:sz w:val="24"/>
        <w:szCs w:val="24"/>
      </w:rPr>
    </w:pPr>
    <w:r w:rsidRPr="00E15360">
      <w:rPr>
        <w:rFonts w:ascii="Interstate-Light" w:hAnsi="Interstate-Light"/>
        <w:sz w:val="24"/>
        <w:szCs w:val="24"/>
      </w:rPr>
      <w:t>Traffic Impact Study Report</w:t>
    </w:r>
  </w:p>
  <w:p w14:paraId="41EC18A3" w14:textId="77777777" w:rsidR="009D43A2" w:rsidRDefault="009D43A2" w:rsidP="00E15360">
    <w:pPr>
      <w:pStyle w:val="Header"/>
      <w:pBdr>
        <w:bottom w:val="single" w:sz="6" w:space="1" w:color="auto"/>
      </w:pBdr>
      <w:jc w:val="right"/>
      <w:rPr>
        <w:rFonts w:ascii="Interstate-Light" w:hAnsi="Interstate-Light"/>
        <w:sz w:val="24"/>
        <w:szCs w:val="24"/>
      </w:rPr>
    </w:pPr>
  </w:p>
  <w:p w14:paraId="1979FB89" w14:textId="77777777" w:rsidR="009D43A2" w:rsidRDefault="009D43A2" w:rsidP="00E153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A5074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C5C5533"/>
    <w:multiLevelType w:val="hybridMultilevel"/>
    <w:tmpl w:val="B838C900"/>
    <w:lvl w:ilvl="0" w:tplc="C0A860FE">
      <w:numFmt w:val="bullet"/>
      <w:lvlText w:val="-"/>
      <w:lvlJc w:val="left"/>
      <w:pPr>
        <w:ind w:left="720" w:hanging="360"/>
      </w:pPr>
      <w:rPr>
        <w:rFonts w:ascii="Arial" w:eastAsiaTheme="minorHAnsi" w:hAnsi="Aria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ymond B. Shank">
    <w15:presenceInfo w15:providerId="AD" w15:userId="S::Raymond.Shank@modot.mo.gov::4d23750d-3639-4026-b303-e179bb05c433"/>
  </w15:person>
  <w15:person w15:author="Ryan T. Hale">
    <w15:presenceInfo w15:providerId="AD" w15:userId="S::Ryan.Hale@modot.mo.gov::2b345abd-3858-4211-b6ae-a8ac9c43c13e"/>
  </w15:person>
  <w15:person w15:author="Joe Blasi">
    <w15:presenceInfo w15:providerId="AD" w15:userId="S::JBlasi@hntb.com::99af1c71-0e68-48f6-9684-7ce7746fba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grammar="clean"/>
  <w:revisionView w:comments="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B99"/>
    <w:rsid w:val="00015E59"/>
    <w:rsid w:val="000167F0"/>
    <w:rsid w:val="00021019"/>
    <w:rsid w:val="000221DF"/>
    <w:rsid w:val="00030FF7"/>
    <w:rsid w:val="00054785"/>
    <w:rsid w:val="00063C10"/>
    <w:rsid w:val="00093276"/>
    <w:rsid w:val="000A1604"/>
    <w:rsid w:val="000B015B"/>
    <w:rsid w:val="000D19D5"/>
    <w:rsid w:val="000D5C14"/>
    <w:rsid w:val="00123321"/>
    <w:rsid w:val="00125030"/>
    <w:rsid w:val="00161E5F"/>
    <w:rsid w:val="001772EE"/>
    <w:rsid w:val="001B4AD8"/>
    <w:rsid w:val="001F4072"/>
    <w:rsid w:val="001F4A1A"/>
    <w:rsid w:val="002045CD"/>
    <w:rsid w:val="002058E4"/>
    <w:rsid w:val="00210462"/>
    <w:rsid w:val="0025000B"/>
    <w:rsid w:val="002761B9"/>
    <w:rsid w:val="00276C5F"/>
    <w:rsid w:val="00280115"/>
    <w:rsid w:val="0028315D"/>
    <w:rsid w:val="00284920"/>
    <w:rsid w:val="00296295"/>
    <w:rsid w:val="00296EC7"/>
    <w:rsid w:val="002C327D"/>
    <w:rsid w:val="0031333D"/>
    <w:rsid w:val="00330CC8"/>
    <w:rsid w:val="0033135F"/>
    <w:rsid w:val="00343395"/>
    <w:rsid w:val="0035064B"/>
    <w:rsid w:val="00386BC9"/>
    <w:rsid w:val="00390BEF"/>
    <w:rsid w:val="003A0D57"/>
    <w:rsid w:val="003A3857"/>
    <w:rsid w:val="003A3B5A"/>
    <w:rsid w:val="003C3BE2"/>
    <w:rsid w:val="003D0C3B"/>
    <w:rsid w:val="003E6E5E"/>
    <w:rsid w:val="004337BC"/>
    <w:rsid w:val="004475A5"/>
    <w:rsid w:val="00454280"/>
    <w:rsid w:val="004664A3"/>
    <w:rsid w:val="004731D4"/>
    <w:rsid w:val="00484F7D"/>
    <w:rsid w:val="004A553F"/>
    <w:rsid w:val="004B46FA"/>
    <w:rsid w:val="004C3CBE"/>
    <w:rsid w:val="004C4970"/>
    <w:rsid w:val="004E0C1E"/>
    <w:rsid w:val="004F7448"/>
    <w:rsid w:val="00520FAD"/>
    <w:rsid w:val="00522838"/>
    <w:rsid w:val="00523C1C"/>
    <w:rsid w:val="00533510"/>
    <w:rsid w:val="005377F3"/>
    <w:rsid w:val="00551DD5"/>
    <w:rsid w:val="0055502B"/>
    <w:rsid w:val="0056041E"/>
    <w:rsid w:val="0057354C"/>
    <w:rsid w:val="00592F72"/>
    <w:rsid w:val="005A3B5A"/>
    <w:rsid w:val="005C0D13"/>
    <w:rsid w:val="005C43AE"/>
    <w:rsid w:val="005D6EE7"/>
    <w:rsid w:val="005E45D4"/>
    <w:rsid w:val="00600B8E"/>
    <w:rsid w:val="006078AA"/>
    <w:rsid w:val="0061386C"/>
    <w:rsid w:val="0062460B"/>
    <w:rsid w:val="00632947"/>
    <w:rsid w:val="006A6692"/>
    <w:rsid w:val="006B7A2C"/>
    <w:rsid w:val="006F1C22"/>
    <w:rsid w:val="006F6AB2"/>
    <w:rsid w:val="0070304B"/>
    <w:rsid w:val="00720746"/>
    <w:rsid w:val="007211FB"/>
    <w:rsid w:val="007218E4"/>
    <w:rsid w:val="00726A9B"/>
    <w:rsid w:val="00740B43"/>
    <w:rsid w:val="007448E9"/>
    <w:rsid w:val="00750A22"/>
    <w:rsid w:val="00752266"/>
    <w:rsid w:val="00756B99"/>
    <w:rsid w:val="00782B5B"/>
    <w:rsid w:val="00793069"/>
    <w:rsid w:val="007934F8"/>
    <w:rsid w:val="007D7A02"/>
    <w:rsid w:val="00802747"/>
    <w:rsid w:val="00816707"/>
    <w:rsid w:val="00823CF4"/>
    <w:rsid w:val="00847E31"/>
    <w:rsid w:val="00855D46"/>
    <w:rsid w:val="008613F5"/>
    <w:rsid w:val="008812DE"/>
    <w:rsid w:val="008863CC"/>
    <w:rsid w:val="008B5096"/>
    <w:rsid w:val="008B73A0"/>
    <w:rsid w:val="008C37DD"/>
    <w:rsid w:val="008C49C5"/>
    <w:rsid w:val="008C6AB7"/>
    <w:rsid w:val="008F0179"/>
    <w:rsid w:val="008F1AA7"/>
    <w:rsid w:val="0090045F"/>
    <w:rsid w:val="00913363"/>
    <w:rsid w:val="009655BD"/>
    <w:rsid w:val="00971BB3"/>
    <w:rsid w:val="009851AC"/>
    <w:rsid w:val="009932F6"/>
    <w:rsid w:val="00997A6D"/>
    <w:rsid w:val="009A4D57"/>
    <w:rsid w:val="009D2292"/>
    <w:rsid w:val="009D3F26"/>
    <w:rsid w:val="009D43A2"/>
    <w:rsid w:val="009F525D"/>
    <w:rsid w:val="009F75B3"/>
    <w:rsid w:val="00A0108D"/>
    <w:rsid w:val="00A04FAF"/>
    <w:rsid w:val="00A056B4"/>
    <w:rsid w:val="00A067BA"/>
    <w:rsid w:val="00A105D8"/>
    <w:rsid w:val="00A21857"/>
    <w:rsid w:val="00A35D7C"/>
    <w:rsid w:val="00A4327E"/>
    <w:rsid w:val="00A721CC"/>
    <w:rsid w:val="00A87AC4"/>
    <w:rsid w:val="00AA5D7F"/>
    <w:rsid w:val="00AB2A78"/>
    <w:rsid w:val="00AC2744"/>
    <w:rsid w:val="00AE393F"/>
    <w:rsid w:val="00AE7CB9"/>
    <w:rsid w:val="00AF699A"/>
    <w:rsid w:val="00B02449"/>
    <w:rsid w:val="00B03D9C"/>
    <w:rsid w:val="00B22503"/>
    <w:rsid w:val="00B230A7"/>
    <w:rsid w:val="00B5729A"/>
    <w:rsid w:val="00B97D33"/>
    <w:rsid w:val="00BA3327"/>
    <w:rsid w:val="00BC3D5E"/>
    <w:rsid w:val="00BC4C28"/>
    <w:rsid w:val="00BD1BD9"/>
    <w:rsid w:val="00BF2F5F"/>
    <w:rsid w:val="00BF6F4F"/>
    <w:rsid w:val="00C02747"/>
    <w:rsid w:val="00C03059"/>
    <w:rsid w:val="00C03AA9"/>
    <w:rsid w:val="00C06480"/>
    <w:rsid w:val="00C16052"/>
    <w:rsid w:val="00C218A3"/>
    <w:rsid w:val="00C254D4"/>
    <w:rsid w:val="00C37356"/>
    <w:rsid w:val="00C413A8"/>
    <w:rsid w:val="00C53D31"/>
    <w:rsid w:val="00C95B1E"/>
    <w:rsid w:val="00CA5C7F"/>
    <w:rsid w:val="00CB528E"/>
    <w:rsid w:val="00CD5049"/>
    <w:rsid w:val="00CE7CF2"/>
    <w:rsid w:val="00D30A5D"/>
    <w:rsid w:val="00D4736F"/>
    <w:rsid w:val="00D50709"/>
    <w:rsid w:val="00D95033"/>
    <w:rsid w:val="00DA3DED"/>
    <w:rsid w:val="00DD0E7F"/>
    <w:rsid w:val="00DF13E7"/>
    <w:rsid w:val="00E15360"/>
    <w:rsid w:val="00E43C78"/>
    <w:rsid w:val="00E45F1F"/>
    <w:rsid w:val="00E65751"/>
    <w:rsid w:val="00E73CDB"/>
    <w:rsid w:val="00E80C79"/>
    <w:rsid w:val="00E815B7"/>
    <w:rsid w:val="00E86731"/>
    <w:rsid w:val="00E94278"/>
    <w:rsid w:val="00E96131"/>
    <w:rsid w:val="00EB5249"/>
    <w:rsid w:val="00EB6F83"/>
    <w:rsid w:val="00ED303C"/>
    <w:rsid w:val="00EE447D"/>
    <w:rsid w:val="00EE4D5F"/>
    <w:rsid w:val="00F22174"/>
    <w:rsid w:val="00F22933"/>
    <w:rsid w:val="00F273F5"/>
    <w:rsid w:val="00F56F15"/>
    <w:rsid w:val="00F60142"/>
    <w:rsid w:val="00F666D6"/>
    <w:rsid w:val="00F72A46"/>
    <w:rsid w:val="00F730FA"/>
    <w:rsid w:val="00F96273"/>
    <w:rsid w:val="00FB382F"/>
    <w:rsid w:val="00FB3A06"/>
    <w:rsid w:val="00FB434C"/>
    <w:rsid w:val="00FD18F3"/>
    <w:rsid w:val="00FD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0BBE14"/>
  <w15:chartTrackingRefBased/>
  <w15:docId w15:val="{E6FA22C2-56F5-4289-A8BC-99846B62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60"/>
    <w:pPr>
      <w:spacing w:after="0"/>
    </w:pPr>
    <w:rPr>
      <w:rFonts w:ascii="Arial" w:hAnsi="Arial" w:cs="Arial"/>
    </w:rPr>
  </w:style>
  <w:style w:type="paragraph" w:styleId="Heading1">
    <w:name w:val="heading 1"/>
    <w:basedOn w:val="Title"/>
    <w:next w:val="Normal"/>
    <w:link w:val="Heading1Char"/>
    <w:uiPriority w:val="9"/>
    <w:qFormat/>
    <w:rsid w:val="00E815B7"/>
    <w:pPr>
      <w:numPr>
        <w:numId w:val="2"/>
      </w:numPr>
      <w:outlineLvl w:val="0"/>
    </w:pPr>
    <w:rPr>
      <w:rFonts w:ascii="Interstate-Regular" w:hAnsi="Interstate-Regular" w:cs="Arial"/>
      <w:bCs/>
      <w:sz w:val="28"/>
      <w:szCs w:val="28"/>
    </w:rPr>
  </w:style>
  <w:style w:type="paragraph" w:styleId="Heading2">
    <w:name w:val="heading 2"/>
    <w:basedOn w:val="Normal"/>
    <w:next w:val="Normal"/>
    <w:link w:val="Heading2Char"/>
    <w:uiPriority w:val="9"/>
    <w:unhideWhenUsed/>
    <w:qFormat/>
    <w:rsid w:val="005E45D4"/>
    <w:pPr>
      <w:numPr>
        <w:ilvl w:val="1"/>
        <w:numId w:val="2"/>
      </w:numPr>
      <w:spacing w:before="120" w:after="120"/>
      <w:ind w:left="1296"/>
      <w:outlineLvl w:val="1"/>
    </w:pPr>
    <w:rPr>
      <w:rFonts w:ascii="Interstate-Light" w:hAnsi="Interstate-Light"/>
      <w:bCs/>
      <w:sz w:val="24"/>
      <w:szCs w:val="24"/>
    </w:rPr>
  </w:style>
  <w:style w:type="paragraph" w:styleId="Heading3">
    <w:name w:val="heading 3"/>
    <w:basedOn w:val="Normal"/>
    <w:next w:val="Normal"/>
    <w:link w:val="Heading3Char"/>
    <w:uiPriority w:val="9"/>
    <w:unhideWhenUsed/>
    <w:qFormat/>
    <w:rsid w:val="008C6AB7"/>
    <w:pPr>
      <w:keepNext/>
      <w:keepLines/>
      <w:numPr>
        <w:ilvl w:val="2"/>
        <w:numId w:val="2"/>
      </w:numPr>
      <w:spacing w:before="160" w:after="120"/>
      <w:ind w:left="2160"/>
      <w:outlineLvl w:val="2"/>
    </w:pPr>
    <w:rPr>
      <w:rFonts w:ascii="Interstate-Light" w:eastAsiaTheme="majorEastAsia" w:hAnsi="Interstate-Light" w:cstheme="majorBidi"/>
      <w:i/>
      <w:sz w:val="24"/>
      <w:szCs w:val="24"/>
    </w:rPr>
  </w:style>
  <w:style w:type="paragraph" w:styleId="Heading4">
    <w:name w:val="heading 4"/>
    <w:basedOn w:val="Normal"/>
    <w:next w:val="Normal"/>
    <w:link w:val="Heading4Char"/>
    <w:uiPriority w:val="9"/>
    <w:semiHidden/>
    <w:unhideWhenUsed/>
    <w:qFormat/>
    <w:rsid w:val="005E45D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45D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45D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45D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45D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45D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B99"/>
    <w:pPr>
      <w:ind w:left="720"/>
      <w:contextualSpacing/>
    </w:pPr>
  </w:style>
  <w:style w:type="paragraph" w:customStyle="1" w:styleId="HNTBBody">
    <w:name w:val="HNTB Body"/>
    <w:link w:val="HNTBBodyChar"/>
    <w:qFormat/>
    <w:rsid w:val="00015E59"/>
    <w:pPr>
      <w:tabs>
        <w:tab w:val="left" w:pos="720"/>
        <w:tab w:val="left" w:pos="1080"/>
      </w:tabs>
      <w:spacing w:after="120" w:line="240" w:lineRule="auto"/>
      <w:jc w:val="both"/>
    </w:pPr>
    <w:rPr>
      <w:rFonts w:ascii="Arial" w:hAnsi="Arial" w:cs="Arial"/>
    </w:rPr>
  </w:style>
  <w:style w:type="character" w:customStyle="1" w:styleId="HNTBBodyChar">
    <w:name w:val="HNTB Body Char"/>
    <w:basedOn w:val="DefaultParagraphFont"/>
    <w:link w:val="HNTBBody"/>
    <w:rsid w:val="00015E59"/>
    <w:rPr>
      <w:rFonts w:ascii="Arial" w:hAnsi="Arial" w:cs="Arial"/>
    </w:rPr>
  </w:style>
  <w:style w:type="paragraph" w:customStyle="1" w:styleId="HNTBSmallTitle">
    <w:name w:val="HNTB Small Title"/>
    <w:next w:val="HNTBBody"/>
    <w:qFormat/>
    <w:rsid w:val="00015E59"/>
    <w:rPr>
      <w:rFonts w:ascii="Interstate-Regular" w:hAnsi="Interstate-Regular"/>
      <w:sz w:val="24"/>
      <w:szCs w:val="36"/>
    </w:rPr>
  </w:style>
  <w:style w:type="paragraph" w:styleId="Header">
    <w:name w:val="header"/>
    <w:basedOn w:val="Normal"/>
    <w:link w:val="HeaderChar"/>
    <w:uiPriority w:val="99"/>
    <w:unhideWhenUsed/>
    <w:rsid w:val="00EB5249"/>
    <w:pPr>
      <w:tabs>
        <w:tab w:val="center" w:pos="4680"/>
        <w:tab w:val="right" w:pos="9360"/>
      </w:tabs>
      <w:spacing w:line="240" w:lineRule="auto"/>
    </w:pPr>
  </w:style>
  <w:style w:type="character" w:customStyle="1" w:styleId="HeaderChar">
    <w:name w:val="Header Char"/>
    <w:basedOn w:val="DefaultParagraphFont"/>
    <w:link w:val="Header"/>
    <w:uiPriority w:val="99"/>
    <w:rsid w:val="00EB5249"/>
  </w:style>
  <w:style w:type="paragraph" w:styleId="Footer">
    <w:name w:val="footer"/>
    <w:basedOn w:val="Normal"/>
    <w:link w:val="FooterChar"/>
    <w:uiPriority w:val="99"/>
    <w:unhideWhenUsed/>
    <w:rsid w:val="00EB5249"/>
    <w:pPr>
      <w:tabs>
        <w:tab w:val="center" w:pos="4680"/>
        <w:tab w:val="right" w:pos="9360"/>
      </w:tabs>
      <w:spacing w:line="240" w:lineRule="auto"/>
    </w:pPr>
  </w:style>
  <w:style w:type="character" w:customStyle="1" w:styleId="FooterChar">
    <w:name w:val="Footer Char"/>
    <w:basedOn w:val="DefaultParagraphFont"/>
    <w:link w:val="Footer"/>
    <w:uiPriority w:val="99"/>
    <w:rsid w:val="00EB5249"/>
  </w:style>
  <w:style w:type="character" w:customStyle="1" w:styleId="Heading1Char">
    <w:name w:val="Heading 1 Char"/>
    <w:basedOn w:val="DefaultParagraphFont"/>
    <w:link w:val="Heading1"/>
    <w:uiPriority w:val="9"/>
    <w:rsid w:val="005E45D4"/>
    <w:rPr>
      <w:rFonts w:ascii="Interstate-Regular" w:eastAsiaTheme="majorEastAsia" w:hAnsi="Interstate-Regular" w:cs="Arial"/>
      <w:bCs/>
      <w:spacing w:val="-10"/>
      <w:kern w:val="28"/>
      <w:sz w:val="28"/>
      <w:szCs w:val="28"/>
    </w:rPr>
  </w:style>
  <w:style w:type="character" w:customStyle="1" w:styleId="Heading2Char">
    <w:name w:val="Heading 2 Char"/>
    <w:basedOn w:val="DefaultParagraphFont"/>
    <w:link w:val="Heading2"/>
    <w:uiPriority w:val="9"/>
    <w:rsid w:val="005E45D4"/>
    <w:rPr>
      <w:rFonts w:ascii="Interstate-Light" w:hAnsi="Interstate-Light" w:cs="Arial"/>
      <w:bCs/>
      <w:sz w:val="24"/>
      <w:szCs w:val="24"/>
    </w:rPr>
  </w:style>
  <w:style w:type="paragraph" w:styleId="TOC2">
    <w:name w:val="toc 2"/>
    <w:basedOn w:val="Normal"/>
    <w:next w:val="Normal"/>
    <w:autoRedefine/>
    <w:uiPriority w:val="39"/>
    <w:unhideWhenUsed/>
    <w:rsid w:val="00A0108D"/>
    <w:pPr>
      <w:tabs>
        <w:tab w:val="left" w:pos="880"/>
        <w:tab w:val="right" w:leader="dot" w:pos="9350"/>
      </w:tabs>
      <w:spacing w:after="100"/>
      <w:ind w:left="220"/>
    </w:pPr>
    <w:rPr>
      <w:rFonts w:ascii="Interstate-Light" w:hAnsi="Interstate-Light"/>
    </w:rPr>
  </w:style>
  <w:style w:type="paragraph" w:styleId="TOC1">
    <w:name w:val="toc 1"/>
    <w:next w:val="Normal"/>
    <w:autoRedefine/>
    <w:uiPriority w:val="39"/>
    <w:unhideWhenUsed/>
    <w:rsid w:val="00A4327E"/>
    <w:pPr>
      <w:tabs>
        <w:tab w:val="left" w:pos="660"/>
        <w:tab w:val="right" w:leader="dot" w:pos="9350"/>
      </w:tabs>
      <w:spacing w:after="100"/>
    </w:pPr>
    <w:rPr>
      <w:rFonts w:ascii="Interstate-Regular" w:hAnsi="Interstate-Regular" w:cs="Arial"/>
      <w:noProof/>
      <w:szCs w:val="28"/>
    </w:rPr>
  </w:style>
  <w:style w:type="character" w:styleId="Hyperlink">
    <w:name w:val="Hyperlink"/>
    <w:basedOn w:val="DefaultParagraphFont"/>
    <w:uiPriority w:val="99"/>
    <w:unhideWhenUsed/>
    <w:rsid w:val="00750A22"/>
    <w:rPr>
      <w:color w:val="0563C1" w:themeColor="hyperlink"/>
      <w:u w:val="single"/>
    </w:rPr>
  </w:style>
  <w:style w:type="table" w:styleId="TableGrid">
    <w:name w:val="Table Grid"/>
    <w:basedOn w:val="TableNormal"/>
    <w:uiPriority w:val="39"/>
    <w:rsid w:val="0099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74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47"/>
    <w:rPr>
      <w:rFonts w:ascii="Segoe UI" w:hAnsi="Segoe UI" w:cs="Segoe UI"/>
      <w:sz w:val="18"/>
      <w:szCs w:val="18"/>
    </w:rPr>
  </w:style>
  <w:style w:type="character" w:styleId="UnresolvedMention">
    <w:name w:val="Unresolved Mention"/>
    <w:basedOn w:val="DefaultParagraphFont"/>
    <w:uiPriority w:val="99"/>
    <w:semiHidden/>
    <w:unhideWhenUsed/>
    <w:rsid w:val="002761B9"/>
    <w:rPr>
      <w:color w:val="605E5C"/>
      <w:shd w:val="clear" w:color="auto" w:fill="E1DFDD"/>
    </w:rPr>
  </w:style>
  <w:style w:type="character" w:customStyle="1" w:styleId="Heading3Char">
    <w:name w:val="Heading 3 Char"/>
    <w:basedOn w:val="DefaultParagraphFont"/>
    <w:link w:val="Heading3"/>
    <w:uiPriority w:val="9"/>
    <w:rsid w:val="008C6AB7"/>
    <w:rPr>
      <w:rFonts w:ascii="Interstate-Light" w:eastAsiaTheme="majorEastAsia" w:hAnsi="Interstate-Light" w:cstheme="majorBidi"/>
      <w:i/>
      <w:sz w:val="24"/>
      <w:szCs w:val="24"/>
    </w:rPr>
  </w:style>
  <w:style w:type="paragraph" w:styleId="Title">
    <w:name w:val="Title"/>
    <w:basedOn w:val="Normal"/>
    <w:next w:val="Normal"/>
    <w:link w:val="TitleChar"/>
    <w:uiPriority w:val="10"/>
    <w:qFormat/>
    <w:rsid w:val="005E45D4"/>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5D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5E45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E45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E45D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E45D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E45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45D4"/>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25000B"/>
    <w:pPr>
      <w:tabs>
        <w:tab w:val="left" w:pos="1540"/>
        <w:tab w:val="right" w:leader="dot" w:pos="9350"/>
      </w:tabs>
      <w:spacing w:after="100"/>
      <w:ind w:left="720"/>
    </w:pPr>
    <w:rPr>
      <w:rFonts w:ascii="Interstate-Light" w:hAnsi="Interstate-Light"/>
      <w:i/>
    </w:rPr>
  </w:style>
  <w:style w:type="character" w:styleId="CommentReference">
    <w:name w:val="annotation reference"/>
    <w:basedOn w:val="DefaultParagraphFont"/>
    <w:uiPriority w:val="99"/>
    <w:semiHidden/>
    <w:unhideWhenUsed/>
    <w:rsid w:val="00F273F5"/>
    <w:rPr>
      <w:sz w:val="16"/>
      <w:szCs w:val="16"/>
    </w:rPr>
  </w:style>
  <w:style w:type="paragraph" w:styleId="CommentText">
    <w:name w:val="annotation text"/>
    <w:basedOn w:val="Normal"/>
    <w:link w:val="CommentTextChar"/>
    <w:uiPriority w:val="99"/>
    <w:semiHidden/>
    <w:unhideWhenUsed/>
    <w:rsid w:val="00F273F5"/>
    <w:pPr>
      <w:spacing w:line="240" w:lineRule="auto"/>
    </w:pPr>
    <w:rPr>
      <w:sz w:val="20"/>
      <w:szCs w:val="20"/>
    </w:rPr>
  </w:style>
  <w:style w:type="character" w:customStyle="1" w:styleId="CommentTextChar">
    <w:name w:val="Comment Text Char"/>
    <w:basedOn w:val="DefaultParagraphFont"/>
    <w:link w:val="CommentText"/>
    <w:uiPriority w:val="99"/>
    <w:semiHidden/>
    <w:rsid w:val="00F273F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273F5"/>
    <w:rPr>
      <w:b/>
      <w:bCs/>
    </w:rPr>
  </w:style>
  <w:style w:type="character" w:customStyle="1" w:styleId="CommentSubjectChar">
    <w:name w:val="Comment Subject Char"/>
    <w:basedOn w:val="CommentTextChar"/>
    <w:link w:val="CommentSubject"/>
    <w:uiPriority w:val="99"/>
    <w:semiHidden/>
    <w:rsid w:val="00F273F5"/>
    <w:rPr>
      <w:rFonts w:ascii="Arial" w:hAnsi="Arial" w:cs="Arial"/>
      <w:b/>
      <w:bCs/>
      <w:sz w:val="20"/>
      <w:szCs w:val="20"/>
    </w:rPr>
  </w:style>
  <w:style w:type="paragraph" w:styleId="Revision">
    <w:name w:val="Revision"/>
    <w:hidden/>
    <w:uiPriority w:val="99"/>
    <w:semiHidden/>
    <w:rsid w:val="00E96131"/>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2295BD433168468341BDF1F8EB7898" ma:contentTypeVersion="3" ma:contentTypeDescription="Create a new document." ma:contentTypeScope="" ma:versionID="4d519ae439e9ef51d7ef9ac402a33766">
  <xsd:schema xmlns:xsd="http://www.w3.org/2001/XMLSchema" xmlns:xs="http://www.w3.org/2001/XMLSchema" xmlns:p="http://schemas.microsoft.com/office/2006/metadata/properties" xmlns:ns2="http://schemas.microsoft.com/sharepoint/v4" xmlns:ns3="19a31306-eb16-498c-b29a-f264e853def2" targetNamespace="http://schemas.microsoft.com/office/2006/metadata/properties" ma:root="true" ma:fieldsID="f740d52986d76d9dd94cfc02f69da769" ns2:_="" ns3:_="">
    <xsd:import namespace="http://schemas.microsoft.com/sharepoint/v4"/>
    <xsd:import namespace="19a31306-eb16-498c-b29a-f264e853def2"/>
    <xsd:element name="properties">
      <xsd:complexType>
        <xsd:sequence>
          <xsd:element name="documentManagement">
            <xsd:complexType>
              <xsd:all>
                <xsd:element ref="ns2: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a31306-eb16-498c-b29a-f264e853def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657156-964C-4CC5-8DC0-B7F79461B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9a31306-eb16-498c-b29a-f264e853de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C655E0-49E3-4B00-9D18-346029A32327}">
  <ds:schemaRef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 ds:uri="19a31306-eb16-498c-b29a-f264e853def2"/>
    <ds:schemaRef ds:uri="http://schemas.microsoft.com/sharepoint/v4"/>
    <ds:schemaRef ds:uri="http://www.w3.org/XML/1998/namespace"/>
  </ds:schemaRefs>
</ds:datastoreItem>
</file>

<file path=customXml/itemProps3.xml><?xml version="1.0" encoding="utf-8"?>
<ds:datastoreItem xmlns:ds="http://schemas.openxmlformats.org/officeDocument/2006/customXml" ds:itemID="{B6DCBFA8-73B5-4CA5-B0EB-334DC5FB0394}">
  <ds:schemaRefs>
    <ds:schemaRef ds:uri="http://schemas.openxmlformats.org/officeDocument/2006/bibliography"/>
  </ds:schemaRefs>
</ds:datastoreItem>
</file>

<file path=customXml/itemProps4.xml><?xml version="1.0" encoding="utf-8"?>
<ds:datastoreItem xmlns:ds="http://schemas.openxmlformats.org/officeDocument/2006/customXml" ds:itemID="{627361E7-074A-4636-AB7D-8B47A5C1C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3281</Words>
  <Characters>18708</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DRAFT MoDOT Traffic Impact Study Report Template_06_08_2020</vt:lpstr>
    </vt:vector>
  </TitlesOfParts>
  <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MoDOT Traffic Impact Study Report Template_06_08_2020</dc:title>
  <dc:subject/>
  <dc:creator>Molly Burke</dc:creator>
  <cp:keywords/>
  <dc:description/>
  <cp:lastModifiedBy>Keith Smith</cp:lastModifiedBy>
  <cp:revision>2</cp:revision>
  <cp:lastPrinted>2020-02-14T17:48:00Z</cp:lastPrinted>
  <dcterms:created xsi:type="dcterms:W3CDTF">2021-11-03T13:03:00Z</dcterms:created>
  <dcterms:modified xsi:type="dcterms:W3CDTF">2021-11-03T13:03:00Z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0x010100D72295BD433168468341BDF1F8EB7898</vt:lpwstr>
  </property>
  <property fmtid="{D5CDD505-2E9C-101B-9397-08002B2CF9AE}" pid="3" name="Order">
    <vt:r8>879600</vt:r8>
  </property>
</Properties>
</file>